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72B0FB" w14:textId="77777777" w:rsidR="007355A7" w:rsidRPr="00085229" w:rsidRDefault="006636DC" w:rsidP="002B0EE4">
      <w:pPr>
        <w:spacing w:line="276" w:lineRule="auto"/>
        <w:jc w:val="center"/>
        <w:rPr>
          <w:rFonts w:asciiTheme="minorHAnsi" w:hAnsiTheme="minorHAnsi" w:cstheme="minorHAnsi"/>
          <w:b/>
          <w:szCs w:val="24"/>
        </w:rPr>
      </w:pPr>
      <w:bookmarkStart w:id="0" w:name="_GoBack"/>
      <w:bookmarkEnd w:id="0"/>
      <w:r w:rsidRPr="00085229">
        <w:rPr>
          <w:rFonts w:asciiTheme="minorHAnsi" w:hAnsiTheme="minorHAnsi" w:cstheme="minorHAnsi"/>
          <w:b/>
          <w:szCs w:val="24"/>
        </w:rPr>
        <w:t xml:space="preserve">WYKAZ </w:t>
      </w:r>
      <w:r w:rsidR="00D03B5D" w:rsidRPr="00085229">
        <w:rPr>
          <w:rFonts w:asciiTheme="minorHAnsi" w:hAnsiTheme="minorHAnsi" w:cstheme="minorHAnsi"/>
          <w:b/>
          <w:szCs w:val="24"/>
        </w:rPr>
        <w:t>ZMIAN</w:t>
      </w:r>
      <w:r w:rsidRPr="00085229">
        <w:rPr>
          <w:rFonts w:asciiTheme="minorHAnsi" w:hAnsiTheme="minorHAnsi" w:cstheme="minorHAnsi"/>
          <w:b/>
          <w:szCs w:val="24"/>
        </w:rPr>
        <w:t xml:space="preserve"> SZCZEGÓŁOWEGO OPISU OSI PRIORYTETOWYCH RPO WD 2014-2020</w:t>
      </w:r>
    </w:p>
    <w:p w14:paraId="0EFC4DED" w14:textId="77777777" w:rsidR="008E2CB4" w:rsidRPr="00085229" w:rsidRDefault="002C35DD" w:rsidP="002B0EE4">
      <w:pPr>
        <w:spacing w:line="276" w:lineRule="auto"/>
        <w:jc w:val="center"/>
        <w:rPr>
          <w:rFonts w:asciiTheme="minorHAnsi" w:hAnsiTheme="minorHAnsi" w:cstheme="minorHAnsi"/>
          <w:b/>
          <w:szCs w:val="24"/>
        </w:rPr>
      </w:pPr>
      <w:r w:rsidRPr="00085229">
        <w:rPr>
          <w:rFonts w:asciiTheme="minorHAnsi" w:hAnsiTheme="minorHAnsi" w:cstheme="minorHAnsi"/>
          <w:b/>
          <w:szCs w:val="24"/>
        </w:rPr>
        <w:t xml:space="preserve">Wersja </w:t>
      </w:r>
      <w:r w:rsidR="005B7F4B" w:rsidRPr="00085229">
        <w:rPr>
          <w:rFonts w:asciiTheme="minorHAnsi" w:hAnsiTheme="minorHAnsi" w:cstheme="minorHAnsi"/>
          <w:b/>
          <w:szCs w:val="24"/>
        </w:rPr>
        <w:t>4</w:t>
      </w:r>
      <w:r w:rsidR="001F6DF4" w:rsidRPr="00085229">
        <w:rPr>
          <w:rFonts w:asciiTheme="minorHAnsi" w:hAnsiTheme="minorHAnsi" w:cstheme="minorHAnsi"/>
          <w:b/>
          <w:szCs w:val="24"/>
        </w:rPr>
        <w:t>8</w:t>
      </w:r>
      <w:r w:rsidR="005B7F4B" w:rsidRPr="00085229">
        <w:rPr>
          <w:rFonts w:asciiTheme="minorHAnsi" w:hAnsiTheme="minorHAnsi" w:cstheme="minorHAnsi"/>
          <w:b/>
          <w:szCs w:val="24"/>
        </w:rPr>
        <w:t xml:space="preserve">  </w:t>
      </w:r>
      <w:r w:rsidR="00555525" w:rsidRPr="00085229">
        <w:rPr>
          <w:rFonts w:asciiTheme="minorHAnsi" w:hAnsiTheme="minorHAnsi" w:cstheme="minorHAnsi"/>
          <w:b/>
          <w:szCs w:val="24"/>
        </w:rPr>
        <w:t>–</w:t>
      </w:r>
      <w:r w:rsidR="005076B0" w:rsidRPr="00085229">
        <w:rPr>
          <w:rFonts w:asciiTheme="minorHAnsi" w:hAnsiTheme="minorHAnsi" w:cstheme="minorHAnsi"/>
          <w:b/>
          <w:szCs w:val="24"/>
        </w:rPr>
        <w:t xml:space="preserve"> </w:t>
      </w:r>
      <w:r w:rsidR="001F6DF4" w:rsidRPr="00085229">
        <w:rPr>
          <w:rFonts w:asciiTheme="minorHAnsi" w:hAnsiTheme="minorHAnsi" w:cstheme="minorHAnsi"/>
          <w:b/>
          <w:szCs w:val="24"/>
        </w:rPr>
        <w:t>listopad</w:t>
      </w:r>
      <w:r w:rsidR="005076B0" w:rsidRPr="00085229">
        <w:rPr>
          <w:rFonts w:asciiTheme="minorHAnsi" w:hAnsiTheme="minorHAnsi" w:cstheme="minorHAnsi"/>
          <w:b/>
          <w:szCs w:val="24"/>
        </w:rPr>
        <w:t xml:space="preserve"> </w:t>
      </w:r>
      <w:r w:rsidR="005255DE" w:rsidRPr="00085229">
        <w:rPr>
          <w:rFonts w:asciiTheme="minorHAnsi" w:hAnsiTheme="minorHAnsi" w:cstheme="minorHAnsi"/>
          <w:b/>
          <w:szCs w:val="24"/>
        </w:rPr>
        <w:t>2019</w:t>
      </w:r>
      <w:r w:rsidR="001D0A33" w:rsidRPr="00085229">
        <w:rPr>
          <w:rFonts w:asciiTheme="minorHAnsi" w:hAnsiTheme="minorHAnsi" w:cstheme="minorHAnsi"/>
          <w:b/>
          <w:szCs w:val="24"/>
        </w:rPr>
        <w:t xml:space="preserve"> r.</w:t>
      </w:r>
    </w:p>
    <w:p w14:paraId="00462E2E" w14:textId="77777777" w:rsidR="00C6625F" w:rsidRPr="00085229" w:rsidRDefault="00C6625F" w:rsidP="002B0EE4">
      <w:pPr>
        <w:spacing w:line="276" w:lineRule="auto"/>
        <w:jc w:val="center"/>
        <w:rPr>
          <w:rFonts w:asciiTheme="minorHAnsi" w:hAnsiTheme="minorHAnsi" w:cstheme="minorHAnsi"/>
          <w:b/>
          <w:szCs w:val="24"/>
        </w:rPr>
      </w:pPr>
    </w:p>
    <w:p w14:paraId="1F664D37" w14:textId="77777777" w:rsidR="003C2F4E" w:rsidRPr="00085229" w:rsidRDefault="003C2F4E" w:rsidP="003C2F4E">
      <w:pPr>
        <w:widowControl/>
        <w:autoSpaceDE/>
        <w:autoSpaceDN/>
        <w:adjustRightInd/>
        <w:spacing w:before="40" w:after="40" w:line="240" w:lineRule="auto"/>
        <w:jc w:val="center"/>
        <w:rPr>
          <w:rFonts w:asciiTheme="minorHAnsi" w:eastAsia="Times New Roman" w:hAnsiTheme="minorHAnsi"/>
          <w:b/>
          <w:szCs w:val="24"/>
          <w:lang w:eastAsia="pl-PL"/>
        </w:rPr>
      </w:pPr>
      <w:r w:rsidRPr="00085229">
        <w:rPr>
          <w:rFonts w:asciiTheme="minorHAnsi" w:eastAsia="Times New Roman" w:hAnsiTheme="minorHAnsi"/>
          <w:b/>
          <w:szCs w:val="24"/>
          <w:lang w:eastAsia="pl-PL"/>
        </w:rPr>
        <w:t xml:space="preserve">Karta działania 1.2  i 1.1 </w:t>
      </w:r>
    </w:p>
    <w:p w14:paraId="32ACFACB" w14:textId="77777777" w:rsidR="003C2F4E" w:rsidRPr="00085229" w:rsidRDefault="003C2F4E" w:rsidP="003C2F4E">
      <w:pPr>
        <w:widowControl/>
        <w:autoSpaceDE/>
        <w:adjustRightInd/>
        <w:spacing w:before="40" w:after="40" w:line="240" w:lineRule="auto"/>
        <w:jc w:val="both"/>
        <w:rPr>
          <w:rFonts w:asciiTheme="minorHAnsi" w:eastAsia="Times New Roman" w:hAnsiTheme="minorHAnsi"/>
          <w:szCs w:val="24"/>
          <w:lang w:eastAsia="pl-PL"/>
        </w:rPr>
      </w:pPr>
      <w:r w:rsidRPr="00085229">
        <w:rPr>
          <w:rFonts w:asciiTheme="minorHAnsi" w:eastAsia="Times New Roman" w:hAnsiTheme="minorHAnsi"/>
          <w:szCs w:val="24"/>
          <w:lang w:eastAsia="pl-PL"/>
        </w:rPr>
        <w:t>Pkt 10 Kategoria(e) regionu(ów) wraz z przypisaniem kwot UE (EUR):</w:t>
      </w:r>
    </w:p>
    <w:p w14:paraId="311E0E5F" w14:textId="77777777" w:rsidR="003C2F4E" w:rsidRPr="00085229" w:rsidRDefault="003C2F4E" w:rsidP="003C2F4E">
      <w:pPr>
        <w:widowControl/>
        <w:autoSpaceDE/>
        <w:adjustRightInd/>
        <w:spacing w:line="240" w:lineRule="auto"/>
        <w:jc w:val="both"/>
        <w:rPr>
          <w:rFonts w:asciiTheme="minorHAnsi" w:eastAsia="Times New Roman" w:hAnsiTheme="minorHAnsi"/>
          <w:bCs/>
          <w:szCs w:val="24"/>
          <w:lang w:eastAsia="pl-PL"/>
        </w:rPr>
      </w:pPr>
      <w:r w:rsidRPr="00085229">
        <w:rPr>
          <w:rFonts w:asciiTheme="minorHAnsi" w:eastAsia="Times New Roman" w:hAnsiTheme="minorHAnsi"/>
          <w:szCs w:val="24"/>
          <w:lang w:eastAsia="pl-PL"/>
        </w:rPr>
        <w:t>zmiana wysokości alokacji w związku z realokacją środków w kwocie 8 680 446 EUR</w:t>
      </w:r>
      <w:r w:rsidRPr="00085229">
        <w:rPr>
          <w:rFonts w:asciiTheme="minorHAnsi" w:eastAsia="Times New Roman" w:hAnsiTheme="minorHAnsi"/>
          <w:bCs/>
          <w:szCs w:val="24"/>
          <w:lang w:eastAsia="pl-PL"/>
        </w:rPr>
        <w:t xml:space="preserve"> z Poddziałania 1.2.1 do Działania 1.1</w:t>
      </w:r>
      <w:r w:rsidR="0008036F">
        <w:rPr>
          <w:rFonts w:asciiTheme="minorHAnsi" w:eastAsia="Times New Roman" w:hAnsiTheme="minorHAnsi"/>
          <w:bCs/>
          <w:szCs w:val="24"/>
          <w:lang w:eastAsia="pl-PL"/>
        </w:rPr>
        <w:t>.</w:t>
      </w:r>
    </w:p>
    <w:p w14:paraId="691A1712" w14:textId="77777777" w:rsidR="003C2F4E" w:rsidRPr="00085229" w:rsidRDefault="003C2F4E" w:rsidP="001C740E">
      <w:pPr>
        <w:spacing w:line="276" w:lineRule="auto"/>
        <w:jc w:val="center"/>
        <w:rPr>
          <w:rFonts w:asciiTheme="minorHAnsi" w:hAnsiTheme="minorHAnsi" w:cstheme="minorHAnsi"/>
          <w:b/>
          <w:szCs w:val="24"/>
        </w:rPr>
      </w:pPr>
    </w:p>
    <w:p w14:paraId="28F3EF19" w14:textId="77777777" w:rsidR="00C930E6" w:rsidRPr="00085229" w:rsidRDefault="00C930E6" w:rsidP="003C2F4E">
      <w:pPr>
        <w:widowControl/>
        <w:autoSpaceDE/>
        <w:autoSpaceDN/>
        <w:adjustRightInd/>
        <w:spacing w:before="40" w:after="40" w:line="240" w:lineRule="auto"/>
        <w:jc w:val="center"/>
        <w:rPr>
          <w:rFonts w:asciiTheme="minorHAnsi" w:eastAsia="Times New Roman" w:hAnsiTheme="minorHAnsi"/>
          <w:b/>
          <w:szCs w:val="24"/>
          <w:lang w:eastAsia="pl-PL"/>
        </w:rPr>
      </w:pPr>
      <w:r w:rsidRPr="00085229">
        <w:rPr>
          <w:rFonts w:asciiTheme="minorHAnsi" w:eastAsia="Times New Roman" w:hAnsiTheme="minorHAnsi"/>
          <w:b/>
          <w:szCs w:val="24"/>
          <w:lang w:eastAsia="pl-PL"/>
        </w:rPr>
        <w:t>Karta działania 1.4</w:t>
      </w:r>
    </w:p>
    <w:p w14:paraId="31285897" w14:textId="77777777" w:rsidR="00C930E6" w:rsidRPr="00085229" w:rsidRDefault="00C930E6" w:rsidP="00C930E6">
      <w:pPr>
        <w:widowControl/>
        <w:autoSpaceDE/>
        <w:autoSpaceDN/>
        <w:adjustRightInd/>
        <w:spacing w:before="40" w:after="40" w:line="240" w:lineRule="auto"/>
        <w:rPr>
          <w:rFonts w:asciiTheme="minorHAnsi" w:hAnsiTheme="minorHAnsi"/>
          <w:szCs w:val="24"/>
        </w:rPr>
      </w:pPr>
      <w:r w:rsidRPr="00085229">
        <w:rPr>
          <w:rFonts w:asciiTheme="minorHAnsi" w:hAnsiTheme="minorHAnsi"/>
          <w:szCs w:val="24"/>
        </w:rPr>
        <w:t>Pkt 3 Lista wskaźników rezultatu bezpośredniego</w:t>
      </w:r>
      <w:r w:rsidR="00085229" w:rsidRPr="00085229">
        <w:rPr>
          <w:rFonts w:asciiTheme="minorHAnsi" w:hAnsiTheme="minorHAnsi"/>
          <w:szCs w:val="24"/>
        </w:rPr>
        <w:t>:</w:t>
      </w:r>
    </w:p>
    <w:p w14:paraId="73DB6FC5" w14:textId="77777777" w:rsidR="00C930E6" w:rsidRPr="00085229" w:rsidRDefault="00C930E6" w:rsidP="00C930E6">
      <w:pPr>
        <w:widowControl/>
        <w:autoSpaceDE/>
        <w:autoSpaceDN/>
        <w:adjustRightInd/>
        <w:spacing w:before="40" w:after="40" w:line="240" w:lineRule="auto"/>
        <w:rPr>
          <w:rFonts w:asciiTheme="minorHAnsi" w:hAnsiTheme="minorHAnsi"/>
          <w:szCs w:val="24"/>
        </w:rPr>
      </w:pPr>
      <w:r w:rsidRPr="00085229">
        <w:rPr>
          <w:rFonts w:asciiTheme="minorHAnsi" w:hAnsiTheme="minorHAnsi"/>
          <w:szCs w:val="24"/>
        </w:rPr>
        <w:t>zmiana zgodnie z załącznikiem nr 2 do SzOOP (usunięcie 2 wskaźników)</w:t>
      </w:r>
      <w:r w:rsidR="0008036F">
        <w:rPr>
          <w:rFonts w:asciiTheme="minorHAnsi" w:hAnsiTheme="minorHAnsi"/>
          <w:szCs w:val="24"/>
        </w:rPr>
        <w:t>.</w:t>
      </w:r>
    </w:p>
    <w:p w14:paraId="445BCD61" w14:textId="77777777" w:rsidR="00C930E6" w:rsidRPr="00085229" w:rsidRDefault="00C930E6" w:rsidP="00C930E6">
      <w:pPr>
        <w:widowControl/>
        <w:autoSpaceDE/>
        <w:autoSpaceDN/>
        <w:adjustRightInd/>
        <w:spacing w:before="40" w:after="40" w:line="240" w:lineRule="auto"/>
        <w:rPr>
          <w:rFonts w:asciiTheme="minorHAnsi" w:eastAsia="Times New Roman" w:hAnsiTheme="minorHAnsi"/>
          <w:b/>
          <w:szCs w:val="24"/>
          <w:lang w:eastAsia="pl-PL"/>
        </w:rPr>
      </w:pPr>
    </w:p>
    <w:p w14:paraId="10E2E2F9" w14:textId="77777777" w:rsidR="003C2F4E" w:rsidRPr="00085229" w:rsidRDefault="003C2F4E" w:rsidP="003C2F4E">
      <w:pPr>
        <w:widowControl/>
        <w:autoSpaceDE/>
        <w:autoSpaceDN/>
        <w:adjustRightInd/>
        <w:spacing w:before="40" w:after="40" w:line="240" w:lineRule="auto"/>
        <w:jc w:val="center"/>
        <w:rPr>
          <w:rFonts w:asciiTheme="minorHAnsi" w:eastAsia="Times New Roman" w:hAnsiTheme="minorHAnsi"/>
          <w:b/>
          <w:szCs w:val="24"/>
          <w:lang w:eastAsia="pl-PL"/>
        </w:rPr>
      </w:pPr>
      <w:r w:rsidRPr="00085229">
        <w:rPr>
          <w:rFonts w:asciiTheme="minorHAnsi" w:eastAsia="Times New Roman" w:hAnsiTheme="minorHAnsi"/>
          <w:b/>
          <w:szCs w:val="24"/>
          <w:lang w:eastAsia="pl-PL"/>
        </w:rPr>
        <w:t xml:space="preserve">Karta działania 1.5  i 1.3 </w:t>
      </w:r>
    </w:p>
    <w:p w14:paraId="6B2A310A" w14:textId="77777777" w:rsidR="003C2F4E" w:rsidRPr="00085229" w:rsidRDefault="003C2F4E" w:rsidP="003C2F4E">
      <w:pPr>
        <w:widowControl/>
        <w:autoSpaceDE/>
        <w:adjustRightInd/>
        <w:spacing w:before="40" w:after="40" w:line="240" w:lineRule="auto"/>
        <w:jc w:val="both"/>
        <w:rPr>
          <w:rFonts w:asciiTheme="minorHAnsi" w:eastAsia="Times New Roman" w:hAnsiTheme="minorHAnsi"/>
          <w:szCs w:val="24"/>
          <w:lang w:eastAsia="pl-PL"/>
        </w:rPr>
      </w:pPr>
      <w:r w:rsidRPr="00085229">
        <w:rPr>
          <w:rFonts w:asciiTheme="minorHAnsi" w:eastAsia="Times New Roman" w:hAnsiTheme="minorHAnsi"/>
          <w:szCs w:val="24"/>
          <w:lang w:eastAsia="pl-PL"/>
        </w:rPr>
        <w:t>Pkt 10 Kategoria(e) regionu(ów) wraz z przypisaniem kwot UE (EUR):</w:t>
      </w:r>
    </w:p>
    <w:p w14:paraId="4CA82A84" w14:textId="77777777" w:rsidR="003C2F4E" w:rsidRPr="00085229" w:rsidRDefault="003C2F4E" w:rsidP="003C2F4E">
      <w:pPr>
        <w:widowControl/>
        <w:autoSpaceDE/>
        <w:adjustRightInd/>
        <w:spacing w:line="240" w:lineRule="auto"/>
        <w:jc w:val="both"/>
        <w:rPr>
          <w:rFonts w:asciiTheme="minorHAnsi" w:eastAsia="Times New Roman" w:hAnsiTheme="minorHAnsi"/>
          <w:bCs/>
          <w:szCs w:val="24"/>
          <w:lang w:eastAsia="pl-PL"/>
        </w:rPr>
      </w:pPr>
      <w:r w:rsidRPr="00085229">
        <w:rPr>
          <w:rFonts w:asciiTheme="minorHAnsi" w:eastAsia="Times New Roman" w:hAnsiTheme="minorHAnsi"/>
          <w:szCs w:val="24"/>
          <w:lang w:eastAsia="pl-PL"/>
        </w:rPr>
        <w:t>zmiana wysokości alokacji w związku z realokacją środków w kwocie 1 000 000 EUR</w:t>
      </w:r>
      <w:r w:rsidRPr="00085229">
        <w:rPr>
          <w:rFonts w:asciiTheme="minorHAnsi" w:eastAsia="Times New Roman" w:hAnsiTheme="minorHAnsi"/>
          <w:bCs/>
          <w:szCs w:val="24"/>
          <w:lang w:eastAsia="pl-PL"/>
        </w:rPr>
        <w:t xml:space="preserve"> z Poddziałania 1.5.1 do Poddziałania 1.3.4</w:t>
      </w:r>
      <w:r w:rsidR="0008036F">
        <w:rPr>
          <w:rFonts w:asciiTheme="minorHAnsi" w:eastAsia="Times New Roman" w:hAnsiTheme="minorHAnsi"/>
          <w:bCs/>
          <w:szCs w:val="24"/>
          <w:lang w:eastAsia="pl-PL"/>
        </w:rPr>
        <w:t>.</w:t>
      </w:r>
    </w:p>
    <w:p w14:paraId="6A73FAB8" w14:textId="77777777" w:rsidR="003C2F4E" w:rsidRPr="00085229" w:rsidRDefault="003C2F4E" w:rsidP="003C2F4E">
      <w:pPr>
        <w:widowControl/>
        <w:autoSpaceDE/>
        <w:adjustRightInd/>
        <w:spacing w:line="240" w:lineRule="auto"/>
        <w:jc w:val="both"/>
        <w:rPr>
          <w:rFonts w:asciiTheme="minorHAnsi" w:eastAsia="Times New Roman" w:hAnsiTheme="minorHAnsi"/>
          <w:bCs/>
          <w:szCs w:val="24"/>
          <w:lang w:eastAsia="pl-PL"/>
        </w:rPr>
      </w:pPr>
    </w:p>
    <w:p w14:paraId="7E664CD7" w14:textId="77777777" w:rsidR="00C930E6" w:rsidRPr="00085229" w:rsidRDefault="00C930E6" w:rsidP="003C2F4E">
      <w:pPr>
        <w:widowControl/>
        <w:autoSpaceDE/>
        <w:autoSpaceDN/>
        <w:adjustRightInd/>
        <w:spacing w:before="40" w:after="40" w:line="240" w:lineRule="auto"/>
        <w:jc w:val="center"/>
        <w:rPr>
          <w:rFonts w:asciiTheme="minorHAnsi" w:eastAsia="Times New Roman" w:hAnsiTheme="minorHAnsi"/>
          <w:b/>
          <w:szCs w:val="24"/>
          <w:lang w:eastAsia="pl-PL"/>
        </w:rPr>
      </w:pPr>
      <w:r w:rsidRPr="00085229">
        <w:rPr>
          <w:rFonts w:asciiTheme="minorHAnsi" w:eastAsia="Times New Roman" w:hAnsiTheme="minorHAnsi"/>
          <w:b/>
          <w:szCs w:val="24"/>
          <w:lang w:eastAsia="pl-PL"/>
        </w:rPr>
        <w:t>Karta działania 2.1</w:t>
      </w:r>
    </w:p>
    <w:p w14:paraId="359ED8CE" w14:textId="77777777" w:rsidR="00C930E6" w:rsidRPr="00085229" w:rsidRDefault="00C930E6" w:rsidP="00C930E6">
      <w:pPr>
        <w:widowControl/>
        <w:autoSpaceDE/>
        <w:autoSpaceDN/>
        <w:adjustRightInd/>
        <w:spacing w:before="40" w:after="40" w:line="240" w:lineRule="auto"/>
        <w:rPr>
          <w:rFonts w:asciiTheme="minorHAnsi" w:hAnsiTheme="minorHAnsi"/>
          <w:szCs w:val="24"/>
        </w:rPr>
      </w:pPr>
      <w:r w:rsidRPr="00085229">
        <w:rPr>
          <w:rFonts w:asciiTheme="minorHAnsi" w:hAnsiTheme="minorHAnsi"/>
          <w:szCs w:val="24"/>
        </w:rPr>
        <w:t>Pkt 3 Lista wskaźników rezultatu bezpośredniego</w:t>
      </w:r>
      <w:r w:rsidR="00085229" w:rsidRPr="00085229">
        <w:rPr>
          <w:rFonts w:asciiTheme="minorHAnsi" w:hAnsiTheme="minorHAnsi"/>
          <w:szCs w:val="24"/>
        </w:rPr>
        <w:t>:</w:t>
      </w:r>
    </w:p>
    <w:p w14:paraId="29F024B0" w14:textId="77777777" w:rsidR="00C930E6" w:rsidRPr="00085229" w:rsidRDefault="00C930E6" w:rsidP="00C930E6">
      <w:pPr>
        <w:widowControl/>
        <w:autoSpaceDE/>
        <w:autoSpaceDN/>
        <w:adjustRightInd/>
        <w:spacing w:before="40" w:after="40" w:line="240" w:lineRule="auto"/>
        <w:rPr>
          <w:rFonts w:asciiTheme="minorHAnsi" w:hAnsiTheme="minorHAnsi"/>
          <w:szCs w:val="24"/>
        </w:rPr>
      </w:pPr>
      <w:r w:rsidRPr="00085229">
        <w:rPr>
          <w:rFonts w:asciiTheme="minorHAnsi" w:hAnsiTheme="minorHAnsi"/>
          <w:szCs w:val="24"/>
        </w:rPr>
        <w:t>zmiana zgodnie z załącznikiem nr 2 do SzOOP (usunięcie 1 wskaźnika)</w:t>
      </w:r>
      <w:r w:rsidR="0008036F">
        <w:rPr>
          <w:rFonts w:asciiTheme="minorHAnsi" w:hAnsiTheme="minorHAnsi"/>
          <w:szCs w:val="24"/>
        </w:rPr>
        <w:t>.</w:t>
      </w:r>
    </w:p>
    <w:p w14:paraId="7CBC4335" w14:textId="77777777" w:rsidR="00C930E6" w:rsidRPr="00085229" w:rsidRDefault="00C930E6" w:rsidP="00C930E6">
      <w:pPr>
        <w:widowControl/>
        <w:autoSpaceDE/>
        <w:autoSpaceDN/>
        <w:adjustRightInd/>
        <w:spacing w:before="40" w:after="40" w:line="240" w:lineRule="auto"/>
        <w:rPr>
          <w:rFonts w:asciiTheme="minorHAnsi" w:hAnsiTheme="minorHAnsi"/>
          <w:szCs w:val="24"/>
        </w:rPr>
      </w:pPr>
      <w:r w:rsidRPr="00085229">
        <w:rPr>
          <w:rFonts w:asciiTheme="minorHAnsi" w:hAnsiTheme="minorHAnsi"/>
          <w:szCs w:val="24"/>
        </w:rPr>
        <w:t>Pkt 4 Lista wskaźników produktu</w:t>
      </w:r>
      <w:r w:rsidR="00085229" w:rsidRPr="00085229">
        <w:rPr>
          <w:rFonts w:asciiTheme="minorHAnsi" w:hAnsiTheme="minorHAnsi"/>
          <w:szCs w:val="24"/>
        </w:rPr>
        <w:t>:</w:t>
      </w:r>
    </w:p>
    <w:p w14:paraId="5D6B4F33" w14:textId="77777777" w:rsidR="00C930E6" w:rsidRPr="00085229" w:rsidRDefault="00C930E6" w:rsidP="00C930E6">
      <w:pPr>
        <w:widowControl/>
        <w:autoSpaceDE/>
        <w:autoSpaceDN/>
        <w:adjustRightInd/>
        <w:spacing w:before="40" w:after="40" w:line="240" w:lineRule="auto"/>
        <w:rPr>
          <w:rFonts w:asciiTheme="minorHAnsi" w:eastAsia="Times New Roman" w:hAnsiTheme="minorHAnsi"/>
          <w:b/>
          <w:szCs w:val="24"/>
          <w:lang w:eastAsia="pl-PL"/>
        </w:rPr>
      </w:pPr>
      <w:r w:rsidRPr="00085229">
        <w:rPr>
          <w:rFonts w:asciiTheme="minorHAnsi" w:hAnsiTheme="minorHAnsi"/>
          <w:szCs w:val="24"/>
        </w:rPr>
        <w:t>zmiana zgodnie z załącznikiem nr 2 do SzOOP (usunięcie 1 wskaźnika)</w:t>
      </w:r>
      <w:r w:rsidR="0008036F">
        <w:rPr>
          <w:rFonts w:asciiTheme="minorHAnsi" w:hAnsiTheme="minorHAnsi"/>
          <w:szCs w:val="24"/>
        </w:rPr>
        <w:t>.</w:t>
      </w:r>
    </w:p>
    <w:p w14:paraId="78CA369C" w14:textId="77777777" w:rsidR="00C930E6" w:rsidRPr="00085229" w:rsidRDefault="00C930E6" w:rsidP="003C2F4E">
      <w:pPr>
        <w:widowControl/>
        <w:autoSpaceDE/>
        <w:autoSpaceDN/>
        <w:adjustRightInd/>
        <w:spacing w:before="40" w:after="40" w:line="240" w:lineRule="auto"/>
        <w:jc w:val="center"/>
        <w:rPr>
          <w:rFonts w:asciiTheme="minorHAnsi" w:eastAsia="Times New Roman" w:hAnsiTheme="minorHAnsi"/>
          <w:b/>
          <w:szCs w:val="24"/>
          <w:lang w:eastAsia="pl-PL"/>
        </w:rPr>
      </w:pPr>
    </w:p>
    <w:p w14:paraId="009DEBC6" w14:textId="77777777" w:rsidR="003C2F4E" w:rsidRPr="00085229" w:rsidRDefault="003C2F4E" w:rsidP="003C2F4E">
      <w:pPr>
        <w:widowControl/>
        <w:autoSpaceDE/>
        <w:autoSpaceDN/>
        <w:adjustRightInd/>
        <w:spacing w:before="40" w:after="40" w:line="240" w:lineRule="auto"/>
        <w:jc w:val="center"/>
        <w:rPr>
          <w:rFonts w:asciiTheme="minorHAnsi" w:eastAsia="Times New Roman" w:hAnsiTheme="minorHAnsi"/>
          <w:b/>
          <w:szCs w:val="24"/>
          <w:lang w:eastAsia="pl-PL"/>
        </w:rPr>
      </w:pPr>
      <w:r w:rsidRPr="00085229">
        <w:rPr>
          <w:rFonts w:asciiTheme="minorHAnsi" w:eastAsia="Times New Roman" w:hAnsiTheme="minorHAnsi"/>
          <w:b/>
          <w:szCs w:val="24"/>
          <w:lang w:eastAsia="pl-PL"/>
        </w:rPr>
        <w:t xml:space="preserve">Karta działania 3.2  i 3.4 </w:t>
      </w:r>
    </w:p>
    <w:p w14:paraId="456AAA06" w14:textId="77777777" w:rsidR="003C2F4E" w:rsidRPr="00085229" w:rsidRDefault="003C2F4E" w:rsidP="003C2F4E">
      <w:pPr>
        <w:widowControl/>
        <w:autoSpaceDE/>
        <w:adjustRightInd/>
        <w:spacing w:before="40" w:after="40" w:line="240" w:lineRule="auto"/>
        <w:jc w:val="both"/>
        <w:rPr>
          <w:rFonts w:asciiTheme="minorHAnsi" w:eastAsia="Times New Roman" w:hAnsiTheme="minorHAnsi"/>
          <w:szCs w:val="24"/>
          <w:lang w:eastAsia="pl-PL"/>
        </w:rPr>
      </w:pPr>
      <w:r w:rsidRPr="00085229">
        <w:rPr>
          <w:rFonts w:asciiTheme="minorHAnsi" w:eastAsia="Times New Roman" w:hAnsiTheme="minorHAnsi"/>
          <w:szCs w:val="24"/>
          <w:lang w:eastAsia="pl-PL"/>
        </w:rPr>
        <w:t>Pkt 10 Kategoria(e) regionu(ów) wraz z przypisaniem kwot UE (EUR):</w:t>
      </w:r>
    </w:p>
    <w:p w14:paraId="280990A2" w14:textId="77777777" w:rsidR="003C2F4E" w:rsidRPr="00085229" w:rsidRDefault="003C2F4E" w:rsidP="003C2F4E">
      <w:pPr>
        <w:widowControl/>
        <w:autoSpaceDE/>
        <w:adjustRightInd/>
        <w:spacing w:line="240" w:lineRule="auto"/>
        <w:jc w:val="both"/>
        <w:rPr>
          <w:rFonts w:asciiTheme="minorHAnsi" w:eastAsia="Times New Roman" w:hAnsiTheme="minorHAnsi"/>
          <w:bCs/>
          <w:szCs w:val="24"/>
          <w:lang w:eastAsia="pl-PL"/>
        </w:rPr>
      </w:pPr>
      <w:r w:rsidRPr="00085229">
        <w:rPr>
          <w:rFonts w:asciiTheme="minorHAnsi" w:eastAsia="Times New Roman" w:hAnsiTheme="minorHAnsi"/>
          <w:szCs w:val="24"/>
          <w:lang w:eastAsia="pl-PL"/>
        </w:rPr>
        <w:t xml:space="preserve">zmiana wysokości alokacji w związku z realokacją środków w kwocie </w:t>
      </w:r>
      <w:r w:rsidR="00B75631" w:rsidRPr="00085229">
        <w:rPr>
          <w:rFonts w:asciiTheme="minorHAnsi" w:eastAsia="Times New Roman" w:hAnsiTheme="minorHAnsi"/>
          <w:szCs w:val="24"/>
          <w:lang w:eastAsia="pl-PL"/>
        </w:rPr>
        <w:t>552 297</w:t>
      </w:r>
      <w:r w:rsidRPr="00085229">
        <w:rPr>
          <w:rFonts w:asciiTheme="minorHAnsi" w:eastAsia="Times New Roman" w:hAnsiTheme="minorHAnsi"/>
          <w:szCs w:val="24"/>
          <w:lang w:eastAsia="pl-PL"/>
        </w:rPr>
        <w:t xml:space="preserve"> EUR</w:t>
      </w:r>
      <w:r w:rsidRPr="00085229">
        <w:rPr>
          <w:rFonts w:asciiTheme="minorHAnsi" w:eastAsia="Times New Roman" w:hAnsiTheme="minorHAnsi"/>
          <w:bCs/>
          <w:szCs w:val="24"/>
          <w:lang w:eastAsia="pl-PL"/>
        </w:rPr>
        <w:t xml:space="preserve"> z Działania 3.2 do Poddziałania 3.4.1</w:t>
      </w:r>
      <w:r w:rsidR="0008036F">
        <w:rPr>
          <w:rFonts w:asciiTheme="minorHAnsi" w:eastAsia="Times New Roman" w:hAnsiTheme="minorHAnsi"/>
          <w:bCs/>
          <w:szCs w:val="24"/>
          <w:lang w:eastAsia="pl-PL"/>
        </w:rPr>
        <w:t>.</w:t>
      </w:r>
    </w:p>
    <w:p w14:paraId="11FE5DBD" w14:textId="77777777" w:rsidR="00B75631" w:rsidRPr="00085229" w:rsidRDefault="00B75631" w:rsidP="00B75631">
      <w:pPr>
        <w:widowControl/>
        <w:autoSpaceDE/>
        <w:autoSpaceDN/>
        <w:adjustRightInd/>
        <w:spacing w:before="40" w:after="40" w:line="240" w:lineRule="auto"/>
        <w:jc w:val="center"/>
        <w:rPr>
          <w:rFonts w:asciiTheme="minorHAnsi" w:eastAsia="Times New Roman" w:hAnsiTheme="minorHAnsi"/>
          <w:b/>
          <w:szCs w:val="24"/>
          <w:lang w:eastAsia="pl-PL"/>
        </w:rPr>
      </w:pPr>
      <w:r w:rsidRPr="00085229">
        <w:rPr>
          <w:rFonts w:asciiTheme="minorHAnsi" w:eastAsia="Times New Roman" w:hAnsiTheme="minorHAnsi"/>
          <w:b/>
          <w:szCs w:val="24"/>
          <w:lang w:eastAsia="pl-PL"/>
        </w:rPr>
        <w:t xml:space="preserve">Karta działania 3.3 </w:t>
      </w:r>
    </w:p>
    <w:p w14:paraId="665EC8B1" w14:textId="77777777" w:rsidR="00B75631" w:rsidRPr="00085229" w:rsidRDefault="00B75631" w:rsidP="00B75631">
      <w:pPr>
        <w:widowControl/>
        <w:autoSpaceDE/>
        <w:adjustRightInd/>
        <w:spacing w:before="40" w:after="40" w:line="240" w:lineRule="auto"/>
        <w:jc w:val="both"/>
        <w:rPr>
          <w:rFonts w:asciiTheme="minorHAnsi" w:eastAsia="Times New Roman" w:hAnsiTheme="minorHAnsi"/>
          <w:szCs w:val="24"/>
          <w:lang w:eastAsia="pl-PL"/>
        </w:rPr>
      </w:pPr>
      <w:r w:rsidRPr="00085229">
        <w:rPr>
          <w:rFonts w:asciiTheme="minorHAnsi" w:eastAsia="Times New Roman" w:hAnsiTheme="minorHAnsi"/>
          <w:szCs w:val="24"/>
          <w:lang w:eastAsia="pl-PL"/>
        </w:rPr>
        <w:t>Pkt 10 Kategoria(e) regionu(ów) wraz z przypisaniem kwot UE (EUR):</w:t>
      </w:r>
    </w:p>
    <w:p w14:paraId="5D460E82" w14:textId="77777777" w:rsidR="00B75631" w:rsidRPr="00085229" w:rsidRDefault="00B75631" w:rsidP="00B75631">
      <w:pPr>
        <w:widowControl/>
        <w:autoSpaceDE/>
        <w:adjustRightInd/>
        <w:spacing w:line="240" w:lineRule="auto"/>
        <w:jc w:val="both"/>
        <w:rPr>
          <w:rFonts w:asciiTheme="minorHAnsi" w:eastAsia="Times New Roman" w:hAnsiTheme="minorHAnsi"/>
          <w:bCs/>
          <w:szCs w:val="24"/>
          <w:lang w:eastAsia="pl-PL"/>
        </w:rPr>
      </w:pPr>
      <w:r w:rsidRPr="00085229">
        <w:rPr>
          <w:rFonts w:asciiTheme="minorHAnsi" w:eastAsia="Times New Roman" w:hAnsiTheme="minorHAnsi"/>
          <w:szCs w:val="24"/>
          <w:lang w:eastAsia="pl-PL"/>
        </w:rPr>
        <w:t>zmiana wysokości alokacji w związku z realokacją środków w kwocie 282 110 EUR</w:t>
      </w:r>
      <w:r w:rsidRPr="00085229">
        <w:rPr>
          <w:rFonts w:asciiTheme="minorHAnsi" w:eastAsia="Times New Roman" w:hAnsiTheme="minorHAnsi"/>
          <w:bCs/>
          <w:szCs w:val="24"/>
          <w:lang w:eastAsia="pl-PL"/>
        </w:rPr>
        <w:t xml:space="preserve"> z Poddziałania 3.3.1 do Poddziałania 3.3.4</w:t>
      </w:r>
      <w:r w:rsidR="0008036F">
        <w:rPr>
          <w:rFonts w:asciiTheme="minorHAnsi" w:eastAsia="Times New Roman" w:hAnsiTheme="minorHAnsi"/>
          <w:bCs/>
          <w:szCs w:val="24"/>
          <w:lang w:eastAsia="pl-PL"/>
        </w:rPr>
        <w:t>.</w:t>
      </w:r>
    </w:p>
    <w:p w14:paraId="63A773C1" w14:textId="77777777" w:rsidR="00B75631" w:rsidRPr="00085229" w:rsidRDefault="00B75631" w:rsidP="003C2F4E">
      <w:pPr>
        <w:widowControl/>
        <w:autoSpaceDE/>
        <w:autoSpaceDN/>
        <w:adjustRightInd/>
        <w:spacing w:before="40" w:after="40" w:line="240" w:lineRule="auto"/>
        <w:jc w:val="center"/>
        <w:rPr>
          <w:rFonts w:asciiTheme="minorHAnsi" w:eastAsia="Times New Roman" w:hAnsiTheme="minorHAnsi"/>
          <w:b/>
          <w:szCs w:val="24"/>
          <w:lang w:eastAsia="pl-PL"/>
        </w:rPr>
      </w:pPr>
    </w:p>
    <w:p w14:paraId="2A10ADD9" w14:textId="77777777" w:rsidR="003C2F4E" w:rsidRPr="00085229" w:rsidRDefault="003C2F4E" w:rsidP="003C2F4E">
      <w:pPr>
        <w:widowControl/>
        <w:autoSpaceDE/>
        <w:autoSpaceDN/>
        <w:adjustRightInd/>
        <w:spacing w:before="40" w:after="40" w:line="240" w:lineRule="auto"/>
        <w:jc w:val="center"/>
        <w:rPr>
          <w:rFonts w:asciiTheme="minorHAnsi" w:eastAsia="Times New Roman" w:hAnsiTheme="minorHAnsi"/>
          <w:b/>
          <w:szCs w:val="24"/>
          <w:lang w:eastAsia="pl-PL"/>
        </w:rPr>
      </w:pPr>
      <w:r w:rsidRPr="00085229">
        <w:rPr>
          <w:rFonts w:asciiTheme="minorHAnsi" w:eastAsia="Times New Roman" w:hAnsiTheme="minorHAnsi"/>
          <w:b/>
          <w:szCs w:val="24"/>
          <w:lang w:eastAsia="pl-PL"/>
        </w:rPr>
        <w:t xml:space="preserve">Karta działania 3.5  i 3.4 </w:t>
      </w:r>
    </w:p>
    <w:p w14:paraId="5CEA2589" w14:textId="77777777" w:rsidR="003C2F4E" w:rsidRPr="00085229" w:rsidRDefault="003C2F4E" w:rsidP="003C2F4E">
      <w:pPr>
        <w:widowControl/>
        <w:autoSpaceDE/>
        <w:adjustRightInd/>
        <w:spacing w:before="40" w:after="40" w:line="240" w:lineRule="auto"/>
        <w:jc w:val="both"/>
        <w:rPr>
          <w:rFonts w:asciiTheme="minorHAnsi" w:eastAsia="Times New Roman" w:hAnsiTheme="minorHAnsi"/>
          <w:szCs w:val="24"/>
          <w:lang w:eastAsia="pl-PL"/>
        </w:rPr>
      </w:pPr>
      <w:r w:rsidRPr="00085229">
        <w:rPr>
          <w:rFonts w:asciiTheme="minorHAnsi" w:eastAsia="Times New Roman" w:hAnsiTheme="minorHAnsi"/>
          <w:szCs w:val="24"/>
          <w:lang w:eastAsia="pl-PL"/>
        </w:rPr>
        <w:t>Pkt 10 Kategoria(e) regionu(ów) wraz z przypisaniem kwot UE (EUR):</w:t>
      </w:r>
    </w:p>
    <w:p w14:paraId="1DAEF275" w14:textId="77777777" w:rsidR="003C2F4E" w:rsidRPr="00085229" w:rsidRDefault="003C2F4E" w:rsidP="003C2F4E">
      <w:pPr>
        <w:widowControl/>
        <w:autoSpaceDE/>
        <w:adjustRightInd/>
        <w:spacing w:line="240" w:lineRule="auto"/>
        <w:jc w:val="both"/>
        <w:rPr>
          <w:rFonts w:asciiTheme="minorHAnsi" w:eastAsia="Times New Roman" w:hAnsiTheme="minorHAnsi"/>
          <w:bCs/>
          <w:szCs w:val="24"/>
          <w:lang w:eastAsia="pl-PL"/>
        </w:rPr>
      </w:pPr>
      <w:r w:rsidRPr="00085229">
        <w:rPr>
          <w:rFonts w:asciiTheme="minorHAnsi" w:eastAsia="Times New Roman" w:hAnsiTheme="minorHAnsi"/>
          <w:szCs w:val="24"/>
          <w:lang w:eastAsia="pl-PL"/>
        </w:rPr>
        <w:t>zmiana wysokości alokacji w związku z realokacją środków w kwocie 2 564 805 EUR</w:t>
      </w:r>
      <w:r w:rsidRPr="00085229">
        <w:rPr>
          <w:rFonts w:asciiTheme="minorHAnsi" w:eastAsia="Times New Roman" w:hAnsiTheme="minorHAnsi"/>
          <w:bCs/>
          <w:szCs w:val="24"/>
          <w:lang w:eastAsia="pl-PL"/>
        </w:rPr>
        <w:t xml:space="preserve"> z Działania 3.5 do Poddziałania 3.4.1</w:t>
      </w:r>
      <w:r w:rsidR="0008036F">
        <w:rPr>
          <w:rFonts w:asciiTheme="minorHAnsi" w:eastAsia="Times New Roman" w:hAnsiTheme="minorHAnsi"/>
          <w:bCs/>
          <w:szCs w:val="24"/>
          <w:lang w:eastAsia="pl-PL"/>
        </w:rPr>
        <w:t>.</w:t>
      </w:r>
    </w:p>
    <w:p w14:paraId="5B982561" w14:textId="77777777" w:rsidR="003C2F4E" w:rsidRPr="00085229" w:rsidRDefault="003C2F4E" w:rsidP="003C2F4E">
      <w:pPr>
        <w:widowControl/>
        <w:autoSpaceDE/>
        <w:adjustRightInd/>
        <w:spacing w:line="240" w:lineRule="auto"/>
        <w:jc w:val="both"/>
        <w:rPr>
          <w:rFonts w:asciiTheme="minorHAnsi" w:eastAsia="Times New Roman" w:hAnsiTheme="minorHAnsi"/>
          <w:bCs/>
          <w:szCs w:val="24"/>
          <w:lang w:eastAsia="pl-PL"/>
        </w:rPr>
      </w:pPr>
    </w:p>
    <w:p w14:paraId="76DEE0E3" w14:textId="77777777" w:rsidR="003C2F4E" w:rsidRPr="00085229" w:rsidRDefault="003C2F4E" w:rsidP="003C2F4E">
      <w:pPr>
        <w:widowControl/>
        <w:autoSpaceDE/>
        <w:autoSpaceDN/>
        <w:adjustRightInd/>
        <w:spacing w:before="40" w:after="40" w:line="240" w:lineRule="auto"/>
        <w:jc w:val="center"/>
        <w:rPr>
          <w:rFonts w:asciiTheme="minorHAnsi" w:eastAsia="Times New Roman" w:hAnsiTheme="minorHAnsi"/>
          <w:b/>
          <w:szCs w:val="24"/>
          <w:lang w:eastAsia="pl-PL"/>
        </w:rPr>
      </w:pPr>
      <w:r w:rsidRPr="00085229">
        <w:rPr>
          <w:rFonts w:asciiTheme="minorHAnsi" w:eastAsia="Times New Roman" w:hAnsiTheme="minorHAnsi"/>
          <w:b/>
          <w:szCs w:val="24"/>
          <w:lang w:eastAsia="pl-PL"/>
        </w:rPr>
        <w:t xml:space="preserve">Karta działania 4.1 i 4.4 </w:t>
      </w:r>
    </w:p>
    <w:p w14:paraId="5F665ED2" w14:textId="77777777" w:rsidR="003C2F4E" w:rsidRPr="00085229" w:rsidRDefault="003C2F4E" w:rsidP="003C2F4E">
      <w:pPr>
        <w:widowControl/>
        <w:autoSpaceDE/>
        <w:adjustRightInd/>
        <w:spacing w:before="40" w:after="40" w:line="240" w:lineRule="auto"/>
        <w:jc w:val="both"/>
        <w:rPr>
          <w:rFonts w:asciiTheme="minorHAnsi" w:eastAsia="Times New Roman" w:hAnsiTheme="minorHAnsi"/>
          <w:szCs w:val="24"/>
          <w:lang w:eastAsia="pl-PL"/>
        </w:rPr>
      </w:pPr>
      <w:r w:rsidRPr="00085229">
        <w:rPr>
          <w:rFonts w:asciiTheme="minorHAnsi" w:eastAsia="Times New Roman" w:hAnsiTheme="minorHAnsi"/>
          <w:szCs w:val="24"/>
          <w:lang w:eastAsia="pl-PL"/>
        </w:rPr>
        <w:t>Pkt 10 Kategoria(e) regionu(ów) wraz z przypisaniem kwot UE (EUR):</w:t>
      </w:r>
    </w:p>
    <w:p w14:paraId="75508FF4" w14:textId="77777777" w:rsidR="003C2F4E" w:rsidRPr="00085229" w:rsidRDefault="003C2F4E" w:rsidP="003C2F4E">
      <w:pPr>
        <w:widowControl/>
        <w:autoSpaceDE/>
        <w:adjustRightInd/>
        <w:spacing w:line="240" w:lineRule="auto"/>
        <w:jc w:val="both"/>
        <w:rPr>
          <w:rFonts w:asciiTheme="minorHAnsi" w:eastAsia="Times New Roman" w:hAnsiTheme="minorHAnsi"/>
          <w:bCs/>
          <w:szCs w:val="24"/>
          <w:lang w:eastAsia="pl-PL"/>
        </w:rPr>
      </w:pPr>
      <w:r w:rsidRPr="00085229">
        <w:rPr>
          <w:rFonts w:asciiTheme="minorHAnsi" w:eastAsia="Times New Roman" w:hAnsiTheme="minorHAnsi"/>
          <w:szCs w:val="24"/>
          <w:lang w:eastAsia="pl-PL"/>
        </w:rPr>
        <w:t>zmiana wysokości alokacji w związku z realokacją środków w kwocie 2 000 000 EUR</w:t>
      </w:r>
      <w:r w:rsidRPr="00085229">
        <w:rPr>
          <w:rFonts w:asciiTheme="minorHAnsi" w:eastAsia="Times New Roman" w:hAnsiTheme="minorHAnsi"/>
          <w:bCs/>
          <w:szCs w:val="24"/>
          <w:lang w:eastAsia="pl-PL"/>
        </w:rPr>
        <w:t xml:space="preserve"> z Działania 4.1 do Poddziałania 4.4.1</w:t>
      </w:r>
      <w:r w:rsidR="0008036F">
        <w:rPr>
          <w:rFonts w:asciiTheme="minorHAnsi" w:eastAsia="Times New Roman" w:hAnsiTheme="minorHAnsi"/>
          <w:bCs/>
          <w:szCs w:val="24"/>
          <w:lang w:eastAsia="pl-PL"/>
        </w:rPr>
        <w:t>.</w:t>
      </w:r>
    </w:p>
    <w:p w14:paraId="2EAF7289" w14:textId="77777777" w:rsidR="00085229" w:rsidRPr="00085229" w:rsidRDefault="00085229" w:rsidP="003C2F4E">
      <w:pPr>
        <w:widowControl/>
        <w:autoSpaceDE/>
        <w:autoSpaceDN/>
        <w:adjustRightInd/>
        <w:spacing w:before="40" w:after="40" w:line="240" w:lineRule="auto"/>
        <w:jc w:val="center"/>
        <w:rPr>
          <w:rFonts w:asciiTheme="minorHAnsi" w:eastAsia="Times New Roman" w:hAnsiTheme="minorHAnsi"/>
          <w:b/>
          <w:szCs w:val="24"/>
          <w:lang w:eastAsia="pl-PL"/>
        </w:rPr>
      </w:pPr>
    </w:p>
    <w:p w14:paraId="1BC9C504" w14:textId="77777777" w:rsidR="003C2F4E" w:rsidRPr="00085229" w:rsidRDefault="003C2F4E" w:rsidP="003C2F4E">
      <w:pPr>
        <w:widowControl/>
        <w:autoSpaceDE/>
        <w:autoSpaceDN/>
        <w:adjustRightInd/>
        <w:spacing w:before="40" w:after="40" w:line="240" w:lineRule="auto"/>
        <w:jc w:val="center"/>
        <w:rPr>
          <w:rFonts w:asciiTheme="minorHAnsi" w:eastAsia="Times New Roman" w:hAnsiTheme="minorHAnsi"/>
          <w:b/>
          <w:szCs w:val="24"/>
          <w:lang w:eastAsia="pl-PL"/>
        </w:rPr>
      </w:pPr>
      <w:r w:rsidRPr="00085229">
        <w:rPr>
          <w:rFonts w:asciiTheme="minorHAnsi" w:eastAsia="Times New Roman" w:hAnsiTheme="minorHAnsi"/>
          <w:b/>
          <w:szCs w:val="24"/>
          <w:lang w:eastAsia="pl-PL"/>
        </w:rPr>
        <w:lastRenderedPageBreak/>
        <w:t xml:space="preserve">Karta działania 4.3  i 4.4 </w:t>
      </w:r>
    </w:p>
    <w:p w14:paraId="2697FCBA" w14:textId="77777777" w:rsidR="003C2F4E" w:rsidRPr="00085229" w:rsidRDefault="003C2F4E" w:rsidP="003C2F4E">
      <w:pPr>
        <w:widowControl/>
        <w:autoSpaceDE/>
        <w:adjustRightInd/>
        <w:spacing w:before="40" w:after="40" w:line="240" w:lineRule="auto"/>
        <w:jc w:val="both"/>
        <w:rPr>
          <w:rFonts w:asciiTheme="minorHAnsi" w:eastAsia="Times New Roman" w:hAnsiTheme="minorHAnsi"/>
          <w:szCs w:val="24"/>
          <w:lang w:eastAsia="pl-PL"/>
        </w:rPr>
      </w:pPr>
      <w:r w:rsidRPr="00085229">
        <w:rPr>
          <w:rFonts w:asciiTheme="minorHAnsi" w:eastAsia="Times New Roman" w:hAnsiTheme="minorHAnsi"/>
          <w:szCs w:val="24"/>
          <w:lang w:eastAsia="pl-PL"/>
        </w:rPr>
        <w:t>Pkt 10 Kategoria(e) regionu(ów) wraz z przypisaniem kwot UE (EUR):</w:t>
      </w:r>
    </w:p>
    <w:p w14:paraId="2FC72FFB" w14:textId="77777777" w:rsidR="003C2F4E" w:rsidRPr="00085229" w:rsidRDefault="003C2F4E" w:rsidP="003C2F4E">
      <w:pPr>
        <w:widowControl/>
        <w:autoSpaceDE/>
        <w:adjustRightInd/>
        <w:spacing w:line="240" w:lineRule="auto"/>
        <w:jc w:val="both"/>
        <w:rPr>
          <w:rFonts w:asciiTheme="minorHAnsi" w:eastAsia="Times New Roman" w:hAnsiTheme="minorHAnsi"/>
          <w:bCs/>
          <w:szCs w:val="24"/>
          <w:lang w:eastAsia="pl-PL"/>
        </w:rPr>
      </w:pPr>
      <w:r w:rsidRPr="00085229">
        <w:rPr>
          <w:rFonts w:asciiTheme="minorHAnsi" w:eastAsia="Times New Roman" w:hAnsiTheme="minorHAnsi"/>
          <w:szCs w:val="24"/>
          <w:lang w:eastAsia="pl-PL"/>
        </w:rPr>
        <w:t>zmiana wysokości alokacji w związku z realokacją środków w kwocie 413 981 EUR</w:t>
      </w:r>
      <w:r w:rsidRPr="00085229">
        <w:rPr>
          <w:rFonts w:asciiTheme="minorHAnsi" w:eastAsia="Times New Roman" w:hAnsiTheme="minorHAnsi"/>
          <w:bCs/>
          <w:szCs w:val="24"/>
          <w:lang w:eastAsia="pl-PL"/>
        </w:rPr>
        <w:t xml:space="preserve"> z Poddziałania 4.3.2 do Poddziałania 4.4.2</w:t>
      </w:r>
      <w:r w:rsidR="0008036F">
        <w:rPr>
          <w:rFonts w:asciiTheme="minorHAnsi" w:eastAsia="Times New Roman" w:hAnsiTheme="minorHAnsi"/>
          <w:bCs/>
          <w:szCs w:val="24"/>
          <w:lang w:eastAsia="pl-PL"/>
        </w:rPr>
        <w:t>.</w:t>
      </w:r>
    </w:p>
    <w:p w14:paraId="078883CF" w14:textId="77777777" w:rsidR="003C2F4E" w:rsidRPr="00085229" w:rsidRDefault="003C2F4E" w:rsidP="003C2F4E">
      <w:pPr>
        <w:widowControl/>
        <w:autoSpaceDE/>
        <w:adjustRightInd/>
        <w:spacing w:line="240" w:lineRule="auto"/>
        <w:jc w:val="both"/>
        <w:rPr>
          <w:rFonts w:asciiTheme="minorHAnsi" w:eastAsia="Times New Roman" w:hAnsiTheme="minorHAnsi"/>
          <w:bCs/>
          <w:szCs w:val="24"/>
          <w:lang w:eastAsia="pl-PL"/>
        </w:rPr>
      </w:pPr>
    </w:p>
    <w:p w14:paraId="1B354497" w14:textId="77777777" w:rsidR="003C2F4E" w:rsidRPr="00085229" w:rsidRDefault="003C2F4E" w:rsidP="003C2F4E">
      <w:pPr>
        <w:widowControl/>
        <w:autoSpaceDE/>
        <w:autoSpaceDN/>
        <w:adjustRightInd/>
        <w:spacing w:before="40" w:after="40" w:line="240" w:lineRule="auto"/>
        <w:jc w:val="center"/>
        <w:rPr>
          <w:rFonts w:asciiTheme="minorHAnsi" w:eastAsia="Times New Roman" w:hAnsiTheme="minorHAnsi"/>
          <w:b/>
          <w:szCs w:val="24"/>
          <w:lang w:eastAsia="pl-PL"/>
        </w:rPr>
      </w:pPr>
      <w:r w:rsidRPr="00085229">
        <w:rPr>
          <w:rFonts w:asciiTheme="minorHAnsi" w:eastAsia="Times New Roman" w:hAnsiTheme="minorHAnsi"/>
          <w:b/>
          <w:szCs w:val="24"/>
          <w:lang w:eastAsia="pl-PL"/>
        </w:rPr>
        <w:t xml:space="preserve">Karta działania 4.4  </w:t>
      </w:r>
    </w:p>
    <w:p w14:paraId="659504A8" w14:textId="77777777" w:rsidR="003C2F4E" w:rsidRPr="00085229" w:rsidRDefault="003C2F4E" w:rsidP="003C2F4E">
      <w:pPr>
        <w:widowControl/>
        <w:autoSpaceDE/>
        <w:adjustRightInd/>
        <w:spacing w:before="40" w:after="40" w:line="240" w:lineRule="auto"/>
        <w:jc w:val="both"/>
        <w:rPr>
          <w:rFonts w:asciiTheme="minorHAnsi" w:eastAsia="Times New Roman" w:hAnsiTheme="minorHAnsi"/>
          <w:szCs w:val="24"/>
          <w:lang w:eastAsia="pl-PL"/>
        </w:rPr>
      </w:pPr>
      <w:r w:rsidRPr="00085229">
        <w:rPr>
          <w:rFonts w:asciiTheme="minorHAnsi" w:eastAsia="Times New Roman" w:hAnsiTheme="minorHAnsi"/>
          <w:szCs w:val="24"/>
          <w:lang w:eastAsia="pl-PL"/>
        </w:rPr>
        <w:t>Pkt 10 Kategoria(e) regionu(ów) wraz z przypisaniem kwot UE (EUR):</w:t>
      </w:r>
    </w:p>
    <w:p w14:paraId="20E09CE4" w14:textId="77777777" w:rsidR="003C2F4E" w:rsidRPr="00085229" w:rsidRDefault="003C2F4E" w:rsidP="003C2F4E">
      <w:pPr>
        <w:widowControl/>
        <w:autoSpaceDE/>
        <w:adjustRightInd/>
        <w:spacing w:line="240" w:lineRule="auto"/>
        <w:jc w:val="both"/>
        <w:rPr>
          <w:rFonts w:asciiTheme="minorHAnsi" w:eastAsia="Times New Roman" w:hAnsiTheme="minorHAnsi"/>
          <w:bCs/>
          <w:szCs w:val="24"/>
          <w:lang w:eastAsia="pl-PL"/>
        </w:rPr>
      </w:pPr>
      <w:r w:rsidRPr="00085229">
        <w:rPr>
          <w:rFonts w:asciiTheme="minorHAnsi" w:eastAsia="Times New Roman" w:hAnsiTheme="minorHAnsi"/>
          <w:szCs w:val="24"/>
          <w:lang w:eastAsia="pl-PL"/>
        </w:rPr>
        <w:t>zmiana wysokości alokacji w związku z realokacją środków w kwocie 282 110 EUR</w:t>
      </w:r>
      <w:r w:rsidRPr="00085229">
        <w:rPr>
          <w:rFonts w:asciiTheme="minorHAnsi" w:eastAsia="Times New Roman" w:hAnsiTheme="minorHAnsi"/>
          <w:bCs/>
          <w:szCs w:val="24"/>
          <w:lang w:eastAsia="pl-PL"/>
        </w:rPr>
        <w:t xml:space="preserve"> z Poddziałan</w:t>
      </w:r>
      <w:r w:rsidR="0008036F">
        <w:rPr>
          <w:rFonts w:asciiTheme="minorHAnsi" w:eastAsia="Times New Roman" w:hAnsiTheme="minorHAnsi"/>
          <w:bCs/>
          <w:szCs w:val="24"/>
          <w:lang w:eastAsia="pl-PL"/>
        </w:rPr>
        <w:t>ia 4.4.4 do Poddziałania  4.4.1.</w:t>
      </w:r>
    </w:p>
    <w:p w14:paraId="63EF93F8" w14:textId="77777777" w:rsidR="003C2F4E" w:rsidRPr="00085229" w:rsidRDefault="003C2F4E" w:rsidP="003C2F4E">
      <w:pPr>
        <w:widowControl/>
        <w:autoSpaceDE/>
        <w:adjustRightInd/>
        <w:spacing w:line="240" w:lineRule="auto"/>
        <w:jc w:val="both"/>
        <w:rPr>
          <w:rFonts w:asciiTheme="minorHAnsi" w:eastAsia="Times New Roman" w:hAnsiTheme="minorHAnsi"/>
          <w:bCs/>
          <w:szCs w:val="24"/>
          <w:lang w:eastAsia="pl-PL"/>
        </w:rPr>
      </w:pPr>
    </w:p>
    <w:p w14:paraId="790C7352" w14:textId="77777777" w:rsidR="003C2F4E" w:rsidRPr="00085229" w:rsidRDefault="003C2F4E" w:rsidP="003C2F4E">
      <w:pPr>
        <w:widowControl/>
        <w:autoSpaceDE/>
        <w:autoSpaceDN/>
        <w:adjustRightInd/>
        <w:spacing w:before="40" w:after="40" w:line="240" w:lineRule="auto"/>
        <w:jc w:val="center"/>
        <w:rPr>
          <w:rFonts w:asciiTheme="minorHAnsi" w:eastAsia="Times New Roman" w:hAnsiTheme="minorHAnsi"/>
          <w:b/>
          <w:szCs w:val="24"/>
          <w:lang w:eastAsia="pl-PL"/>
        </w:rPr>
      </w:pPr>
      <w:r w:rsidRPr="00085229">
        <w:rPr>
          <w:rFonts w:asciiTheme="minorHAnsi" w:eastAsia="Times New Roman" w:hAnsiTheme="minorHAnsi"/>
          <w:b/>
          <w:szCs w:val="24"/>
          <w:lang w:eastAsia="pl-PL"/>
        </w:rPr>
        <w:t xml:space="preserve">Karta działania 7.1  i 7.2 </w:t>
      </w:r>
    </w:p>
    <w:p w14:paraId="6DB11602" w14:textId="77777777" w:rsidR="003C2F4E" w:rsidRPr="00085229" w:rsidRDefault="003C2F4E" w:rsidP="003C2F4E">
      <w:pPr>
        <w:widowControl/>
        <w:autoSpaceDE/>
        <w:adjustRightInd/>
        <w:spacing w:before="40" w:after="40" w:line="240" w:lineRule="auto"/>
        <w:jc w:val="both"/>
        <w:rPr>
          <w:rFonts w:asciiTheme="minorHAnsi" w:eastAsia="Times New Roman" w:hAnsiTheme="minorHAnsi"/>
          <w:szCs w:val="24"/>
          <w:lang w:eastAsia="pl-PL"/>
        </w:rPr>
      </w:pPr>
      <w:r w:rsidRPr="00085229">
        <w:rPr>
          <w:rFonts w:asciiTheme="minorHAnsi" w:eastAsia="Times New Roman" w:hAnsiTheme="minorHAnsi"/>
          <w:szCs w:val="24"/>
          <w:lang w:eastAsia="pl-PL"/>
        </w:rPr>
        <w:t>Pkt 10 Kategoria(e) regionu(ów) wraz z przypisaniem kwot UE (EUR):</w:t>
      </w:r>
    </w:p>
    <w:p w14:paraId="3DA6496E" w14:textId="77777777" w:rsidR="003C2F4E" w:rsidRPr="00085229" w:rsidRDefault="003C2F4E" w:rsidP="003C2F4E">
      <w:pPr>
        <w:widowControl/>
        <w:autoSpaceDE/>
        <w:adjustRightInd/>
        <w:spacing w:line="240" w:lineRule="auto"/>
        <w:jc w:val="both"/>
        <w:rPr>
          <w:rFonts w:asciiTheme="minorHAnsi" w:eastAsia="Times New Roman" w:hAnsiTheme="minorHAnsi"/>
          <w:bCs/>
          <w:szCs w:val="24"/>
          <w:lang w:eastAsia="pl-PL"/>
        </w:rPr>
      </w:pPr>
      <w:r w:rsidRPr="00085229">
        <w:rPr>
          <w:rFonts w:asciiTheme="minorHAnsi" w:eastAsia="Times New Roman" w:hAnsiTheme="minorHAnsi"/>
          <w:szCs w:val="24"/>
          <w:lang w:eastAsia="pl-PL"/>
        </w:rPr>
        <w:t xml:space="preserve">zmiana wysokości alokacji w związku z realokacją środków w kwocie </w:t>
      </w:r>
      <w:r w:rsidR="00B75631" w:rsidRPr="00085229">
        <w:rPr>
          <w:rFonts w:asciiTheme="minorHAnsi" w:eastAsia="Times New Roman" w:hAnsiTheme="minorHAnsi"/>
          <w:szCs w:val="24"/>
          <w:lang w:eastAsia="pl-PL"/>
        </w:rPr>
        <w:t xml:space="preserve">1 218 582 </w:t>
      </w:r>
      <w:r w:rsidRPr="00085229">
        <w:rPr>
          <w:rFonts w:asciiTheme="minorHAnsi" w:eastAsia="Times New Roman" w:hAnsiTheme="minorHAnsi"/>
          <w:szCs w:val="24"/>
          <w:lang w:eastAsia="pl-PL"/>
        </w:rPr>
        <w:t>EUR</w:t>
      </w:r>
      <w:r w:rsidRPr="00085229">
        <w:rPr>
          <w:rFonts w:asciiTheme="minorHAnsi" w:eastAsia="Times New Roman" w:hAnsiTheme="minorHAnsi"/>
          <w:bCs/>
          <w:szCs w:val="24"/>
          <w:lang w:eastAsia="pl-PL"/>
        </w:rPr>
        <w:t xml:space="preserve"> z Poddziałania </w:t>
      </w:r>
      <w:r w:rsidR="00A9123D" w:rsidRPr="00085229">
        <w:rPr>
          <w:rFonts w:asciiTheme="minorHAnsi" w:eastAsia="Times New Roman" w:hAnsiTheme="minorHAnsi"/>
          <w:bCs/>
          <w:szCs w:val="24"/>
          <w:lang w:eastAsia="pl-PL"/>
        </w:rPr>
        <w:t>7.1.1</w:t>
      </w:r>
      <w:r w:rsidR="00B75631" w:rsidRPr="00085229">
        <w:rPr>
          <w:rFonts w:asciiTheme="minorHAnsi" w:eastAsia="Times New Roman" w:hAnsiTheme="minorHAnsi"/>
          <w:bCs/>
          <w:szCs w:val="24"/>
          <w:lang w:eastAsia="pl-PL"/>
        </w:rPr>
        <w:t xml:space="preserve"> do Działania 7.2.1</w:t>
      </w:r>
      <w:r w:rsidR="0008036F">
        <w:rPr>
          <w:rFonts w:asciiTheme="minorHAnsi" w:eastAsia="Times New Roman" w:hAnsiTheme="minorHAnsi"/>
          <w:bCs/>
          <w:szCs w:val="24"/>
          <w:lang w:eastAsia="pl-PL"/>
        </w:rPr>
        <w:t>.</w:t>
      </w:r>
    </w:p>
    <w:p w14:paraId="2F5BE0CC" w14:textId="77777777" w:rsidR="003C2F4E" w:rsidRPr="00085229" w:rsidRDefault="003C2F4E" w:rsidP="001C740E">
      <w:pPr>
        <w:spacing w:line="276" w:lineRule="auto"/>
        <w:jc w:val="center"/>
        <w:rPr>
          <w:rFonts w:asciiTheme="minorHAnsi" w:hAnsiTheme="minorHAnsi" w:cstheme="minorHAnsi"/>
          <w:b/>
          <w:szCs w:val="24"/>
        </w:rPr>
      </w:pPr>
    </w:p>
    <w:p w14:paraId="72CBB1CC" w14:textId="77777777" w:rsidR="001C740E" w:rsidRPr="00085229" w:rsidRDefault="001C740E" w:rsidP="001C740E">
      <w:pPr>
        <w:spacing w:line="276" w:lineRule="auto"/>
        <w:jc w:val="center"/>
        <w:rPr>
          <w:rFonts w:asciiTheme="minorHAnsi" w:hAnsiTheme="minorHAnsi" w:cstheme="minorHAnsi"/>
          <w:b/>
          <w:szCs w:val="24"/>
        </w:rPr>
      </w:pPr>
      <w:r w:rsidRPr="00085229">
        <w:rPr>
          <w:rFonts w:asciiTheme="minorHAnsi" w:hAnsiTheme="minorHAnsi" w:cstheme="minorHAnsi"/>
          <w:b/>
          <w:szCs w:val="24"/>
        </w:rPr>
        <w:t xml:space="preserve">Karta Działanie 3.4 </w:t>
      </w:r>
    </w:p>
    <w:p w14:paraId="0B70C816" w14:textId="62F039FE" w:rsidR="009A7AC3" w:rsidRPr="00085229" w:rsidRDefault="009A7AC3" w:rsidP="007C6BB1">
      <w:pPr>
        <w:spacing w:line="276" w:lineRule="auto"/>
        <w:jc w:val="both"/>
        <w:rPr>
          <w:rFonts w:asciiTheme="minorHAnsi" w:hAnsiTheme="minorHAnsi" w:cstheme="minorHAnsi"/>
          <w:szCs w:val="24"/>
        </w:rPr>
      </w:pPr>
      <w:r w:rsidRPr="00085229">
        <w:rPr>
          <w:rFonts w:asciiTheme="minorHAnsi" w:hAnsiTheme="minorHAnsi" w:cstheme="minorHAnsi"/>
          <w:szCs w:val="24"/>
        </w:rPr>
        <w:t xml:space="preserve">Pkt </w:t>
      </w:r>
      <w:r w:rsidR="00A125C5">
        <w:rPr>
          <w:rFonts w:asciiTheme="minorHAnsi" w:hAnsiTheme="minorHAnsi" w:cstheme="minorHAnsi"/>
          <w:szCs w:val="24"/>
        </w:rPr>
        <w:t xml:space="preserve">4 </w:t>
      </w:r>
      <w:r w:rsidRPr="00085229">
        <w:rPr>
          <w:rFonts w:asciiTheme="minorHAnsi" w:hAnsiTheme="minorHAnsi" w:cstheme="minorHAnsi"/>
          <w:szCs w:val="24"/>
        </w:rPr>
        <w:t>Lista wskaźników</w:t>
      </w:r>
      <w:r w:rsidR="00085229" w:rsidRPr="00085229">
        <w:rPr>
          <w:rFonts w:asciiTheme="minorHAnsi" w:hAnsiTheme="minorHAnsi" w:cstheme="minorHAnsi"/>
          <w:szCs w:val="24"/>
        </w:rPr>
        <w:t>:</w:t>
      </w:r>
      <w:r w:rsidR="00206560">
        <w:rPr>
          <w:rFonts w:asciiTheme="minorHAnsi" w:hAnsiTheme="minorHAnsi" w:cstheme="minorHAnsi"/>
          <w:szCs w:val="24"/>
        </w:rPr>
        <w:t xml:space="preserve"> usunięto wskaźniki dot. pojazdów zmodernizowanych</w:t>
      </w:r>
    </w:p>
    <w:p w14:paraId="49C09873" w14:textId="0438AC68" w:rsidR="001C740E" w:rsidRDefault="001C740E" w:rsidP="001C740E">
      <w:pPr>
        <w:spacing w:line="276" w:lineRule="auto"/>
        <w:jc w:val="both"/>
        <w:rPr>
          <w:rFonts w:asciiTheme="minorHAnsi" w:hAnsiTheme="minorHAnsi" w:cstheme="minorHAnsi"/>
          <w:bCs/>
          <w:szCs w:val="24"/>
        </w:rPr>
      </w:pPr>
      <w:r w:rsidRPr="00085229">
        <w:rPr>
          <w:rFonts w:asciiTheme="minorHAnsi" w:hAnsiTheme="minorHAnsi" w:cstheme="minorHAnsi"/>
          <w:szCs w:val="24"/>
        </w:rPr>
        <w:t>Pkt 5 Typy projektów</w:t>
      </w:r>
      <w:r w:rsidR="00085229" w:rsidRPr="00085229">
        <w:rPr>
          <w:rFonts w:asciiTheme="minorHAnsi" w:hAnsiTheme="minorHAnsi" w:cstheme="minorHAnsi"/>
          <w:szCs w:val="24"/>
        </w:rPr>
        <w:t>:</w:t>
      </w:r>
      <w:r w:rsidR="00785302">
        <w:rPr>
          <w:rFonts w:asciiTheme="minorHAnsi" w:hAnsiTheme="minorHAnsi" w:cstheme="minorHAnsi"/>
          <w:szCs w:val="24"/>
        </w:rPr>
        <w:t xml:space="preserve"> </w:t>
      </w:r>
      <w:r w:rsidRPr="00085229">
        <w:rPr>
          <w:rFonts w:asciiTheme="minorHAnsi" w:hAnsiTheme="minorHAnsi" w:cstheme="minorHAnsi"/>
          <w:bCs/>
          <w:szCs w:val="24"/>
        </w:rPr>
        <w:t>Dodano opis typu projektu inwestycje związane z energoosz</w:t>
      </w:r>
      <w:r w:rsidR="00085229" w:rsidRPr="00085229">
        <w:rPr>
          <w:rFonts w:asciiTheme="minorHAnsi" w:hAnsiTheme="minorHAnsi" w:cstheme="minorHAnsi"/>
          <w:bCs/>
          <w:szCs w:val="24"/>
        </w:rPr>
        <w:t>czędnym oświetleniem ulicznym i </w:t>
      </w:r>
      <w:r w:rsidRPr="00085229">
        <w:rPr>
          <w:rFonts w:asciiTheme="minorHAnsi" w:hAnsiTheme="minorHAnsi" w:cstheme="minorHAnsi"/>
          <w:bCs/>
          <w:szCs w:val="24"/>
        </w:rPr>
        <w:t>drogowym przy drogach publicznych – 3.4 e</w:t>
      </w:r>
      <w:r w:rsidR="007A7EEE" w:rsidRPr="00085229">
        <w:rPr>
          <w:rFonts w:asciiTheme="minorHAnsi" w:hAnsiTheme="minorHAnsi" w:cstheme="minorHAnsi"/>
          <w:bCs/>
          <w:szCs w:val="24"/>
        </w:rPr>
        <w:t xml:space="preserve"> oraz wykaz preferencji dla tego typu projektu.</w:t>
      </w:r>
    </w:p>
    <w:p w14:paraId="2061012A" w14:textId="67D16DA9" w:rsidR="00785302" w:rsidRPr="00085229" w:rsidRDefault="00785302" w:rsidP="00785302">
      <w:pPr>
        <w:spacing w:line="276" w:lineRule="auto"/>
        <w:jc w:val="center"/>
        <w:rPr>
          <w:rFonts w:asciiTheme="minorHAnsi" w:hAnsiTheme="minorHAnsi" w:cstheme="minorHAnsi"/>
          <w:b/>
          <w:szCs w:val="24"/>
        </w:rPr>
      </w:pPr>
      <w:r w:rsidRPr="00085229">
        <w:rPr>
          <w:rFonts w:asciiTheme="minorHAnsi" w:hAnsiTheme="minorHAnsi" w:cstheme="minorHAnsi"/>
          <w:b/>
          <w:szCs w:val="24"/>
        </w:rPr>
        <w:t xml:space="preserve">Karta Działanie </w:t>
      </w:r>
      <w:r>
        <w:rPr>
          <w:rFonts w:asciiTheme="minorHAnsi" w:hAnsiTheme="minorHAnsi" w:cstheme="minorHAnsi"/>
          <w:b/>
          <w:szCs w:val="24"/>
        </w:rPr>
        <w:t xml:space="preserve">3.1, 3.2 i </w:t>
      </w:r>
      <w:r w:rsidRPr="00085229">
        <w:rPr>
          <w:rFonts w:asciiTheme="minorHAnsi" w:hAnsiTheme="minorHAnsi" w:cstheme="minorHAnsi"/>
          <w:b/>
          <w:szCs w:val="24"/>
        </w:rPr>
        <w:t>3.</w:t>
      </w:r>
      <w:r>
        <w:rPr>
          <w:rFonts w:asciiTheme="minorHAnsi" w:hAnsiTheme="minorHAnsi" w:cstheme="minorHAnsi"/>
          <w:b/>
          <w:szCs w:val="24"/>
        </w:rPr>
        <w:t>5</w:t>
      </w:r>
      <w:r w:rsidRPr="00085229">
        <w:rPr>
          <w:rFonts w:asciiTheme="minorHAnsi" w:hAnsiTheme="minorHAnsi" w:cstheme="minorHAnsi"/>
          <w:b/>
          <w:szCs w:val="24"/>
        </w:rPr>
        <w:t xml:space="preserve"> </w:t>
      </w:r>
    </w:p>
    <w:p w14:paraId="0BB86C53" w14:textId="5FF2EAAA" w:rsidR="00785302" w:rsidRPr="00085229" w:rsidRDefault="00785302" w:rsidP="00785302">
      <w:pPr>
        <w:spacing w:line="276" w:lineRule="auto"/>
        <w:jc w:val="both"/>
        <w:rPr>
          <w:rFonts w:asciiTheme="minorHAnsi" w:hAnsiTheme="minorHAnsi" w:cstheme="minorHAnsi"/>
          <w:szCs w:val="24"/>
        </w:rPr>
      </w:pPr>
      <w:r w:rsidRPr="00085229">
        <w:rPr>
          <w:rFonts w:asciiTheme="minorHAnsi" w:hAnsiTheme="minorHAnsi" w:cstheme="minorHAnsi"/>
          <w:szCs w:val="24"/>
        </w:rPr>
        <w:t xml:space="preserve">Pkt </w:t>
      </w:r>
      <w:r>
        <w:rPr>
          <w:rFonts w:asciiTheme="minorHAnsi" w:hAnsiTheme="minorHAnsi" w:cstheme="minorHAnsi"/>
          <w:szCs w:val="24"/>
        </w:rPr>
        <w:t xml:space="preserve">3/4 </w:t>
      </w:r>
      <w:r w:rsidRPr="00085229">
        <w:rPr>
          <w:rFonts w:asciiTheme="minorHAnsi" w:hAnsiTheme="minorHAnsi" w:cstheme="minorHAnsi"/>
          <w:szCs w:val="24"/>
        </w:rPr>
        <w:t>Lista wskaźników:</w:t>
      </w:r>
      <w:r>
        <w:rPr>
          <w:rFonts w:asciiTheme="minorHAnsi" w:hAnsiTheme="minorHAnsi" w:cstheme="minorHAnsi"/>
          <w:szCs w:val="24"/>
        </w:rPr>
        <w:t xml:space="preserve"> usunięto zbędne wskaźniki </w:t>
      </w:r>
    </w:p>
    <w:p w14:paraId="0D3AB5E6" w14:textId="77777777" w:rsidR="00785302" w:rsidRPr="00085229" w:rsidRDefault="00785302" w:rsidP="001C740E">
      <w:pPr>
        <w:spacing w:line="276" w:lineRule="auto"/>
        <w:jc w:val="both"/>
        <w:rPr>
          <w:rFonts w:asciiTheme="minorHAnsi" w:hAnsiTheme="minorHAnsi" w:cstheme="minorHAnsi"/>
          <w:bCs/>
          <w:szCs w:val="24"/>
        </w:rPr>
      </w:pPr>
    </w:p>
    <w:p w14:paraId="7CA56332" w14:textId="77777777" w:rsidR="001C740E" w:rsidRPr="00085229" w:rsidRDefault="001C740E" w:rsidP="001C740E">
      <w:pPr>
        <w:spacing w:line="276" w:lineRule="auto"/>
        <w:jc w:val="both"/>
        <w:rPr>
          <w:rFonts w:asciiTheme="minorHAnsi" w:hAnsiTheme="minorHAnsi" w:cstheme="minorHAnsi"/>
          <w:bCs/>
          <w:szCs w:val="24"/>
        </w:rPr>
      </w:pPr>
    </w:p>
    <w:p w14:paraId="6FDB5E49" w14:textId="77777777" w:rsidR="006638E4" w:rsidRPr="00085229" w:rsidRDefault="00116658" w:rsidP="006638E4">
      <w:pPr>
        <w:spacing w:line="276" w:lineRule="auto"/>
        <w:jc w:val="center"/>
        <w:rPr>
          <w:rFonts w:asciiTheme="minorHAnsi" w:hAnsiTheme="minorHAnsi"/>
          <w:b/>
          <w:szCs w:val="24"/>
        </w:rPr>
      </w:pPr>
      <w:r w:rsidRPr="00085229">
        <w:rPr>
          <w:rFonts w:asciiTheme="minorHAnsi" w:hAnsiTheme="minorHAnsi" w:cstheme="minorHAnsi"/>
          <w:b/>
          <w:szCs w:val="24"/>
        </w:rPr>
        <w:t xml:space="preserve">Karta Działanie 4.2 </w:t>
      </w:r>
    </w:p>
    <w:p w14:paraId="4DBD10BA" w14:textId="77777777" w:rsidR="006638E4" w:rsidRPr="00085229" w:rsidRDefault="006638E4" w:rsidP="006638E4">
      <w:pPr>
        <w:spacing w:line="276" w:lineRule="auto"/>
        <w:jc w:val="both"/>
        <w:rPr>
          <w:rFonts w:asciiTheme="minorHAnsi" w:hAnsiTheme="minorHAnsi" w:cstheme="minorHAnsi"/>
          <w:szCs w:val="24"/>
        </w:rPr>
      </w:pPr>
      <w:r w:rsidRPr="00085229">
        <w:rPr>
          <w:rFonts w:asciiTheme="minorHAnsi" w:hAnsiTheme="minorHAnsi" w:cstheme="minorHAnsi"/>
          <w:szCs w:val="24"/>
        </w:rPr>
        <w:t>Pkt</w:t>
      </w:r>
      <w:r w:rsidR="007D2DB2" w:rsidRPr="00085229">
        <w:rPr>
          <w:rFonts w:asciiTheme="minorHAnsi" w:hAnsiTheme="minorHAnsi" w:cstheme="minorHAnsi"/>
          <w:szCs w:val="24"/>
        </w:rPr>
        <w:t xml:space="preserve"> 3.  </w:t>
      </w:r>
      <w:r w:rsidR="00116658" w:rsidRPr="00085229">
        <w:rPr>
          <w:rFonts w:asciiTheme="minorHAnsi" w:hAnsiTheme="minorHAnsi"/>
          <w:szCs w:val="24"/>
        </w:rPr>
        <w:t xml:space="preserve">Lista wskaźników rezultatu bezpośredniego </w:t>
      </w:r>
      <w:r w:rsidRPr="00085229">
        <w:rPr>
          <w:rFonts w:asciiTheme="minorHAnsi" w:hAnsiTheme="minorHAnsi" w:cstheme="minorHAnsi"/>
          <w:szCs w:val="24"/>
        </w:rPr>
        <w:t xml:space="preserve">– </w:t>
      </w:r>
      <w:r w:rsidR="007D2DB2" w:rsidRPr="00085229">
        <w:rPr>
          <w:rFonts w:asciiTheme="minorHAnsi" w:hAnsiTheme="minorHAnsi" w:cstheme="minorHAnsi"/>
          <w:szCs w:val="24"/>
        </w:rPr>
        <w:t>usunięto jeden wskaźnik zgodnie z zał. 2 do SZOOP</w:t>
      </w:r>
      <w:r w:rsidR="0008036F">
        <w:rPr>
          <w:rFonts w:asciiTheme="minorHAnsi" w:hAnsiTheme="minorHAnsi" w:cstheme="minorHAnsi"/>
          <w:szCs w:val="24"/>
        </w:rPr>
        <w:t>.</w:t>
      </w:r>
    </w:p>
    <w:p w14:paraId="6937934C" w14:textId="77777777" w:rsidR="0008036F" w:rsidRDefault="0008036F" w:rsidP="002542EF">
      <w:pPr>
        <w:spacing w:line="276" w:lineRule="auto"/>
        <w:jc w:val="center"/>
        <w:rPr>
          <w:rFonts w:asciiTheme="minorHAnsi" w:hAnsiTheme="minorHAnsi" w:cstheme="minorHAnsi"/>
          <w:b/>
          <w:szCs w:val="24"/>
        </w:rPr>
      </w:pPr>
    </w:p>
    <w:p w14:paraId="141AC1C0" w14:textId="77777777" w:rsidR="002542EF" w:rsidRPr="00085229" w:rsidRDefault="00085229" w:rsidP="002542EF">
      <w:pPr>
        <w:spacing w:line="276" w:lineRule="auto"/>
        <w:jc w:val="center"/>
        <w:rPr>
          <w:rFonts w:asciiTheme="minorHAnsi" w:hAnsiTheme="minorHAnsi"/>
          <w:b/>
          <w:szCs w:val="24"/>
        </w:rPr>
      </w:pPr>
      <w:r w:rsidRPr="00085229">
        <w:rPr>
          <w:rFonts w:asciiTheme="minorHAnsi" w:hAnsiTheme="minorHAnsi" w:cstheme="minorHAnsi"/>
          <w:b/>
          <w:szCs w:val="24"/>
        </w:rPr>
        <w:t>Karta Działanie 4.4</w:t>
      </w:r>
    </w:p>
    <w:p w14:paraId="28814D6B" w14:textId="0A6DE890" w:rsidR="009A7AC3" w:rsidRPr="00085229" w:rsidRDefault="009A7AC3" w:rsidP="009A7AC3">
      <w:pPr>
        <w:spacing w:line="276" w:lineRule="auto"/>
        <w:jc w:val="both"/>
        <w:rPr>
          <w:rFonts w:asciiTheme="minorHAnsi" w:hAnsiTheme="minorHAnsi" w:cstheme="minorHAnsi"/>
          <w:szCs w:val="24"/>
        </w:rPr>
      </w:pPr>
      <w:r w:rsidRPr="00085229">
        <w:rPr>
          <w:rFonts w:asciiTheme="minorHAnsi" w:hAnsiTheme="minorHAnsi" w:cstheme="minorHAnsi"/>
          <w:szCs w:val="24"/>
        </w:rPr>
        <w:t>Pkt</w:t>
      </w:r>
      <w:r w:rsidR="007D2DB2" w:rsidRPr="00085229">
        <w:rPr>
          <w:rFonts w:asciiTheme="minorHAnsi" w:hAnsiTheme="minorHAnsi" w:cstheme="minorHAnsi"/>
          <w:szCs w:val="24"/>
        </w:rPr>
        <w:t xml:space="preserve"> 5.  Typy projektów</w:t>
      </w:r>
      <w:r w:rsidR="00085229" w:rsidRPr="00085229">
        <w:rPr>
          <w:rFonts w:asciiTheme="minorHAnsi" w:hAnsiTheme="minorHAnsi" w:cstheme="minorHAnsi"/>
          <w:szCs w:val="24"/>
        </w:rPr>
        <w:t>:</w:t>
      </w:r>
      <w:r w:rsidR="007D2DB2" w:rsidRPr="00085229">
        <w:rPr>
          <w:rFonts w:asciiTheme="minorHAnsi" w:hAnsiTheme="minorHAnsi" w:cstheme="minorHAnsi"/>
          <w:szCs w:val="24"/>
        </w:rPr>
        <w:t xml:space="preserve"> uzupełniono zapisy w schemacie 4.4.H.</w:t>
      </w:r>
    </w:p>
    <w:p w14:paraId="0383C922" w14:textId="77777777" w:rsidR="00B901EC" w:rsidRPr="00085229" w:rsidRDefault="00085229" w:rsidP="009A7AC3">
      <w:pPr>
        <w:spacing w:line="276" w:lineRule="auto"/>
        <w:jc w:val="both"/>
        <w:rPr>
          <w:rFonts w:asciiTheme="minorHAnsi" w:hAnsiTheme="minorHAnsi"/>
          <w:szCs w:val="24"/>
        </w:rPr>
      </w:pPr>
      <w:r w:rsidRPr="00085229">
        <w:rPr>
          <w:rFonts w:asciiTheme="minorHAnsi" w:hAnsiTheme="minorHAnsi" w:cstheme="minorHAnsi"/>
          <w:szCs w:val="24"/>
        </w:rPr>
        <w:t xml:space="preserve">Pkt </w:t>
      </w:r>
      <w:r w:rsidR="007D2DB2" w:rsidRPr="00085229">
        <w:rPr>
          <w:rFonts w:asciiTheme="minorHAnsi" w:hAnsiTheme="minorHAnsi" w:cstheme="minorHAnsi"/>
          <w:szCs w:val="24"/>
        </w:rPr>
        <w:t xml:space="preserve">24. </w:t>
      </w:r>
      <w:r w:rsidR="007D2DB2" w:rsidRPr="00085229">
        <w:rPr>
          <w:rFonts w:asciiTheme="minorHAnsi" w:hAnsiTheme="minorHAnsi"/>
          <w:szCs w:val="24"/>
        </w:rPr>
        <w:t xml:space="preserve">Minimalna i maksymalna wartość wydatków kwalifikowalnych projektu (PLN) – uzupełniono wartość minimalną wydatków kwalifikowalnych dla schematu 4.4.H. </w:t>
      </w:r>
    </w:p>
    <w:p w14:paraId="71C7C6DC" w14:textId="77777777" w:rsidR="009A7AC3" w:rsidRPr="00085229" w:rsidRDefault="009A7AC3" w:rsidP="007C6BB1">
      <w:pPr>
        <w:spacing w:line="276" w:lineRule="auto"/>
        <w:jc w:val="both"/>
        <w:rPr>
          <w:rFonts w:asciiTheme="minorHAnsi" w:hAnsiTheme="minorHAnsi" w:cstheme="minorHAnsi"/>
          <w:bCs/>
          <w:szCs w:val="24"/>
        </w:rPr>
      </w:pPr>
    </w:p>
    <w:p w14:paraId="1824D7E4" w14:textId="77777777" w:rsidR="00B601F2" w:rsidRPr="00085229" w:rsidRDefault="00085229" w:rsidP="002B0EE4">
      <w:pPr>
        <w:spacing w:line="276" w:lineRule="auto"/>
        <w:jc w:val="center"/>
        <w:rPr>
          <w:rFonts w:asciiTheme="minorHAnsi" w:hAnsiTheme="minorHAnsi" w:cstheme="minorHAnsi"/>
          <w:b/>
          <w:szCs w:val="24"/>
        </w:rPr>
      </w:pPr>
      <w:r w:rsidRPr="00085229">
        <w:rPr>
          <w:rFonts w:asciiTheme="minorHAnsi" w:hAnsiTheme="minorHAnsi" w:cstheme="minorHAnsi"/>
          <w:b/>
          <w:szCs w:val="24"/>
        </w:rPr>
        <w:t>Karta Działanie 4.3</w:t>
      </w:r>
    </w:p>
    <w:p w14:paraId="025324A6" w14:textId="62D26B74" w:rsidR="003F4DFF" w:rsidRPr="00085229" w:rsidRDefault="003F4DFF" w:rsidP="007C6BB1">
      <w:pPr>
        <w:spacing w:line="276" w:lineRule="auto"/>
        <w:rPr>
          <w:rFonts w:asciiTheme="minorHAnsi" w:hAnsiTheme="minorHAnsi" w:cstheme="minorHAnsi"/>
          <w:szCs w:val="24"/>
        </w:rPr>
      </w:pPr>
      <w:r w:rsidRPr="00085229">
        <w:rPr>
          <w:rFonts w:asciiTheme="minorHAnsi" w:hAnsiTheme="minorHAnsi" w:cstheme="minorHAnsi"/>
          <w:szCs w:val="24"/>
        </w:rPr>
        <w:t>Pkt. 5 Typy projektów</w:t>
      </w:r>
      <w:r w:rsidR="00085229" w:rsidRPr="00085229">
        <w:rPr>
          <w:rFonts w:asciiTheme="minorHAnsi" w:hAnsiTheme="minorHAnsi" w:cstheme="minorHAnsi"/>
          <w:szCs w:val="24"/>
        </w:rPr>
        <w:t>:</w:t>
      </w:r>
      <w:r w:rsidR="00785302">
        <w:rPr>
          <w:rFonts w:asciiTheme="minorHAnsi" w:hAnsiTheme="minorHAnsi" w:cstheme="minorHAnsi"/>
          <w:szCs w:val="24"/>
        </w:rPr>
        <w:t xml:space="preserve"> </w:t>
      </w:r>
      <w:r w:rsidRPr="00085229">
        <w:rPr>
          <w:rFonts w:asciiTheme="minorHAnsi" w:hAnsiTheme="minorHAnsi" w:cstheme="minorHAnsi"/>
          <w:szCs w:val="24"/>
        </w:rPr>
        <w:t>Dostosowano zapisy dot. finansowania, zgodnie z zapisami Omnibusa</w:t>
      </w:r>
      <w:r w:rsidR="0008036F">
        <w:rPr>
          <w:rFonts w:asciiTheme="minorHAnsi" w:hAnsiTheme="minorHAnsi" w:cstheme="minorHAnsi"/>
          <w:szCs w:val="24"/>
        </w:rPr>
        <w:t>.</w:t>
      </w:r>
    </w:p>
    <w:p w14:paraId="4AB19D97" w14:textId="77777777" w:rsidR="00864957" w:rsidRPr="00085229" w:rsidRDefault="00864957" w:rsidP="007C6BB1">
      <w:pPr>
        <w:spacing w:line="276" w:lineRule="auto"/>
        <w:rPr>
          <w:rFonts w:asciiTheme="minorHAnsi" w:hAnsiTheme="minorHAnsi" w:cstheme="minorHAnsi"/>
          <w:b/>
          <w:szCs w:val="24"/>
        </w:rPr>
      </w:pPr>
    </w:p>
    <w:p w14:paraId="1AF786EC" w14:textId="77777777" w:rsidR="00864957" w:rsidRPr="00085229" w:rsidRDefault="00864957" w:rsidP="00864957">
      <w:pPr>
        <w:spacing w:line="276" w:lineRule="auto"/>
        <w:jc w:val="center"/>
        <w:rPr>
          <w:rFonts w:asciiTheme="minorHAnsi" w:hAnsiTheme="minorHAnsi" w:cstheme="minorHAnsi"/>
          <w:b/>
          <w:szCs w:val="24"/>
        </w:rPr>
      </w:pPr>
      <w:r w:rsidRPr="00085229">
        <w:rPr>
          <w:rFonts w:asciiTheme="minorHAnsi" w:hAnsiTheme="minorHAnsi" w:cstheme="minorHAnsi"/>
          <w:b/>
          <w:szCs w:val="24"/>
        </w:rPr>
        <w:t>Karta Działania</w:t>
      </w:r>
      <w:r w:rsidR="00085229" w:rsidRPr="00085229">
        <w:rPr>
          <w:rFonts w:asciiTheme="minorHAnsi" w:hAnsiTheme="minorHAnsi" w:cstheme="minorHAnsi"/>
          <w:b/>
          <w:szCs w:val="24"/>
        </w:rPr>
        <w:t xml:space="preserve"> 5.2</w:t>
      </w:r>
    </w:p>
    <w:p w14:paraId="03799F3B" w14:textId="7C5F8BA9" w:rsidR="00864957" w:rsidRPr="00085229" w:rsidRDefault="00864957" w:rsidP="007C6BB1">
      <w:pPr>
        <w:spacing w:line="276" w:lineRule="auto"/>
        <w:rPr>
          <w:rFonts w:asciiTheme="minorHAnsi" w:hAnsiTheme="minorHAnsi" w:cstheme="minorHAnsi"/>
          <w:szCs w:val="24"/>
        </w:rPr>
      </w:pPr>
      <w:r w:rsidRPr="00085229">
        <w:rPr>
          <w:rFonts w:asciiTheme="minorHAnsi" w:hAnsiTheme="minorHAnsi" w:cstheme="minorHAnsi"/>
          <w:szCs w:val="24"/>
        </w:rPr>
        <w:t>Pkt 4 Lista wskaźników</w:t>
      </w:r>
      <w:r w:rsidRPr="00085229">
        <w:rPr>
          <w:rFonts w:asciiTheme="minorHAnsi" w:eastAsia="Times New Roman" w:hAnsiTheme="minorHAnsi"/>
          <w:szCs w:val="24"/>
          <w:lang w:eastAsia="pl-PL"/>
        </w:rPr>
        <w:t xml:space="preserve"> </w:t>
      </w:r>
      <w:r w:rsidRPr="00085229">
        <w:rPr>
          <w:rFonts w:asciiTheme="minorHAnsi" w:hAnsiTheme="minorHAnsi" w:cstheme="minorHAnsi"/>
          <w:szCs w:val="24"/>
        </w:rPr>
        <w:t>produktu</w:t>
      </w:r>
      <w:r w:rsidR="00085229" w:rsidRPr="00085229">
        <w:rPr>
          <w:rFonts w:asciiTheme="minorHAnsi" w:hAnsiTheme="minorHAnsi" w:cstheme="minorHAnsi"/>
          <w:szCs w:val="24"/>
        </w:rPr>
        <w:t>:</w:t>
      </w:r>
      <w:r w:rsidR="00785302">
        <w:rPr>
          <w:rFonts w:asciiTheme="minorHAnsi" w:hAnsiTheme="minorHAnsi" w:cstheme="minorHAnsi"/>
          <w:szCs w:val="24"/>
        </w:rPr>
        <w:t xml:space="preserve"> </w:t>
      </w:r>
      <w:r w:rsidRPr="00085229">
        <w:rPr>
          <w:rFonts w:asciiTheme="minorHAnsi" w:hAnsiTheme="minorHAnsi" w:cstheme="minorHAnsi"/>
          <w:szCs w:val="24"/>
        </w:rPr>
        <w:t>Zmieniono zgodnie z załącznikiem nr 2 do SzOOP</w:t>
      </w:r>
      <w:r w:rsidR="0008036F">
        <w:rPr>
          <w:rFonts w:asciiTheme="minorHAnsi" w:hAnsiTheme="minorHAnsi" w:cstheme="minorHAnsi"/>
          <w:szCs w:val="24"/>
        </w:rPr>
        <w:t>.</w:t>
      </w:r>
    </w:p>
    <w:p w14:paraId="6BDE533A" w14:textId="77777777" w:rsidR="00864957" w:rsidRPr="00085229" w:rsidRDefault="00864957" w:rsidP="007C6BB1">
      <w:pPr>
        <w:spacing w:line="276" w:lineRule="auto"/>
        <w:rPr>
          <w:rFonts w:asciiTheme="minorHAnsi" w:hAnsiTheme="minorHAnsi" w:cstheme="minorHAnsi"/>
          <w:szCs w:val="24"/>
        </w:rPr>
      </w:pPr>
    </w:p>
    <w:p w14:paraId="4B2BCC22" w14:textId="77777777" w:rsidR="00864957" w:rsidRPr="00085229" w:rsidRDefault="0008036F" w:rsidP="00864957">
      <w:pPr>
        <w:spacing w:line="276" w:lineRule="auto"/>
        <w:jc w:val="center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Karta Działania 6.3</w:t>
      </w:r>
    </w:p>
    <w:p w14:paraId="6A431C20" w14:textId="77777777" w:rsidR="00864957" w:rsidRPr="00085229" w:rsidRDefault="00864957" w:rsidP="00864957">
      <w:pPr>
        <w:spacing w:line="276" w:lineRule="auto"/>
        <w:rPr>
          <w:rFonts w:asciiTheme="minorHAnsi" w:hAnsiTheme="minorHAnsi" w:cstheme="minorHAnsi"/>
          <w:szCs w:val="24"/>
        </w:rPr>
      </w:pPr>
      <w:r w:rsidRPr="00085229">
        <w:rPr>
          <w:rFonts w:asciiTheme="minorHAnsi" w:hAnsiTheme="minorHAnsi" w:cstheme="minorHAnsi"/>
          <w:szCs w:val="24"/>
        </w:rPr>
        <w:t>Pkt 4 Lista wskaźników produktu</w:t>
      </w:r>
      <w:r w:rsidR="00085229" w:rsidRPr="00085229">
        <w:rPr>
          <w:rFonts w:asciiTheme="minorHAnsi" w:hAnsiTheme="minorHAnsi" w:cstheme="minorHAnsi"/>
          <w:szCs w:val="24"/>
        </w:rPr>
        <w:t>:</w:t>
      </w:r>
    </w:p>
    <w:p w14:paraId="2B9AE76B" w14:textId="77777777" w:rsidR="00864957" w:rsidRPr="00085229" w:rsidRDefault="00864957" w:rsidP="00864957">
      <w:pPr>
        <w:spacing w:line="276" w:lineRule="auto"/>
        <w:rPr>
          <w:rFonts w:asciiTheme="minorHAnsi" w:hAnsiTheme="minorHAnsi" w:cstheme="minorHAnsi"/>
          <w:szCs w:val="24"/>
        </w:rPr>
      </w:pPr>
      <w:r w:rsidRPr="00085229">
        <w:rPr>
          <w:rFonts w:asciiTheme="minorHAnsi" w:hAnsiTheme="minorHAnsi" w:cstheme="minorHAnsi"/>
          <w:szCs w:val="24"/>
        </w:rPr>
        <w:t>Zmieniono zgodnie z załącznikiem nr 2 do SzOOP</w:t>
      </w:r>
      <w:r w:rsidR="0008036F">
        <w:rPr>
          <w:rFonts w:asciiTheme="minorHAnsi" w:hAnsiTheme="minorHAnsi" w:cstheme="minorHAnsi"/>
          <w:szCs w:val="24"/>
        </w:rPr>
        <w:t>.</w:t>
      </w:r>
    </w:p>
    <w:p w14:paraId="70ACCE02" w14:textId="77777777" w:rsidR="009B471E" w:rsidRPr="00085229" w:rsidRDefault="009B471E" w:rsidP="00085229">
      <w:pPr>
        <w:spacing w:line="276" w:lineRule="auto"/>
        <w:rPr>
          <w:rFonts w:asciiTheme="minorHAnsi" w:hAnsiTheme="minorHAnsi" w:cstheme="minorHAnsi"/>
          <w:b/>
          <w:szCs w:val="24"/>
        </w:rPr>
      </w:pPr>
    </w:p>
    <w:p w14:paraId="30681046" w14:textId="77777777" w:rsidR="00C602AB" w:rsidRPr="00085229" w:rsidRDefault="00C602AB" w:rsidP="00C602AB">
      <w:pPr>
        <w:widowControl/>
        <w:autoSpaceDE/>
        <w:autoSpaceDN/>
        <w:adjustRightInd/>
        <w:spacing w:before="40" w:after="40" w:line="240" w:lineRule="auto"/>
        <w:jc w:val="center"/>
        <w:rPr>
          <w:rFonts w:asciiTheme="minorHAnsi" w:eastAsia="Times New Roman" w:hAnsiTheme="minorHAnsi"/>
          <w:b/>
          <w:szCs w:val="24"/>
          <w:lang w:eastAsia="pl-PL"/>
        </w:rPr>
      </w:pPr>
      <w:r w:rsidRPr="00085229">
        <w:rPr>
          <w:rFonts w:asciiTheme="minorHAnsi" w:eastAsia="Times New Roman" w:hAnsiTheme="minorHAnsi"/>
          <w:b/>
          <w:szCs w:val="24"/>
          <w:lang w:eastAsia="pl-PL"/>
        </w:rPr>
        <w:t>Karta działania 8.1</w:t>
      </w:r>
    </w:p>
    <w:p w14:paraId="2345167D" w14:textId="77777777" w:rsidR="00C602AB" w:rsidRPr="00085229" w:rsidRDefault="00C602AB" w:rsidP="00C602AB">
      <w:pPr>
        <w:widowControl/>
        <w:autoSpaceDE/>
        <w:autoSpaceDN/>
        <w:adjustRightInd/>
        <w:spacing w:before="40" w:after="40" w:line="240" w:lineRule="auto"/>
        <w:jc w:val="both"/>
        <w:rPr>
          <w:rFonts w:asciiTheme="minorHAnsi" w:eastAsia="Times New Roman" w:hAnsiTheme="minorHAnsi"/>
          <w:bCs/>
          <w:szCs w:val="24"/>
          <w:lang w:eastAsia="pl-PL"/>
        </w:rPr>
      </w:pPr>
      <w:r w:rsidRPr="00085229">
        <w:rPr>
          <w:rFonts w:asciiTheme="minorHAnsi" w:eastAsia="Times New Roman" w:hAnsiTheme="minorHAnsi"/>
          <w:bCs/>
          <w:szCs w:val="24"/>
          <w:lang w:eastAsia="pl-PL"/>
        </w:rPr>
        <w:t>Pkt. 23 Minimalna i maksymalna wartość projektu (PLN) jeśli dotyczy</w:t>
      </w:r>
      <w:r w:rsidR="00085229" w:rsidRPr="00085229">
        <w:rPr>
          <w:rFonts w:asciiTheme="minorHAnsi" w:eastAsia="Times New Roman" w:hAnsiTheme="minorHAnsi"/>
          <w:bCs/>
          <w:szCs w:val="24"/>
          <w:lang w:eastAsia="pl-PL"/>
        </w:rPr>
        <w:t>:</w:t>
      </w:r>
    </w:p>
    <w:p w14:paraId="2C7C70B5" w14:textId="77777777" w:rsidR="00C602AB" w:rsidRPr="00085229" w:rsidRDefault="00C602AB" w:rsidP="00C602AB">
      <w:pPr>
        <w:widowControl/>
        <w:autoSpaceDE/>
        <w:autoSpaceDN/>
        <w:adjustRightInd/>
        <w:spacing w:before="40" w:after="40" w:line="240" w:lineRule="auto"/>
        <w:jc w:val="both"/>
        <w:rPr>
          <w:rFonts w:asciiTheme="minorHAnsi" w:eastAsia="Times New Roman" w:hAnsiTheme="minorHAnsi"/>
          <w:bCs/>
          <w:szCs w:val="24"/>
          <w:lang w:eastAsia="pl-PL"/>
        </w:rPr>
      </w:pPr>
      <w:r w:rsidRPr="00085229">
        <w:rPr>
          <w:rFonts w:asciiTheme="minorHAnsi" w:eastAsia="Times New Roman" w:hAnsiTheme="minorHAnsi"/>
          <w:bCs/>
          <w:szCs w:val="24"/>
          <w:lang w:eastAsia="pl-PL"/>
        </w:rPr>
        <w:t>Doprecyzowano w celu ujednolicenia zapisów wynikających z wprowadzonego nowego kryterium formalnego o minimalnej wartości projektu.</w:t>
      </w:r>
    </w:p>
    <w:p w14:paraId="3CFCAB8B" w14:textId="77777777" w:rsidR="00C602AB" w:rsidRPr="00085229" w:rsidRDefault="00C602AB" w:rsidP="00B601F2">
      <w:pPr>
        <w:widowControl/>
        <w:autoSpaceDE/>
        <w:autoSpaceDN/>
        <w:adjustRightInd/>
        <w:spacing w:before="40" w:after="40" w:line="240" w:lineRule="auto"/>
        <w:jc w:val="center"/>
        <w:rPr>
          <w:rFonts w:asciiTheme="minorHAnsi" w:eastAsia="Times New Roman" w:hAnsiTheme="minorHAnsi"/>
          <w:b/>
          <w:szCs w:val="24"/>
          <w:u w:val="single"/>
          <w:lang w:eastAsia="pl-PL"/>
        </w:rPr>
      </w:pPr>
    </w:p>
    <w:p w14:paraId="444DBA87" w14:textId="77777777" w:rsidR="00B601F2" w:rsidRPr="00085229" w:rsidRDefault="007D2DB2" w:rsidP="00B601F2">
      <w:pPr>
        <w:widowControl/>
        <w:autoSpaceDE/>
        <w:autoSpaceDN/>
        <w:adjustRightInd/>
        <w:spacing w:before="40" w:after="40" w:line="240" w:lineRule="auto"/>
        <w:jc w:val="center"/>
        <w:rPr>
          <w:rFonts w:asciiTheme="minorHAnsi" w:eastAsia="Times New Roman" w:hAnsiTheme="minorHAnsi"/>
          <w:b/>
          <w:szCs w:val="24"/>
          <w:lang w:eastAsia="pl-PL"/>
        </w:rPr>
      </w:pPr>
      <w:r w:rsidRPr="00085229">
        <w:rPr>
          <w:rFonts w:asciiTheme="minorHAnsi" w:eastAsia="Times New Roman" w:hAnsiTheme="minorHAnsi"/>
          <w:b/>
          <w:szCs w:val="24"/>
          <w:lang w:eastAsia="pl-PL"/>
        </w:rPr>
        <w:t>Karta działania 8.2</w:t>
      </w:r>
    </w:p>
    <w:p w14:paraId="74F9AE5F" w14:textId="77777777" w:rsidR="00085229" w:rsidRPr="00085229" w:rsidRDefault="00C602AB" w:rsidP="00C602AB">
      <w:pPr>
        <w:widowControl/>
        <w:autoSpaceDE/>
        <w:autoSpaceDN/>
        <w:adjustRightInd/>
        <w:spacing w:before="40" w:after="40" w:line="240" w:lineRule="auto"/>
        <w:jc w:val="both"/>
        <w:rPr>
          <w:rFonts w:asciiTheme="minorHAnsi" w:hAnsiTheme="minorHAnsi"/>
          <w:szCs w:val="24"/>
        </w:rPr>
      </w:pPr>
      <w:r w:rsidRPr="00085229">
        <w:rPr>
          <w:rFonts w:asciiTheme="minorHAnsi" w:eastAsia="Times New Roman" w:hAnsiTheme="minorHAnsi"/>
          <w:bCs/>
          <w:szCs w:val="24"/>
          <w:lang w:eastAsia="pl-PL"/>
        </w:rPr>
        <w:t xml:space="preserve">Pkt. 7 </w:t>
      </w:r>
      <w:r w:rsidRPr="00085229">
        <w:rPr>
          <w:rFonts w:asciiTheme="minorHAnsi" w:hAnsiTheme="minorHAnsi"/>
          <w:szCs w:val="24"/>
        </w:rPr>
        <w:t>Grupa docelowa/ ostateczni odbiorcy wsparcia</w:t>
      </w:r>
      <w:r w:rsidR="00085229" w:rsidRPr="00085229">
        <w:rPr>
          <w:rFonts w:asciiTheme="minorHAnsi" w:hAnsiTheme="minorHAnsi"/>
          <w:szCs w:val="24"/>
        </w:rPr>
        <w:t>:</w:t>
      </w:r>
    </w:p>
    <w:p w14:paraId="29A370D8" w14:textId="77777777" w:rsidR="00C602AB" w:rsidRPr="00085229" w:rsidRDefault="00C602AB" w:rsidP="00C602AB">
      <w:pPr>
        <w:widowControl/>
        <w:autoSpaceDE/>
        <w:autoSpaceDN/>
        <w:adjustRightInd/>
        <w:spacing w:before="40" w:after="40" w:line="240" w:lineRule="auto"/>
        <w:jc w:val="both"/>
        <w:rPr>
          <w:rFonts w:asciiTheme="minorHAnsi" w:eastAsia="Times New Roman" w:hAnsiTheme="minorHAnsi"/>
          <w:bCs/>
          <w:szCs w:val="24"/>
          <w:lang w:eastAsia="pl-PL"/>
        </w:rPr>
      </w:pPr>
      <w:r w:rsidRPr="00085229">
        <w:rPr>
          <w:rFonts w:asciiTheme="minorHAnsi" w:eastAsia="Times New Roman" w:hAnsiTheme="minorHAnsi"/>
          <w:bCs/>
          <w:szCs w:val="24"/>
          <w:lang w:eastAsia="pl-PL"/>
        </w:rPr>
        <w:t>Zaktualizowano zgodnie ze zmianą Wytycznych w zakresie realizacji przedsięwzięć z udziałem środków EFS na lata 2014-2020 w obszarze rynku pracy</w:t>
      </w:r>
      <w:r w:rsidR="00D22800" w:rsidRPr="00085229">
        <w:rPr>
          <w:rFonts w:asciiTheme="minorHAnsi" w:eastAsia="Times New Roman" w:hAnsiTheme="minorHAnsi"/>
          <w:bCs/>
          <w:szCs w:val="24"/>
          <w:lang w:eastAsia="pl-PL"/>
        </w:rPr>
        <w:t>.</w:t>
      </w:r>
    </w:p>
    <w:p w14:paraId="7E2CCB88" w14:textId="77777777" w:rsidR="00B601F2" w:rsidRPr="00085229" w:rsidRDefault="00B601F2" w:rsidP="00C602AB">
      <w:pPr>
        <w:widowControl/>
        <w:autoSpaceDE/>
        <w:autoSpaceDN/>
        <w:adjustRightInd/>
        <w:spacing w:before="40" w:after="40" w:line="240" w:lineRule="auto"/>
        <w:jc w:val="both"/>
        <w:rPr>
          <w:rFonts w:asciiTheme="minorHAnsi" w:eastAsia="Times New Roman" w:hAnsiTheme="minorHAnsi"/>
          <w:bCs/>
          <w:szCs w:val="24"/>
          <w:lang w:eastAsia="pl-PL"/>
        </w:rPr>
      </w:pPr>
      <w:r w:rsidRPr="00085229">
        <w:rPr>
          <w:rFonts w:asciiTheme="minorHAnsi" w:eastAsia="Times New Roman" w:hAnsiTheme="minorHAnsi"/>
          <w:bCs/>
          <w:szCs w:val="24"/>
          <w:lang w:eastAsia="pl-PL"/>
        </w:rPr>
        <w:t xml:space="preserve">Pkt. </w:t>
      </w:r>
      <w:r w:rsidR="00C602AB" w:rsidRPr="00085229">
        <w:rPr>
          <w:rFonts w:asciiTheme="minorHAnsi" w:eastAsia="Times New Roman" w:hAnsiTheme="minorHAnsi"/>
          <w:bCs/>
          <w:szCs w:val="24"/>
          <w:lang w:eastAsia="pl-PL"/>
        </w:rPr>
        <w:t>14 Limity i ograniczenia w realizacji projektów (jeśli dotyczy)</w:t>
      </w:r>
      <w:r w:rsidR="00085229" w:rsidRPr="00085229">
        <w:rPr>
          <w:rFonts w:asciiTheme="minorHAnsi" w:eastAsia="Times New Roman" w:hAnsiTheme="minorHAnsi"/>
          <w:bCs/>
          <w:szCs w:val="24"/>
          <w:lang w:eastAsia="pl-PL"/>
        </w:rPr>
        <w:t>:</w:t>
      </w:r>
      <w:r w:rsidR="007D2DB2" w:rsidRPr="00085229">
        <w:rPr>
          <w:rFonts w:asciiTheme="minorHAnsi" w:eastAsia="Times New Roman" w:hAnsiTheme="minorHAnsi"/>
          <w:bCs/>
          <w:szCs w:val="24"/>
          <w:lang w:eastAsia="pl-PL"/>
        </w:rPr>
        <w:softHyphen/>
      </w:r>
    </w:p>
    <w:p w14:paraId="17892209" w14:textId="77777777" w:rsidR="00B601F2" w:rsidRPr="00085229" w:rsidRDefault="007D2DB2" w:rsidP="00B601F2">
      <w:pPr>
        <w:widowControl/>
        <w:autoSpaceDE/>
        <w:autoSpaceDN/>
        <w:adjustRightInd/>
        <w:spacing w:before="40" w:after="40" w:line="240" w:lineRule="auto"/>
        <w:jc w:val="both"/>
        <w:rPr>
          <w:rFonts w:asciiTheme="minorHAnsi" w:eastAsia="Times New Roman" w:hAnsiTheme="minorHAnsi"/>
          <w:bCs/>
          <w:szCs w:val="24"/>
          <w:lang w:eastAsia="pl-PL"/>
        </w:rPr>
      </w:pPr>
      <w:r w:rsidRPr="00085229">
        <w:rPr>
          <w:rFonts w:asciiTheme="minorHAnsi" w:eastAsia="Times New Roman" w:hAnsiTheme="minorHAnsi"/>
          <w:bCs/>
          <w:szCs w:val="24"/>
          <w:lang w:eastAsia="pl-PL"/>
        </w:rPr>
        <w:t>Zmieniono zapisy</w:t>
      </w:r>
      <w:r w:rsidR="00C602AB" w:rsidRPr="00085229">
        <w:rPr>
          <w:rFonts w:asciiTheme="minorHAnsi" w:eastAsia="Times New Roman" w:hAnsiTheme="minorHAnsi"/>
          <w:bCs/>
          <w:szCs w:val="24"/>
          <w:lang w:eastAsia="pl-PL"/>
        </w:rPr>
        <w:t>, doprecyzowano zgodnie z zapisami najnowszej wersji Wytycznych w zakresie realizacji przedsięwzięć z udziałem środków EFS na lata 2014-2020 w obszarze rynku pracy.</w:t>
      </w:r>
    </w:p>
    <w:p w14:paraId="02EB700A" w14:textId="77777777" w:rsidR="00B601F2" w:rsidRPr="00085229" w:rsidRDefault="007D2DB2" w:rsidP="00B601F2">
      <w:pPr>
        <w:widowControl/>
        <w:autoSpaceDE/>
        <w:autoSpaceDN/>
        <w:adjustRightInd/>
        <w:spacing w:before="40" w:after="40" w:line="240" w:lineRule="auto"/>
        <w:jc w:val="both"/>
        <w:rPr>
          <w:rFonts w:asciiTheme="minorHAnsi" w:eastAsia="Times New Roman" w:hAnsiTheme="minorHAnsi"/>
          <w:bCs/>
          <w:szCs w:val="24"/>
          <w:lang w:eastAsia="pl-PL"/>
        </w:rPr>
      </w:pPr>
      <w:r w:rsidRPr="00085229">
        <w:rPr>
          <w:rFonts w:asciiTheme="minorHAnsi" w:eastAsia="Times New Roman" w:hAnsiTheme="minorHAnsi"/>
          <w:bCs/>
          <w:szCs w:val="24"/>
          <w:lang w:eastAsia="pl-PL"/>
        </w:rPr>
        <w:t>Pkt. 19 Pomoc publiczna i pomoc de minimis (rodzaj i przeznaczenie pomocy, unijna lub krajowa podstawa prawna)</w:t>
      </w:r>
      <w:r w:rsidR="00085229" w:rsidRPr="00085229">
        <w:rPr>
          <w:rFonts w:asciiTheme="minorHAnsi" w:eastAsia="Times New Roman" w:hAnsiTheme="minorHAnsi"/>
          <w:bCs/>
          <w:szCs w:val="24"/>
          <w:lang w:eastAsia="pl-PL"/>
        </w:rPr>
        <w:t>:</w:t>
      </w:r>
    </w:p>
    <w:p w14:paraId="1D35EF06" w14:textId="77777777" w:rsidR="00B601F2" w:rsidRPr="00085229" w:rsidRDefault="007D2DB2" w:rsidP="00B601F2">
      <w:pPr>
        <w:widowControl/>
        <w:autoSpaceDE/>
        <w:autoSpaceDN/>
        <w:adjustRightInd/>
        <w:spacing w:before="40" w:after="40" w:line="240" w:lineRule="auto"/>
        <w:jc w:val="both"/>
        <w:rPr>
          <w:rFonts w:asciiTheme="minorHAnsi" w:eastAsia="Times New Roman" w:hAnsiTheme="minorHAnsi"/>
          <w:bCs/>
          <w:szCs w:val="24"/>
          <w:lang w:eastAsia="pl-PL"/>
        </w:rPr>
      </w:pPr>
      <w:r w:rsidRPr="00085229">
        <w:rPr>
          <w:rFonts w:asciiTheme="minorHAnsi" w:eastAsia="Times New Roman" w:hAnsiTheme="minorHAnsi"/>
          <w:bCs/>
          <w:szCs w:val="24"/>
          <w:lang w:eastAsia="pl-PL"/>
        </w:rPr>
        <w:t>Zmieniono zapisy</w:t>
      </w:r>
      <w:r w:rsidR="00C602AB" w:rsidRPr="00085229">
        <w:rPr>
          <w:rFonts w:asciiTheme="minorHAnsi" w:eastAsia="Times New Roman" w:hAnsiTheme="minorHAnsi"/>
          <w:bCs/>
          <w:szCs w:val="24"/>
          <w:lang w:eastAsia="pl-PL"/>
        </w:rPr>
        <w:t xml:space="preserve">, dodając informacje </w:t>
      </w:r>
      <w:r w:rsidR="00C602AB" w:rsidRPr="00085229">
        <w:rPr>
          <w:rFonts w:asciiTheme="minorHAnsi" w:hAnsiTheme="minorHAnsi" w:cstheme="minorHAnsi"/>
          <w:szCs w:val="24"/>
        </w:rPr>
        <w:t>w sprawie udzielania pomocy de minimis oraz pomocy publicznej w ramach programów operacyjnych  finansowanych z Europejskiego Funduszu Społecznego na lata 2014-2020.</w:t>
      </w:r>
    </w:p>
    <w:p w14:paraId="391F8649" w14:textId="77777777" w:rsidR="00B601F2" w:rsidRPr="00085229" w:rsidRDefault="00B601F2" w:rsidP="00B601F2">
      <w:pPr>
        <w:widowControl/>
        <w:autoSpaceDE/>
        <w:autoSpaceDN/>
        <w:adjustRightInd/>
        <w:spacing w:before="40" w:after="40" w:line="240" w:lineRule="auto"/>
        <w:jc w:val="both"/>
        <w:rPr>
          <w:rFonts w:asciiTheme="minorHAnsi" w:eastAsia="Times New Roman" w:hAnsiTheme="minorHAnsi"/>
          <w:bCs/>
          <w:szCs w:val="24"/>
          <w:u w:val="single"/>
          <w:lang w:eastAsia="pl-PL"/>
        </w:rPr>
      </w:pPr>
    </w:p>
    <w:p w14:paraId="096F657B" w14:textId="77777777" w:rsidR="00B601F2" w:rsidRPr="00085229" w:rsidRDefault="007D2DB2">
      <w:pPr>
        <w:widowControl/>
        <w:autoSpaceDE/>
        <w:autoSpaceDN/>
        <w:adjustRightInd/>
        <w:spacing w:before="40" w:after="40" w:line="240" w:lineRule="auto"/>
        <w:jc w:val="center"/>
        <w:rPr>
          <w:rFonts w:asciiTheme="minorHAnsi" w:eastAsia="Times New Roman" w:hAnsiTheme="minorHAnsi"/>
          <w:b/>
          <w:szCs w:val="24"/>
          <w:lang w:eastAsia="pl-PL"/>
        </w:rPr>
      </w:pPr>
      <w:r w:rsidRPr="00085229">
        <w:rPr>
          <w:rFonts w:asciiTheme="minorHAnsi" w:eastAsia="Times New Roman" w:hAnsiTheme="minorHAnsi"/>
          <w:b/>
          <w:szCs w:val="24"/>
          <w:lang w:eastAsia="pl-PL"/>
        </w:rPr>
        <w:t>Karta działania 8.3</w:t>
      </w:r>
    </w:p>
    <w:p w14:paraId="1194D3B0" w14:textId="77777777" w:rsidR="00B601F2" w:rsidRPr="00085229" w:rsidRDefault="00B601F2" w:rsidP="00B601F2">
      <w:pPr>
        <w:widowControl/>
        <w:autoSpaceDE/>
        <w:autoSpaceDN/>
        <w:adjustRightInd/>
        <w:spacing w:before="40" w:after="40" w:line="240" w:lineRule="auto"/>
        <w:jc w:val="both"/>
        <w:rPr>
          <w:rFonts w:asciiTheme="minorHAnsi" w:eastAsia="Times New Roman" w:hAnsiTheme="minorHAnsi"/>
          <w:bCs/>
          <w:szCs w:val="24"/>
          <w:lang w:eastAsia="pl-PL"/>
        </w:rPr>
      </w:pPr>
      <w:r w:rsidRPr="00085229">
        <w:rPr>
          <w:rFonts w:asciiTheme="minorHAnsi" w:eastAsia="Times New Roman" w:hAnsiTheme="minorHAnsi"/>
          <w:bCs/>
          <w:szCs w:val="24"/>
          <w:lang w:eastAsia="pl-PL"/>
        </w:rPr>
        <w:t xml:space="preserve">Pkt. 5 </w:t>
      </w:r>
      <w:r w:rsidR="007D2DB2" w:rsidRPr="00085229">
        <w:rPr>
          <w:rFonts w:asciiTheme="minorHAnsi" w:eastAsia="Times New Roman" w:hAnsiTheme="minorHAnsi"/>
          <w:bCs/>
          <w:szCs w:val="24"/>
          <w:lang w:eastAsia="pl-PL"/>
        </w:rPr>
        <w:t>Typy projektów</w:t>
      </w:r>
      <w:r w:rsidR="007D2DB2" w:rsidRPr="00085229">
        <w:rPr>
          <w:rFonts w:asciiTheme="minorHAnsi" w:eastAsia="Times New Roman" w:hAnsiTheme="minorHAnsi"/>
          <w:bCs/>
          <w:szCs w:val="24"/>
          <w:lang w:eastAsia="pl-PL"/>
        </w:rPr>
        <w:softHyphen/>
      </w:r>
      <w:r w:rsidR="00085229" w:rsidRPr="00085229">
        <w:rPr>
          <w:rFonts w:asciiTheme="minorHAnsi" w:eastAsia="Times New Roman" w:hAnsiTheme="minorHAnsi"/>
          <w:bCs/>
          <w:szCs w:val="24"/>
          <w:lang w:eastAsia="pl-PL"/>
        </w:rPr>
        <w:t>:</w:t>
      </w:r>
    </w:p>
    <w:p w14:paraId="1589BCAA" w14:textId="77777777" w:rsidR="00B601F2" w:rsidRPr="00085229" w:rsidRDefault="007D2DB2" w:rsidP="00B601F2">
      <w:pPr>
        <w:widowControl/>
        <w:autoSpaceDE/>
        <w:autoSpaceDN/>
        <w:adjustRightInd/>
        <w:spacing w:before="40" w:after="40" w:line="240" w:lineRule="auto"/>
        <w:jc w:val="both"/>
        <w:rPr>
          <w:rFonts w:asciiTheme="minorHAnsi" w:eastAsia="Times New Roman" w:hAnsiTheme="minorHAnsi"/>
          <w:bCs/>
          <w:szCs w:val="24"/>
          <w:lang w:eastAsia="pl-PL"/>
        </w:rPr>
      </w:pPr>
      <w:r w:rsidRPr="00085229">
        <w:rPr>
          <w:rFonts w:asciiTheme="minorHAnsi" w:eastAsia="Times New Roman" w:hAnsiTheme="minorHAnsi"/>
          <w:bCs/>
          <w:szCs w:val="24"/>
          <w:lang w:eastAsia="pl-PL"/>
        </w:rPr>
        <w:t>Zmieniono zapisy</w:t>
      </w:r>
      <w:r w:rsidR="00D22800" w:rsidRPr="00085229">
        <w:rPr>
          <w:rFonts w:asciiTheme="minorHAnsi" w:eastAsia="Times New Roman" w:hAnsiTheme="minorHAnsi"/>
          <w:bCs/>
          <w:szCs w:val="24"/>
          <w:lang w:eastAsia="pl-PL"/>
        </w:rPr>
        <w:t>, zgodnie z zapisami najnowszej wersji Wytycznych w zakresie realizacji przedsięwzięć z udziałem środków EFS na lata 2014-2020 w obszarze rynku pracy.</w:t>
      </w:r>
    </w:p>
    <w:p w14:paraId="6017824C" w14:textId="77777777" w:rsidR="00D22800" w:rsidRPr="00085229" w:rsidRDefault="00D22800" w:rsidP="00D22800">
      <w:pPr>
        <w:widowControl/>
        <w:autoSpaceDE/>
        <w:autoSpaceDN/>
        <w:adjustRightInd/>
        <w:spacing w:before="40" w:after="40" w:line="240" w:lineRule="auto"/>
        <w:jc w:val="both"/>
        <w:rPr>
          <w:rFonts w:asciiTheme="minorHAnsi" w:hAnsiTheme="minorHAnsi"/>
          <w:szCs w:val="24"/>
        </w:rPr>
      </w:pPr>
      <w:r w:rsidRPr="00085229">
        <w:rPr>
          <w:rFonts w:asciiTheme="minorHAnsi" w:eastAsia="Times New Roman" w:hAnsiTheme="minorHAnsi"/>
          <w:bCs/>
          <w:szCs w:val="24"/>
          <w:lang w:eastAsia="pl-PL"/>
        </w:rPr>
        <w:t xml:space="preserve">Pkt. 7 </w:t>
      </w:r>
      <w:r w:rsidRPr="00085229">
        <w:rPr>
          <w:rFonts w:asciiTheme="minorHAnsi" w:hAnsiTheme="minorHAnsi"/>
          <w:szCs w:val="24"/>
        </w:rPr>
        <w:t>Grupa docelowa/ ostateczni odbiorcy wsparcia</w:t>
      </w:r>
      <w:r w:rsidR="00085229" w:rsidRPr="00085229">
        <w:rPr>
          <w:rFonts w:asciiTheme="minorHAnsi" w:hAnsiTheme="minorHAnsi"/>
          <w:szCs w:val="24"/>
        </w:rPr>
        <w:t>:</w:t>
      </w:r>
    </w:p>
    <w:p w14:paraId="00EE94D3" w14:textId="77777777" w:rsidR="00D22800" w:rsidRDefault="00D22800" w:rsidP="00D22800">
      <w:pPr>
        <w:widowControl/>
        <w:autoSpaceDE/>
        <w:autoSpaceDN/>
        <w:adjustRightInd/>
        <w:spacing w:before="40" w:after="40" w:line="240" w:lineRule="auto"/>
        <w:jc w:val="both"/>
        <w:rPr>
          <w:rFonts w:asciiTheme="minorHAnsi" w:eastAsia="Times New Roman" w:hAnsiTheme="minorHAnsi"/>
          <w:bCs/>
          <w:szCs w:val="24"/>
          <w:lang w:eastAsia="pl-PL"/>
        </w:rPr>
      </w:pPr>
      <w:r w:rsidRPr="00085229">
        <w:rPr>
          <w:rFonts w:asciiTheme="minorHAnsi" w:eastAsia="Times New Roman" w:hAnsiTheme="minorHAnsi"/>
          <w:bCs/>
          <w:szCs w:val="24"/>
          <w:lang w:eastAsia="pl-PL"/>
        </w:rPr>
        <w:t>Zaktualizowano zgodnie ze zmianą Wytycznych w zakresie realizacji przedsięwzięć z udziałem środków EFS na lata 2014-2020 w obszarze rynku pracy.</w:t>
      </w:r>
    </w:p>
    <w:p w14:paraId="5BD015C1" w14:textId="77777777" w:rsidR="00B33A09" w:rsidRDefault="00B33A09" w:rsidP="00D22800">
      <w:pPr>
        <w:widowControl/>
        <w:autoSpaceDE/>
        <w:autoSpaceDN/>
        <w:adjustRightInd/>
        <w:spacing w:before="40" w:after="40" w:line="240" w:lineRule="auto"/>
        <w:jc w:val="both"/>
        <w:rPr>
          <w:rFonts w:asciiTheme="minorHAnsi" w:eastAsia="Times New Roman" w:hAnsiTheme="minorHAnsi"/>
          <w:bCs/>
          <w:szCs w:val="24"/>
          <w:lang w:eastAsia="pl-PL"/>
        </w:rPr>
      </w:pPr>
    </w:p>
    <w:p w14:paraId="58DF624F" w14:textId="77777777" w:rsidR="00B33A09" w:rsidRPr="00B33A09" w:rsidRDefault="00B33A09" w:rsidP="00B33A09">
      <w:pPr>
        <w:widowControl/>
        <w:autoSpaceDE/>
        <w:autoSpaceDN/>
        <w:adjustRightInd/>
        <w:spacing w:before="40" w:after="40" w:line="240" w:lineRule="auto"/>
        <w:jc w:val="center"/>
        <w:rPr>
          <w:rFonts w:asciiTheme="minorHAnsi" w:eastAsia="Times New Roman" w:hAnsiTheme="minorHAnsi"/>
          <w:b/>
          <w:szCs w:val="24"/>
          <w:lang w:eastAsia="pl-PL"/>
        </w:rPr>
      </w:pPr>
      <w:r w:rsidRPr="00B33A09">
        <w:rPr>
          <w:rFonts w:asciiTheme="minorHAnsi" w:eastAsia="Times New Roman" w:hAnsiTheme="minorHAnsi"/>
          <w:b/>
          <w:szCs w:val="24"/>
          <w:lang w:eastAsia="pl-PL"/>
        </w:rPr>
        <w:t>Karta Działania 8.4</w:t>
      </w:r>
    </w:p>
    <w:p w14:paraId="0CCB43CC" w14:textId="77777777" w:rsidR="00B33A09" w:rsidRPr="00B33A09" w:rsidRDefault="00B33A09" w:rsidP="00B33A09">
      <w:pPr>
        <w:widowControl/>
        <w:autoSpaceDE/>
        <w:autoSpaceDN/>
        <w:adjustRightInd/>
        <w:spacing w:before="40" w:after="40" w:line="240" w:lineRule="auto"/>
        <w:jc w:val="center"/>
        <w:rPr>
          <w:rFonts w:asciiTheme="minorHAnsi" w:eastAsia="Times New Roman" w:hAnsiTheme="minorHAnsi"/>
          <w:b/>
          <w:szCs w:val="24"/>
          <w:lang w:eastAsia="pl-PL"/>
        </w:rPr>
      </w:pPr>
    </w:p>
    <w:p w14:paraId="6CF4AD71" w14:textId="77777777" w:rsidR="00B33A09" w:rsidRPr="00B33A09" w:rsidRDefault="00B33A09" w:rsidP="00B33A09">
      <w:pPr>
        <w:spacing w:line="276" w:lineRule="auto"/>
        <w:jc w:val="both"/>
        <w:rPr>
          <w:rFonts w:asciiTheme="minorHAnsi" w:hAnsiTheme="minorHAnsi" w:cstheme="minorHAnsi"/>
          <w:bCs/>
          <w:szCs w:val="24"/>
        </w:rPr>
      </w:pPr>
      <w:r w:rsidRPr="00B33A09">
        <w:rPr>
          <w:rFonts w:asciiTheme="minorHAnsi" w:hAnsiTheme="minorHAnsi" w:cstheme="minorHAnsi"/>
          <w:bCs/>
          <w:szCs w:val="24"/>
        </w:rPr>
        <w:t>Pkt 10 Kategoria(e) regionu(ów) wraz z przypisaniem kwot UE (EUR)</w:t>
      </w:r>
      <w:r w:rsidR="0008036F">
        <w:rPr>
          <w:rFonts w:asciiTheme="minorHAnsi" w:hAnsiTheme="minorHAnsi" w:cstheme="minorHAnsi"/>
          <w:bCs/>
          <w:szCs w:val="24"/>
        </w:rPr>
        <w:t>:</w:t>
      </w:r>
    </w:p>
    <w:p w14:paraId="01AEBB12" w14:textId="77777777" w:rsidR="00B33A09" w:rsidRPr="00B33A09" w:rsidRDefault="00B33A09" w:rsidP="00B33A09">
      <w:pPr>
        <w:spacing w:line="276" w:lineRule="auto"/>
        <w:jc w:val="both"/>
        <w:rPr>
          <w:rFonts w:asciiTheme="minorHAnsi" w:hAnsiTheme="minorHAnsi"/>
          <w:szCs w:val="24"/>
        </w:rPr>
      </w:pPr>
      <w:r w:rsidRPr="00B33A09">
        <w:rPr>
          <w:rFonts w:asciiTheme="minorHAnsi" w:hAnsiTheme="minorHAnsi"/>
          <w:szCs w:val="24"/>
        </w:rPr>
        <w:t>- zmiana wysokości alokacji w związku z realokacją środków w kwocie:</w:t>
      </w:r>
    </w:p>
    <w:p w14:paraId="274B4E20" w14:textId="77777777" w:rsidR="00B33A09" w:rsidRPr="00B33A09" w:rsidRDefault="00B33A09" w:rsidP="00B33A09">
      <w:pPr>
        <w:pStyle w:val="Akapitzlist"/>
        <w:numPr>
          <w:ilvl w:val="0"/>
          <w:numId w:val="30"/>
        </w:numPr>
        <w:spacing w:line="276" w:lineRule="auto"/>
        <w:ind w:left="284" w:hanging="284"/>
        <w:rPr>
          <w:rFonts w:asciiTheme="minorHAnsi" w:eastAsiaTheme="minorHAnsi" w:hAnsiTheme="minorHAnsi" w:cs="Calibri"/>
          <w:szCs w:val="24"/>
        </w:rPr>
      </w:pPr>
      <w:r w:rsidRPr="00B33A09">
        <w:rPr>
          <w:rFonts w:asciiTheme="minorHAnsi" w:eastAsiaTheme="minorHAnsi" w:hAnsiTheme="minorHAnsi" w:cs="Calibri"/>
          <w:szCs w:val="24"/>
        </w:rPr>
        <w:t>67 337,00 euro z Poddziałania 8.4.2 do Podziałania 8.4.1;</w:t>
      </w:r>
    </w:p>
    <w:p w14:paraId="0F00D807" w14:textId="77777777" w:rsidR="00B33A09" w:rsidRPr="00B33A09" w:rsidRDefault="00B33A09" w:rsidP="00B33A09">
      <w:pPr>
        <w:pStyle w:val="Akapitzlist"/>
        <w:numPr>
          <w:ilvl w:val="0"/>
          <w:numId w:val="30"/>
        </w:numPr>
        <w:spacing w:line="276" w:lineRule="auto"/>
        <w:ind w:left="284" w:hanging="284"/>
        <w:rPr>
          <w:rFonts w:asciiTheme="minorHAnsi" w:eastAsiaTheme="minorHAnsi" w:hAnsiTheme="minorHAnsi" w:cs="Calibri"/>
          <w:szCs w:val="24"/>
        </w:rPr>
      </w:pPr>
      <w:r w:rsidRPr="00B33A09">
        <w:rPr>
          <w:rFonts w:asciiTheme="minorHAnsi" w:eastAsiaTheme="minorHAnsi" w:hAnsiTheme="minorHAnsi" w:cs="Calibri"/>
          <w:szCs w:val="24"/>
        </w:rPr>
        <w:t>40 464,00 euro z Poddziałania 8.4.3 do Podziałania 8.4.1;</w:t>
      </w:r>
    </w:p>
    <w:p w14:paraId="2E6C4A14" w14:textId="77777777" w:rsidR="00B33A09" w:rsidRPr="00B33A09" w:rsidRDefault="00B33A09" w:rsidP="00B33A09">
      <w:pPr>
        <w:pStyle w:val="Akapitzlist"/>
        <w:numPr>
          <w:ilvl w:val="0"/>
          <w:numId w:val="30"/>
        </w:numPr>
        <w:spacing w:line="276" w:lineRule="auto"/>
        <w:ind w:left="284" w:hanging="284"/>
        <w:rPr>
          <w:rFonts w:asciiTheme="minorHAnsi" w:eastAsiaTheme="minorHAnsi" w:hAnsiTheme="minorHAnsi" w:cs="Calibri"/>
          <w:szCs w:val="24"/>
        </w:rPr>
      </w:pPr>
      <w:r w:rsidRPr="00B33A09">
        <w:rPr>
          <w:rFonts w:asciiTheme="minorHAnsi" w:eastAsiaTheme="minorHAnsi" w:hAnsiTheme="minorHAnsi" w:cs="Calibri"/>
          <w:szCs w:val="24"/>
        </w:rPr>
        <w:t>31 256,00 euro z Poddziałania 8.4.4 do Podziałania 8.4.1</w:t>
      </w:r>
      <w:r w:rsidR="0008036F">
        <w:rPr>
          <w:rFonts w:asciiTheme="minorHAnsi" w:eastAsiaTheme="minorHAnsi" w:hAnsiTheme="minorHAnsi" w:cs="Calibri"/>
          <w:szCs w:val="24"/>
        </w:rPr>
        <w:t>.</w:t>
      </w:r>
    </w:p>
    <w:p w14:paraId="0B62AA53" w14:textId="77777777" w:rsidR="00B33A09" w:rsidRPr="00085229" w:rsidRDefault="00B33A09" w:rsidP="00D22800">
      <w:pPr>
        <w:widowControl/>
        <w:autoSpaceDE/>
        <w:autoSpaceDN/>
        <w:adjustRightInd/>
        <w:spacing w:before="40" w:after="40" w:line="240" w:lineRule="auto"/>
        <w:jc w:val="both"/>
        <w:rPr>
          <w:rFonts w:asciiTheme="minorHAnsi" w:eastAsia="Times New Roman" w:hAnsiTheme="minorHAnsi"/>
          <w:bCs/>
          <w:szCs w:val="24"/>
          <w:lang w:eastAsia="pl-PL"/>
        </w:rPr>
      </w:pPr>
    </w:p>
    <w:p w14:paraId="632CE973" w14:textId="77777777" w:rsidR="00B601F2" w:rsidRPr="00085229" w:rsidRDefault="007D2DB2" w:rsidP="00B601F2">
      <w:pPr>
        <w:widowControl/>
        <w:autoSpaceDE/>
        <w:autoSpaceDN/>
        <w:adjustRightInd/>
        <w:spacing w:before="40" w:after="40" w:line="240" w:lineRule="auto"/>
        <w:jc w:val="center"/>
        <w:rPr>
          <w:rFonts w:asciiTheme="minorHAnsi" w:eastAsia="Times New Roman" w:hAnsiTheme="minorHAnsi"/>
          <w:b/>
          <w:szCs w:val="24"/>
          <w:lang w:eastAsia="pl-PL"/>
        </w:rPr>
      </w:pPr>
      <w:r w:rsidRPr="00085229">
        <w:rPr>
          <w:rFonts w:asciiTheme="minorHAnsi" w:eastAsia="Times New Roman" w:hAnsiTheme="minorHAnsi"/>
          <w:b/>
          <w:szCs w:val="24"/>
          <w:lang w:eastAsia="pl-PL"/>
        </w:rPr>
        <w:t>Karta działania 8.5</w:t>
      </w:r>
    </w:p>
    <w:p w14:paraId="4D04BC90" w14:textId="77777777" w:rsidR="00B601F2" w:rsidRPr="00085229" w:rsidRDefault="00B601F2" w:rsidP="00B601F2">
      <w:pPr>
        <w:widowControl/>
        <w:autoSpaceDE/>
        <w:autoSpaceDN/>
        <w:adjustRightInd/>
        <w:spacing w:before="40" w:after="40" w:line="240" w:lineRule="auto"/>
        <w:jc w:val="both"/>
        <w:rPr>
          <w:rFonts w:asciiTheme="minorHAnsi" w:eastAsia="Times New Roman" w:hAnsiTheme="minorHAnsi"/>
          <w:bCs/>
          <w:szCs w:val="24"/>
          <w:lang w:eastAsia="pl-PL"/>
        </w:rPr>
      </w:pPr>
      <w:r w:rsidRPr="00085229">
        <w:rPr>
          <w:rFonts w:asciiTheme="minorHAnsi" w:eastAsia="Times New Roman" w:hAnsiTheme="minorHAnsi"/>
          <w:bCs/>
          <w:szCs w:val="24"/>
          <w:lang w:eastAsia="pl-PL"/>
        </w:rPr>
        <w:t xml:space="preserve">Pkt. 5 </w:t>
      </w:r>
      <w:r w:rsidR="007D2DB2" w:rsidRPr="00085229">
        <w:rPr>
          <w:rFonts w:asciiTheme="minorHAnsi" w:eastAsia="Times New Roman" w:hAnsiTheme="minorHAnsi"/>
          <w:bCs/>
          <w:szCs w:val="24"/>
          <w:lang w:eastAsia="pl-PL"/>
        </w:rPr>
        <w:t>Typy projektów</w:t>
      </w:r>
      <w:r w:rsidR="007D2DB2" w:rsidRPr="00085229">
        <w:rPr>
          <w:rFonts w:asciiTheme="minorHAnsi" w:eastAsia="Times New Roman" w:hAnsiTheme="minorHAnsi"/>
          <w:bCs/>
          <w:szCs w:val="24"/>
          <w:lang w:eastAsia="pl-PL"/>
        </w:rPr>
        <w:softHyphen/>
      </w:r>
      <w:r w:rsidR="00085229" w:rsidRPr="00085229">
        <w:rPr>
          <w:rFonts w:asciiTheme="minorHAnsi" w:eastAsia="Times New Roman" w:hAnsiTheme="minorHAnsi"/>
          <w:bCs/>
          <w:szCs w:val="24"/>
          <w:lang w:eastAsia="pl-PL"/>
        </w:rPr>
        <w:t>:</w:t>
      </w:r>
    </w:p>
    <w:p w14:paraId="49C2CDB5" w14:textId="77777777" w:rsidR="00D22800" w:rsidRPr="00085229" w:rsidRDefault="00D22800" w:rsidP="00D22800">
      <w:pPr>
        <w:widowControl/>
        <w:autoSpaceDE/>
        <w:autoSpaceDN/>
        <w:adjustRightInd/>
        <w:spacing w:before="40" w:after="40" w:line="240" w:lineRule="auto"/>
        <w:jc w:val="both"/>
        <w:rPr>
          <w:rFonts w:asciiTheme="minorHAnsi" w:eastAsia="Times New Roman" w:hAnsiTheme="minorHAnsi"/>
          <w:bCs/>
          <w:szCs w:val="24"/>
          <w:lang w:eastAsia="pl-PL"/>
        </w:rPr>
      </w:pPr>
      <w:r w:rsidRPr="00085229">
        <w:rPr>
          <w:rFonts w:asciiTheme="minorHAnsi" w:eastAsia="Times New Roman" w:hAnsiTheme="minorHAnsi"/>
          <w:bCs/>
          <w:szCs w:val="24"/>
          <w:lang w:eastAsia="pl-PL"/>
        </w:rPr>
        <w:t>Aktualizacja</w:t>
      </w:r>
      <w:r w:rsidR="007D2DB2" w:rsidRPr="00085229">
        <w:rPr>
          <w:rFonts w:asciiTheme="minorHAnsi" w:eastAsia="Times New Roman" w:hAnsiTheme="minorHAnsi"/>
          <w:bCs/>
          <w:szCs w:val="24"/>
          <w:lang w:eastAsia="pl-PL"/>
        </w:rPr>
        <w:t xml:space="preserve"> zapis</w:t>
      </w:r>
      <w:r w:rsidRPr="00085229">
        <w:rPr>
          <w:rFonts w:asciiTheme="minorHAnsi" w:eastAsia="Times New Roman" w:hAnsiTheme="minorHAnsi"/>
          <w:bCs/>
          <w:szCs w:val="24"/>
          <w:lang w:eastAsia="pl-PL"/>
        </w:rPr>
        <w:t>ów zgodnie z Wytycznymi w obszarze przystosowania przedsiębiorców, w</w:t>
      </w:r>
      <w:r w:rsidR="0008036F">
        <w:rPr>
          <w:rFonts w:asciiTheme="minorHAnsi" w:eastAsia="Times New Roman" w:hAnsiTheme="minorHAnsi"/>
          <w:bCs/>
          <w:szCs w:val="24"/>
          <w:lang w:eastAsia="pl-PL"/>
        </w:rPr>
        <w:t> </w:t>
      </w:r>
      <w:r w:rsidRPr="00085229">
        <w:rPr>
          <w:rFonts w:asciiTheme="minorHAnsi" w:eastAsia="Times New Roman" w:hAnsiTheme="minorHAnsi"/>
          <w:bCs/>
          <w:szCs w:val="24"/>
          <w:lang w:eastAsia="pl-PL"/>
        </w:rPr>
        <w:t xml:space="preserve">których w rozdz. 5 pkt 3 jako jedną z form możliwych do realizacji wskazano: </w:t>
      </w:r>
    </w:p>
    <w:p w14:paraId="515A7A16" w14:textId="77777777" w:rsidR="00D22800" w:rsidRPr="00085229" w:rsidRDefault="00D22800" w:rsidP="00D22800">
      <w:pPr>
        <w:widowControl/>
        <w:autoSpaceDE/>
        <w:autoSpaceDN/>
        <w:adjustRightInd/>
        <w:spacing w:before="40" w:after="40" w:line="240" w:lineRule="auto"/>
        <w:jc w:val="both"/>
        <w:rPr>
          <w:rFonts w:asciiTheme="minorHAnsi" w:eastAsia="Times New Roman" w:hAnsiTheme="minorHAnsi"/>
          <w:bCs/>
          <w:szCs w:val="24"/>
          <w:lang w:eastAsia="pl-PL"/>
        </w:rPr>
      </w:pPr>
      <w:r w:rsidRPr="00085229">
        <w:rPr>
          <w:rFonts w:asciiTheme="minorHAnsi" w:eastAsia="Times New Roman" w:hAnsiTheme="minorHAnsi"/>
          <w:bCs/>
          <w:szCs w:val="24"/>
          <w:lang w:eastAsia="pl-PL"/>
        </w:rPr>
        <w:t>-sfinansowanie kosztów dojazdu do miejsca zatrudnienia lub dodatek relokacyjny na pokrycie kosztów zamieszkania związanych z podjęciem zatrudnienia.</w:t>
      </w:r>
    </w:p>
    <w:p w14:paraId="170A75F6" w14:textId="77777777" w:rsidR="00B601F2" w:rsidRPr="00085229" w:rsidRDefault="00D22800" w:rsidP="00D22800">
      <w:pPr>
        <w:widowControl/>
        <w:autoSpaceDE/>
        <w:autoSpaceDN/>
        <w:adjustRightInd/>
        <w:spacing w:before="40" w:after="40" w:line="240" w:lineRule="auto"/>
        <w:jc w:val="both"/>
        <w:rPr>
          <w:rFonts w:asciiTheme="minorHAnsi" w:eastAsia="Times New Roman" w:hAnsiTheme="minorHAnsi"/>
          <w:bCs/>
          <w:szCs w:val="24"/>
          <w:lang w:eastAsia="pl-PL"/>
        </w:rPr>
      </w:pPr>
      <w:r w:rsidRPr="00085229">
        <w:rPr>
          <w:rFonts w:asciiTheme="minorHAnsi" w:eastAsia="Times New Roman" w:hAnsiTheme="minorHAnsi"/>
          <w:bCs/>
          <w:szCs w:val="24"/>
          <w:lang w:eastAsia="pl-PL"/>
        </w:rPr>
        <w:lastRenderedPageBreak/>
        <w:t>Dodatek relokacyjny to co innego jak sfinansowanie kosztów dojazdu. Uczestnik może otrzymać tylko jedną z tych form.</w:t>
      </w:r>
    </w:p>
    <w:p w14:paraId="075C1B4A" w14:textId="77777777" w:rsidR="00D22800" w:rsidRPr="00085229" w:rsidRDefault="00D22800" w:rsidP="00D22800">
      <w:pPr>
        <w:widowControl/>
        <w:autoSpaceDE/>
        <w:autoSpaceDN/>
        <w:adjustRightInd/>
        <w:spacing w:before="40" w:after="40" w:line="240" w:lineRule="auto"/>
        <w:jc w:val="both"/>
        <w:rPr>
          <w:rFonts w:asciiTheme="minorHAnsi" w:eastAsia="Times New Roman" w:hAnsiTheme="minorHAnsi"/>
          <w:bCs/>
          <w:szCs w:val="24"/>
          <w:lang w:eastAsia="pl-PL"/>
        </w:rPr>
      </w:pPr>
      <w:r w:rsidRPr="00085229">
        <w:rPr>
          <w:rFonts w:asciiTheme="minorHAnsi" w:eastAsia="Times New Roman" w:hAnsiTheme="minorHAnsi"/>
          <w:bCs/>
          <w:szCs w:val="24"/>
          <w:lang w:eastAsia="pl-PL"/>
        </w:rPr>
        <w:t>Pkt. 14 Limity i ograniczenia w realizacji projektów (jeśli dotyczy)</w:t>
      </w:r>
      <w:r w:rsidR="00085229" w:rsidRPr="00085229">
        <w:rPr>
          <w:rFonts w:asciiTheme="minorHAnsi" w:eastAsia="Times New Roman" w:hAnsiTheme="minorHAnsi"/>
          <w:bCs/>
          <w:szCs w:val="24"/>
          <w:lang w:eastAsia="pl-PL"/>
        </w:rPr>
        <w:t>:</w:t>
      </w:r>
      <w:r w:rsidRPr="00085229">
        <w:rPr>
          <w:rFonts w:asciiTheme="minorHAnsi" w:eastAsia="Times New Roman" w:hAnsiTheme="minorHAnsi"/>
          <w:bCs/>
          <w:szCs w:val="24"/>
          <w:lang w:eastAsia="pl-PL"/>
        </w:rPr>
        <w:softHyphen/>
      </w:r>
    </w:p>
    <w:p w14:paraId="738F8CD8" w14:textId="77777777" w:rsidR="00D22800" w:rsidRPr="00085229" w:rsidRDefault="00D22800" w:rsidP="00D22800">
      <w:pPr>
        <w:widowControl/>
        <w:autoSpaceDE/>
        <w:autoSpaceDN/>
        <w:adjustRightInd/>
        <w:spacing w:before="40" w:after="40" w:line="240" w:lineRule="auto"/>
        <w:jc w:val="both"/>
        <w:rPr>
          <w:rFonts w:asciiTheme="minorHAnsi" w:eastAsia="Times New Roman" w:hAnsiTheme="minorHAnsi"/>
          <w:bCs/>
          <w:szCs w:val="24"/>
          <w:lang w:eastAsia="pl-PL"/>
        </w:rPr>
      </w:pPr>
      <w:r w:rsidRPr="00085229">
        <w:rPr>
          <w:rFonts w:asciiTheme="minorHAnsi" w:eastAsia="Times New Roman" w:hAnsiTheme="minorHAnsi"/>
          <w:bCs/>
          <w:szCs w:val="24"/>
          <w:lang w:eastAsia="pl-PL"/>
        </w:rPr>
        <w:t>Zmieniono zapisy, doprecyzowano zgodnie z zapisami najnowszej wersji Wytycznych w</w:t>
      </w:r>
      <w:r w:rsidR="0008036F">
        <w:rPr>
          <w:rFonts w:asciiTheme="minorHAnsi" w:eastAsia="Times New Roman" w:hAnsiTheme="minorHAnsi"/>
          <w:bCs/>
          <w:szCs w:val="24"/>
          <w:lang w:eastAsia="pl-PL"/>
        </w:rPr>
        <w:t> </w:t>
      </w:r>
      <w:r w:rsidRPr="00085229">
        <w:rPr>
          <w:rFonts w:asciiTheme="minorHAnsi" w:eastAsia="Times New Roman" w:hAnsiTheme="minorHAnsi"/>
          <w:bCs/>
          <w:szCs w:val="24"/>
          <w:lang w:eastAsia="pl-PL"/>
        </w:rPr>
        <w:t>zakresie realizacji przedsięwzięć z udziałem środków EFS na lata 2014-2020 w obszarze rynku pracy.</w:t>
      </w:r>
    </w:p>
    <w:p w14:paraId="651B25B0" w14:textId="77777777" w:rsidR="00085229" w:rsidRDefault="00085229" w:rsidP="00D22800">
      <w:pPr>
        <w:widowControl/>
        <w:autoSpaceDE/>
        <w:autoSpaceDN/>
        <w:adjustRightInd/>
        <w:spacing w:before="40" w:after="40" w:line="240" w:lineRule="auto"/>
        <w:jc w:val="center"/>
        <w:rPr>
          <w:rFonts w:asciiTheme="minorHAnsi" w:eastAsia="Times New Roman" w:hAnsiTheme="minorHAnsi"/>
          <w:b/>
          <w:szCs w:val="24"/>
          <w:lang w:eastAsia="pl-PL"/>
        </w:rPr>
      </w:pPr>
    </w:p>
    <w:p w14:paraId="5D81CE71" w14:textId="77777777" w:rsidR="00D22800" w:rsidRDefault="00D22800" w:rsidP="00D22800">
      <w:pPr>
        <w:widowControl/>
        <w:autoSpaceDE/>
        <w:autoSpaceDN/>
        <w:adjustRightInd/>
        <w:spacing w:before="40" w:after="40" w:line="240" w:lineRule="auto"/>
        <w:jc w:val="center"/>
        <w:rPr>
          <w:rFonts w:asciiTheme="minorHAnsi" w:eastAsia="Times New Roman" w:hAnsiTheme="minorHAnsi"/>
          <w:b/>
          <w:szCs w:val="24"/>
          <w:lang w:eastAsia="pl-PL"/>
        </w:rPr>
      </w:pPr>
      <w:r w:rsidRPr="00085229">
        <w:rPr>
          <w:rFonts w:asciiTheme="minorHAnsi" w:eastAsia="Times New Roman" w:hAnsiTheme="minorHAnsi"/>
          <w:b/>
          <w:szCs w:val="24"/>
          <w:lang w:eastAsia="pl-PL"/>
        </w:rPr>
        <w:t>Karta działania 9.1</w:t>
      </w:r>
    </w:p>
    <w:p w14:paraId="57D9A868" w14:textId="77777777" w:rsidR="00B33A09" w:rsidRPr="00B33A09" w:rsidRDefault="00B33A09" w:rsidP="00D22800">
      <w:pPr>
        <w:widowControl/>
        <w:autoSpaceDE/>
        <w:autoSpaceDN/>
        <w:adjustRightInd/>
        <w:spacing w:before="40" w:after="40" w:line="240" w:lineRule="auto"/>
        <w:jc w:val="center"/>
        <w:rPr>
          <w:rFonts w:asciiTheme="minorHAnsi" w:eastAsia="Times New Roman" w:hAnsiTheme="minorHAnsi"/>
          <w:bCs/>
          <w:szCs w:val="24"/>
          <w:lang w:eastAsia="pl-PL"/>
        </w:rPr>
      </w:pPr>
    </w:p>
    <w:p w14:paraId="541E7213" w14:textId="77777777" w:rsidR="00B33A09" w:rsidRPr="00B33A09" w:rsidRDefault="00B33A09" w:rsidP="00B33A09">
      <w:pPr>
        <w:spacing w:line="276" w:lineRule="auto"/>
        <w:jc w:val="both"/>
        <w:rPr>
          <w:rFonts w:asciiTheme="minorHAnsi" w:hAnsiTheme="minorHAnsi" w:cstheme="minorHAnsi"/>
          <w:bCs/>
          <w:szCs w:val="24"/>
        </w:rPr>
      </w:pPr>
      <w:r w:rsidRPr="00B33A09">
        <w:rPr>
          <w:rFonts w:asciiTheme="minorHAnsi" w:hAnsiTheme="minorHAnsi" w:cstheme="minorHAnsi"/>
          <w:bCs/>
          <w:szCs w:val="24"/>
        </w:rPr>
        <w:t>Pkt 10 Kategoria(e) regionu(ów) wraz z przypisaniem kwot UE (EUR)</w:t>
      </w:r>
      <w:r w:rsidR="0008036F">
        <w:rPr>
          <w:rFonts w:asciiTheme="minorHAnsi" w:hAnsiTheme="minorHAnsi" w:cstheme="minorHAnsi"/>
          <w:bCs/>
          <w:szCs w:val="24"/>
        </w:rPr>
        <w:t>:</w:t>
      </w:r>
    </w:p>
    <w:p w14:paraId="2F0B2A01" w14:textId="77777777" w:rsidR="00B33A09" w:rsidRPr="00B33A09" w:rsidRDefault="00B33A09" w:rsidP="00B33A09">
      <w:pPr>
        <w:spacing w:line="276" w:lineRule="auto"/>
        <w:jc w:val="both"/>
        <w:rPr>
          <w:rFonts w:asciiTheme="minorHAnsi" w:hAnsiTheme="minorHAnsi"/>
          <w:szCs w:val="24"/>
        </w:rPr>
      </w:pPr>
      <w:r w:rsidRPr="00B33A09">
        <w:rPr>
          <w:rFonts w:asciiTheme="minorHAnsi" w:hAnsiTheme="minorHAnsi"/>
          <w:szCs w:val="24"/>
        </w:rPr>
        <w:t>- zmiana wysokości alokacji w związku z realokacją środków w kwocie:</w:t>
      </w:r>
    </w:p>
    <w:p w14:paraId="5A573FCE" w14:textId="77777777" w:rsidR="00B33A09" w:rsidRPr="00B33A09" w:rsidRDefault="00B33A09" w:rsidP="00B33A09">
      <w:pPr>
        <w:pStyle w:val="Akapitzlist"/>
        <w:numPr>
          <w:ilvl w:val="0"/>
          <w:numId w:val="30"/>
        </w:numPr>
        <w:spacing w:line="276" w:lineRule="auto"/>
        <w:ind w:left="284" w:hanging="284"/>
        <w:rPr>
          <w:rFonts w:asciiTheme="minorHAnsi" w:eastAsiaTheme="minorHAnsi" w:hAnsiTheme="minorHAnsi" w:cs="Calibri"/>
          <w:szCs w:val="24"/>
        </w:rPr>
      </w:pPr>
      <w:r w:rsidRPr="00B33A09">
        <w:rPr>
          <w:rFonts w:asciiTheme="minorHAnsi" w:eastAsiaTheme="minorHAnsi" w:hAnsiTheme="minorHAnsi" w:cs="Calibri"/>
          <w:szCs w:val="24"/>
        </w:rPr>
        <w:t>275 583,00 euro z Poddziałania 9.1.2 do Podziałania 9.1.1;</w:t>
      </w:r>
    </w:p>
    <w:p w14:paraId="60379AB3" w14:textId="77777777" w:rsidR="00B33A09" w:rsidRPr="00B33A09" w:rsidRDefault="00B33A09" w:rsidP="00B33A09">
      <w:pPr>
        <w:pStyle w:val="Akapitzlist"/>
        <w:numPr>
          <w:ilvl w:val="0"/>
          <w:numId w:val="30"/>
        </w:numPr>
        <w:spacing w:line="276" w:lineRule="auto"/>
        <w:ind w:left="284" w:hanging="284"/>
        <w:rPr>
          <w:rFonts w:asciiTheme="minorHAnsi" w:eastAsiaTheme="minorHAnsi" w:hAnsiTheme="minorHAnsi" w:cs="Calibri"/>
          <w:szCs w:val="24"/>
        </w:rPr>
      </w:pPr>
      <w:r w:rsidRPr="00B33A09">
        <w:rPr>
          <w:rFonts w:asciiTheme="minorHAnsi" w:eastAsiaTheme="minorHAnsi" w:hAnsiTheme="minorHAnsi" w:cs="Calibri"/>
          <w:szCs w:val="24"/>
        </w:rPr>
        <w:t>60 663,00 euro z Poddziałania 9.1.3 do Podziałania 9.1.1;</w:t>
      </w:r>
    </w:p>
    <w:p w14:paraId="5036AF33" w14:textId="77777777" w:rsidR="00B33A09" w:rsidRPr="00B33A09" w:rsidRDefault="00B33A09" w:rsidP="00B33A09">
      <w:pPr>
        <w:pStyle w:val="Akapitzlist"/>
        <w:numPr>
          <w:ilvl w:val="0"/>
          <w:numId w:val="30"/>
        </w:numPr>
        <w:spacing w:line="276" w:lineRule="auto"/>
        <w:ind w:left="284" w:hanging="284"/>
        <w:rPr>
          <w:rFonts w:asciiTheme="minorHAnsi" w:eastAsiaTheme="minorHAnsi" w:hAnsiTheme="minorHAnsi" w:cs="Calibri"/>
          <w:szCs w:val="24"/>
        </w:rPr>
      </w:pPr>
      <w:r w:rsidRPr="00B33A09">
        <w:rPr>
          <w:rFonts w:asciiTheme="minorHAnsi" w:eastAsiaTheme="minorHAnsi" w:hAnsiTheme="minorHAnsi" w:cs="Calibri"/>
          <w:szCs w:val="24"/>
        </w:rPr>
        <w:t>190 105,00 euro z Poddziałania 9.1.4 do Podziałania 9.1.1</w:t>
      </w:r>
      <w:r w:rsidR="0008036F">
        <w:rPr>
          <w:rFonts w:asciiTheme="minorHAnsi" w:eastAsiaTheme="minorHAnsi" w:hAnsiTheme="minorHAnsi" w:cs="Calibri"/>
          <w:szCs w:val="24"/>
        </w:rPr>
        <w:t>.</w:t>
      </w:r>
    </w:p>
    <w:p w14:paraId="5CEC2020" w14:textId="77777777" w:rsidR="00B33A09" w:rsidRPr="00085229" w:rsidRDefault="00B33A09" w:rsidP="00D22800">
      <w:pPr>
        <w:widowControl/>
        <w:autoSpaceDE/>
        <w:autoSpaceDN/>
        <w:adjustRightInd/>
        <w:spacing w:before="40" w:after="40" w:line="240" w:lineRule="auto"/>
        <w:jc w:val="center"/>
        <w:rPr>
          <w:rFonts w:asciiTheme="minorHAnsi" w:eastAsia="Times New Roman" w:hAnsiTheme="minorHAnsi"/>
          <w:b/>
          <w:szCs w:val="24"/>
          <w:lang w:eastAsia="pl-PL"/>
        </w:rPr>
      </w:pPr>
    </w:p>
    <w:p w14:paraId="69995B57" w14:textId="77777777" w:rsidR="00D22800" w:rsidRPr="00085229" w:rsidRDefault="00D22800" w:rsidP="00D22800">
      <w:pPr>
        <w:widowControl/>
        <w:autoSpaceDE/>
        <w:autoSpaceDN/>
        <w:adjustRightInd/>
        <w:spacing w:before="40" w:after="40" w:line="240" w:lineRule="auto"/>
        <w:jc w:val="both"/>
        <w:rPr>
          <w:rFonts w:asciiTheme="minorHAnsi" w:eastAsia="Times New Roman" w:hAnsiTheme="minorHAnsi"/>
          <w:bCs/>
          <w:szCs w:val="24"/>
          <w:lang w:eastAsia="pl-PL"/>
        </w:rPr>
      </w:pPr>
      <w:r w:rsidRPr="00085229">
        <w:rPr>
          <w:rFonts w:asciiTheme="minorHAnsi" w:eastAsia="Times New Roman" w:hAnsiTheme="minorHAnsi"/>
          <w:bCs/>
          <w:szCs w:val="24"/>
          <w:lang w:eastAsia="pl-PL"/>
        </w:rPr>
        <w:t>Pkt. 14 Limity i ograniczenia w realizacji projektów (jeśli dotyczy)</w:t>
      </w:r>
      <w:r w:rsidRPr="00085229">
        <w:rPr>
          <w:rFonts w:asciiTheme="minorHAnsi" w:eastAsia="Times New Roman" w:hAnsiTheme="minorHAnsi"/>
          <w:bCs/>
          <w:szCs w:val="24"/>
          <w:lang w:eastAsia="pl-PL"/>
        </w:rPr>
        <w:softHyphen/>
      </w:r>
      <w:r w:rsidR="00085229" w:rsidRPr="00085229">
        <w:rPr>
          <w:rFonts w:asciiTheme="minorHAnsi" w:eastAsia="Times New Roman" w:hAnsiTheme="minorHAnsi"/>
          <w:bCs/>
          <w:szCs w:val="24"/>
          <w:lang w:eastAsia="pl-PL"/>
        </w:rPr>
        <w:t>:</w:t>
      </w:r>
    </w:p>
    <w:p w14:paraId="3B521224" w14:textId="77777777" w:rsidR="00D22800" w:rsidRDefault="00D22800" w:rsidP="00D22800">
      <w:pPr>
        <w:widowControl/>
        <w:autoSpaceDE/>
        <w:autoSpaceDN/>
        <w:adjustRightInd/>
        <w:spacing w:before="40" w:after="40" w:line="240" w:lineRule="auto"/>
        <w:jc w:val="both"/>
        <w:rPr>
          <w:rFonts w:asciiTheme="minorHAnsi" w:eastAsia="Times New Roman" w:hAnsiTheme="minorHAnsi"/>
          <w:bCs/>
          <w:szCs w:val="24"/>
          <w:lang w:eastAsia="pl-PL"/>
        </w:rPr>
      </w:pPr>
      <w:r w:rsidRPr="00085229">
        <w:rPr>
          <w:rFonts w:asciiTheme="minorHAnsi" w:eastAsia="Times New Roman" w:hAnsiTheme="minorHAnsi"/>
          <w:bCs/>
          <w:szCs w:val="24"/>
          <w:lang w:eastAsia="pl-PL"/>
        </w:rPr>
        <w:t>Zmieniono zapisy, doprecyzowano zgodnie z zapisami najnowszej wersji Wytyczne w zakresie realizacji przedsięwzięć w obszarze włączenia społecznego i zwalczania ubóstwa z wykorzystaniem środków Europejskiego Funduszu Społecznego i Europejskiego Funduszu Rozwoju Regionalnego na lata 2014-2020</w:t>
      </w:r>
      <w:r w:rsidR="00116658" w:rsidRPr="00085229">
        <w:rPr>
          <w:rFonts w:asciiTheme="minorHAnsi" w:eastAsia="Times New Roman" w:hAnsiTheme="minorHAnsi"/>
          <w:bCs/>
          <w:szCs w:val="24"/>
          <w:lang w:eastAsia="pl-PL"/>
        </w:rPr>
        <w:t>.</w:t>
      </w:r>
    </w:p>
    <w:p w14:paraId="568EBA61" w14:textId="77777777" w:rsidR="00B33A09" w:rsidRDefault="00B33A09" w:rsidP="00D22800">
      <w:pPr>
        <w:widowControl/>
        <w:autoSpaceDE/>
        <w:autoSpaceDN/>
        <w:adjustRightInd/>
        <w:spacing w:before="40" w:after="40" w:line="240" w:lineRule="auto"/>
        <w:jc w:val="both"/>
        <w:rPr>
          <w:rFonts w:asciiTheme="minorHAnsi" w:eastAsia="Times New Roman" w:hAnsiTheme="minorHAnsi"/>
          <w:bCs/>
          <w:szCs w:val="24"/>
          <w:lang w:eastAsia="pl-PL"/>
        </w:rPr>
      </w:pPr>
    </w:p>
    <w:p w14:paraId="3C910A22" w14:textId="77777777" w:rsidR="00B33A09" w:rsidRPr="00FE0301" w:rsidRDefault="00B33A09" w:rsidP="00B33A09">
      <w:pPr>
        <w:spacing w:line="276" w:lineRule="auto"/>
        <w:jc w:val="center"/>
        <w:rPr>
          <w:rFonts w:asciiTheme="minorHAnsi" w:hAnsiTheme="minorHAnsi" w:cstheme="minorHAnsi"/>
          <w:b/>
          <w:szCs w:val="24"/>
        </w:rPr>
      </w:pPr>
      <w:r w:rsidRPr="00B33A09">
        <w:rPr>
          <w:rFonts w:asciiTheme="minorHAnsi" w:eastAsia="Times New Roman" w:hAnsiTheme="minorHAnsi"/>
          <w:b/>
          <w:szCs w:val="24"/>
          <w:lang w:eastAsia="pl-PL"/>
        </w:rPr>
        <w:t>Karta Działania 9.2</w:t>
      </w:r>
    </w:p>
    <w:p w14:paraId="233E8D99" w14:textId="77777777" w:rsidR="00B33A09" w:rsidRPr="00D528C3" w:rsidRDefault="00B33A09" w:rsidP="00B33A09">
      <w:pPr>
        <w:spacing w:line="276" w:lineRule="auto"/>
        <w:jc w:val="both"/>
        <w:rPr>
          <w:rFonts w:asciiTheme="minorHAnsi" w:hAnsiTheme="minorHAnsi" w:cstheme="minorHAnsi"/>
          <w:b/>
          <w:color w:val="FF0000"/>
          <w:szCs w:val="24"/>
        </w:rPr>
      </w:pPr>
    </w:p>
    <w:p w14:paraId="31CAF8DB" w14:textId="77777777" w:rsidR="00B33A09" w:rsidRPr="00B33A09" w:rsidRDefault="00B33A09" w:rsidP="00B33A09">
      <w:pPr>
        <w:spacing w:line="276" w:lineRule="auto"/>
        <w:jc w:val="both"/>
        <w:rPr>
          <w:rFonts w:asciiTheme="minorHAnsi" w:hAnsiTheme="minorHAnsi" w:cstheme="minorHAnsi"/>
          <w:bCs/>
          <w:szCs w:val="24"/>
        </w:rPr>
      </w:pPr>
      <w:r w:rsidRPr="00B33A09">
        <w:rPr>
          <w:rFonts w:asciiTheme="minorHAnsi" w:hAnsiTheme="minorHAnsi" w:cstheme="minorHAnsi"/>
          <w:bCs/>
          <w:szCs w:val="24"/>
        </w:rPr>
        <w:t>Pkt 10 Kategoria(e) regionu(ów) wraz z przypisaniem kwot UE (EUR)</w:t>
      </w:r>
      <w:r w:rsidR="0008036F">
        <w:rPr>
          <w:rFonts w:asciiTheme="minorHAnsi" w:hAnsiTheme="minorHAnsi" w:cstheme="minorHAnsi"/>
          <w:bCs/>
          <w:szCs w:val="24"/>
        </w:rPr>
        <w:t>:</w:t>
      </w:r>
    </w:p>
    <w:p w14:paraId="52B9ADF8" w14:textId="77777777" w:rsidR="00B33A09" w:rsidRPr="00B33A09" w:rsidRDefault="00B33A09" w:rsidP="00B33A09">
      <w:pPr>
        <w:spacing w:line="276" w:lineRule="auto"/>
        <w:jc w:val="both"/>
        <w:rPr>
          <w:rFonts w:asciiTheme="minorHAnsi" w:hAnsiTheme="minorHAnsi"/>
          <w:szCs w:val="24"/>
        </w:rPr>
      </w:pPr>
      <w:r w:rsidRPr="00B33A09">
        <w:rPr>
          <w:rFonts w:asciiTheme="minorHAnsi" w:hAnsiTheme="minorHAnsi"/>
          <w:szCs w:val="24"/>
        </w:rPr>
        <w:t>- zmiana wysokości alokacji w związku z realokacją środków w kwocie:</w:t>
      </w:r>
    </w:p>
    <w:p w14:paraId="3853D6B7" w14:textId="77777777" w:rsidR="00B33A09" w:rsidRPr="00B33A09" w:rsidRDefault="00B33A09" w:rsidP="00B33A09">
      <w:pPr>
        <w:pStyle w:val="Akapitzlist"/>
        <w:numPr>
          <w:ilvl w:val="0"/>
          <w:numId w:val="30"/>
        </w:numPr>
        <w:spacing w:line="276" w:lineRule="auto"/>
        <w:ind w:left="284" w:hanging="284"/>
        <w:rPr>
          <w:rFonts w:asciiTheme="minorHAnsi" w:eastAsiaTheme="minorHAnsi" w:hAnsiTheme="minorHAnsi" w:cs="Calibri"/>
          <w:szCs w:val="24"/>
        </w:rPr>
      </w:pPr>
      <w:r w:rsidRPr="00B33A09">
        <w:rPr>
          <w:rFonts w:asciiTheme="minorHAnsi" w:eastAsiaTheme="minorHAnsi" w:hAnsiTheme="minorHAnsi" w:cs="Calibri"/>
          <w:szCs w:val="24"/>
        </w:rPr>
        <w:t>42 541,00 euro z Poddziałania 9.2.2 do Podziałania 9.2.1;</w:t>
      </w:r>
    </w:p>
    <w:p w14:paraId="0360F93C" w14:textId="77777777" w:rsidR="00B33A09" w:rsidRPr="00B33A09" w:rsidRDefault="00B33A09" w:rsidP="00B33A09">
      <w:pPr>
        <w:pStyle w:val="Akapitzlist"/>
        <w:numPr>
          <w:ilvl w:val="0"/>
          <w:numId w:val="30"/>
        </w:numPr>
        <w:spacing w:line="276" w:lineRule="auto"/>
        <w:ind w:left="284" w:hanging="284"/>
        <w:rPr>
          <w:rFonts w:asciiTheme="minorHAnsi" w:eastAsiaTheme="minorHAnsi" w:hAnsiTheme="minorHAnsi" w:cs="Calibri"/>
          <w:szCs w:val="24"/>
        </w:rPr>
      </w:pPr>
      <w:r w:rsidRPr="00B33A09">
        <w:rPr>
          <w:rFonts w:asciiTheme="minorHAnsi" w:eastAsiaTheme="minorHAnsi" w:hAnsiTheme="minorHAnsi" w:cs="Calibri"/>
          <w:szCs w:val="24"/>
        </w:rPr>
        <w:t>15 390,00 euro z Poddziałania 9.2.3 do Podziałania 9.2.1;</w:t>
      </w:r>
    </w:p>
    <w:p w14:paraId="3A46229A" w14:textId="77777777" w:rsidR="00B33A09" w:rsidRPr="00B33A09" w:rsidRDefault="00B33A09" w:rsidP="00B33A09">
      <w:pPr>
        <w:pStyle w:val="Akapitzlist"/>
        <w:numPr>
          <w:ilvl w:val="0"/>
          <w:numId w:val="30"/>
        </w:numPr>
        <w:spacing w:line="276" w:lineRule="auto"/>
        <w:ind w:left="284" w:hanging="284"/>
        <w:rPr>
          <w:rFonts w:asciiTheme="minorHAnsi" w:eastAsiaTheme="minorHAnsi" w:hAnsiTheme="minorHAnsi" w:cs="Calibri"/>
          <w:szCs w:val="24"/>
        </w:rPr>
      </w:pPr>
      <w:r w:rsidRPr="00B33A09">
        <w:rPr>
          <w:rFonts w:asciiTheme="minorHAnsi" w:eastAsiaTheme="minorHAnsi" w:hAnsiTheme="minorHAnsi" w:cs="Calibri"/>
          <w:szCs w:val="24"/>
        </w:rPr>
        <w:t>38 366,00 euro z Poddziałania 9.2.4 do Podziałania 9.2.1</w:t>
      </w:r>
      <w:r w:rsidR="0008036F">
        <w:rPr>
          <w:rFonts w:asciiTheme="minorHAnsi" w:eastAsiaTheme="minorHAnsi" w:hAnsiTheme="minorHAnsi" w:cs="Calibri"/>
          <w:szCs w:val="24"/>
        </w:rPr>
        <w:t>.</w:t>
      </w:r>
    </w:p>
    <w:p w14:paraId="2FAA4371" w14:textId="77777777" w:rsidR="00B33A09" w:rsidRPr="00085229" w:rsidRDefault="00B33A09" w:rsidP="00D22800">
      <w:pPr>
        <w:widowControl/>
        <w:autoSpaceDE/>
        <w:autoSpaceDN/>
        <w:adjustRightInd/>
        <w:spacing w:before="40" w:after="40" w:line="240" w:lineRule="auto"/>
        <w:jc w:val="both"/>
        <w:rPr>
          <w:rFonts w:asciiTheme="minorHAnsi" w:eastAsia="Times New Roman" w:hAnsiTheme="minorHAnsi"/>
          <w:bCs/>
          <w:szCs w:val="24"/>
          <w:lang w:eastAsia="pl-PL"/>
        </w:rPr>
      </w:pPr>
    </w:p>
    <w:p w14:paraId="31EA0332" w14:textId="77777777" w:rsidR="0076365C" w:rsidRPr="00085229" w:rsidRDefault="0076365C" w:rsidP="0076365C">
      <w:pPr>
        <w:widowControl/>
        <w:autoSpaceDE/>
        <w:autoSpaceDN/>
        <w:adjustRightInd/>
        <w:spacing w:before="40" w:after="40" w:line="240" w:lineRule="auto"/>
        <w:jc w:val="center"/>
        <w:rPr>
          <w:rFonts w:asciiTheme="minorHAnsi" w:eastAsia="Times New Roman" w:hAnsiTheme="minorHAnsi"/>
          <w:b/>
          <w:szCs w:val="24"/>
          <w:lang w:eastAsia="pl-PL"/>
        </w:rPr>
      </w:pPr>
      <w:r w:rsidRPr="00085229">
        <w:rPr>
          <w:rFonts w:asciiTheme="minorHAnsi" w:eastAsia="Times New Roman" w:hAnsiTheme="minorHAnsi"/>
          <w:b/>
          <w:szCs w:val="24"/>
          <w:lang w:eastAsia="pl-PL"/>
        </w:rPr>
        <w:t>Karta działania 10.2</w:t>
      </w:r>
    </w:p>
    <w:p w14:paraId="79895107" w14:textId="77777777" w:rsidR="0076365C" w:rsidRPr="00085229" w:rsidRDefault="0076365C" w:rsidP="0076365C">
      <w:pPr>
        <w:widowControl/>
        <w:autoSpaceDE/>
        <w:autoSpaceDN/>
        <w:adjustRightInd/>
        <w:spacing w:before="40" w:after="40" w:line="240" w:lineRule="auto"/>
        <w:jc w:val="both"/>
        <w:rPr>
          <w:rFonts w:asciiTheme="minorHAnsi" w:eastAsia="Times New Roman" w:hAnsiTheme="minorHAnsi"/>
          <w:bCs/>
          <w:szCs w:val="24"/>
          <w:lang w:eastAsia="pl-PL"/>
        </w:rPr>
      </w:pPr>
      <w:r w:rsidRPr="00085229">
        <w:rPr>
          <w:rFonts w:asciiTheme="minorHAnsi" w:eastAsia="Times New Roman" w:hAnsiTheme="minorHAnsi"/>
          <w:bCs/>
          <w:szCs w:val="24"/>
          <w:lang w:eastAsia="pl-PL"/>
        </w:rPr>
        <w:t xml:space="preserve">Pkt. 14 </w:t>
      </w:r>
      <w:r w:rsidRPr="00085229">
        <w:rPr>
          <w:rFonts w:asciiTheme="minorHAnsi" w:hAnsiTheme="minorHAnsi"/>
          <w:szCs w:val="24"/>
        </w:rPr>
        <w:t>Limity i ograniczenia w realizacji projektów</w:t>
      </w:r>
      <w:r w:rsidR="00085229" w:rsidRPr="00085229">
        <w:rPr>
          <w:rFonts w:asciiTheme="minorHAnsi" w:eastAsia="Times New Roman" w:hAnsiTheme="minorHAnsi"/>
          <w:bCs/>
          <w:szCs w:val="24"/>
          <w:lang w:eastAsia="pl-PL"/>
        </w:rPr>
        <w:t>:</w:t>
      </w:r>
    </w:p>
    <w:p w14:paraId="23F67EC4" w14:textId="77777777" w:rsidR="0076365C" w:rsidRPr="00085229" w:rsidRDefault="0076365C" w:rsidP="0076365C">
      <w:pPr>
        <w:widowControl/>
        <w:autoSpaceDE/>
        <w:autoSpaceDN/>
        <w:adjustRightInd/>
        <w:spacing w:before="40" w:after="40" w:line="240" w:lineRule="auto"/>
        <w:jc w:val="both"/>
        <w:rPr>
          <w:rFonts w:asciiTheme="minorHAnsi" w:eastAsia="Times New Roman" w:hAnsiTheme="minorHAnsi"/>
          <w:bCs/>
          <w:szCs w:val="24"/>
          <w:lang w:eastAsia="pl-PL"/>
        </w:rPr>
      </w:pPr>
      <w:r w:rsidRPr="00085229">
        <w:rPr>
          <w:rFonts w:asciiTheme="minorHAnsi" w:eastAsia="Times New Roman" w:hAnsiTheme="minorHAnsi"/>
          <w:bCs/>
          <w:szCs w:val="24"/>
          <w:lang w:eastAsia="pl-PL"/>
        </w:rPr>
        <w:t>Dostosowano zapis do zaktualizowanych wytycznych w zakresie edukacji.</w:t>
      </w:r>
    </w:p>
    <w:p w14:paraId="4269FD8B" w14:textId="77777777" w:rsidR="0076365C" w:rsidRPr="00085229" w:rsidRDefault="0076365C" w:rsidP="0076365C">
      <w:pPr>
        <w:widowControl/>
        <w:autoSpaceDE/>
        <w:autoSpaceDN/>
        <w:adjustRightInd/>
        <w:spacing w:before="40" w:after="40" w:line="240" w:lineRule="auto"/>
        <w:jc w:val="both"/>
        <w:rPr>
          <w:rFonts w:asciiTheme="minorHAnsi" w:eastAsia="Times New Roman" w:hAnsiTheme="minorHAnsi"/>
          <w:bCs/>
          <w:szCs w:val="24"/>
          <w:lang w:eastAsia="pl-PL"/>
        </w:rPr>
      </w:pPr>
      <w:r w:rsidRPr="00085229">
        <w:rPr>
          <w:rFonts w:asciiTheme="minorHAnsi" w:eastAsia="Times New Roman" w:hAnsiTheme="minorHAnsi"/>
          <w:bCs/>
          <w:szCs w:val="24"/>
          <w:lang w:eastAsia="pl-PL"/>
        </w:rPr>
        <w:t>Pkt. 5 Typy projektów</w:t>
      </w:r>
      <w:r w:rsidRPr="00085229">
        <w:rPr>
          <w:rFonts w:asciiTheme="minorHAnsi" w:eastAsia="Times New Roman" w:hAnsiTheme="minorHAnsi"/>
          <w:bCs/>
          <w:szCs w:val="24"/>
          <w:lang w:eastAsia="pl-PL"/>
        </w:rPr>
        <w:softHyphen/>
      </w:r>
      <w:r w:rsidR="00085229" w:rsidRPr="00085229">
        <w:rPr>
          <w:rFonts w:asciiTheme="minorHAnsi" w:eastAsia="Times New Roman" w:hAnsiTheme="minorHAnsi"/>
          <w:bCs/>
          <w:szCs w:val="24"/>
          <w:lang w:eastAsia="pl-PL"/>
        </w:rPr>
        <w:t>:</w:t>
      </w:r>
    </w:p>
    <w:p w14:paraId="77309D40" w14:textId="77777777" w:rsidR="0076365C" w:rsidRPr="00085229" w:rsidRDefault="0076365C" w:rsidP="0076365C">
      <w:pPr>
        <w:widowControl/>
        <w:autoSpaceDE/>
        <w:autoSpaceDN/>
        <w:adjustRightInd/>
        <w:spacing w:before="40" w:after="40" w:line="240" w:lineRule="auto"/>
        <w:jc w:val="both"/>
        <w:rPr>
          <w:rFonts w:asciiTheme="minorHAnsi" w:eastAsia="Times New Roman" w:hAnsiTheme="minorHAnsi"/>
          <w:bCs/>
          <w:szCs w:val="24"/>
          <w:lang w:eastAsia="pl-PL"/>
        </w:rPr>
      </w:pPr>
      <w:r w:rsidRPr="00085229">
        <w:rPr>
          <w:rFonts w:asciiTheme="minorHAnsi" w:eastAsia="Times New Roman" w:hAnsiTheme="minorHAnsi"/>
          <w:bCs/>
          <w:szCs w:val="24"/>
          <w:lang w:eastAsia="pl-PL"/>
        </w:rPr>
        <w:t>Dostosowano zapis do zaktualizowanych wytycznych w zakresie edukacji.</w:t>
      </w:r>
    </w:p>
    <w:p w14:paraId="1F0DA5B3" w14:textId="77777777" w:rsidR="00926CD5" w:rsidRPr="00085229" w:rsidRDefault="00926CD5" w:rsidP="0076365C">
      <w:pPr>
        <w:widowControl/>
        <w:autoSpaceDE/>
        <w:autoSpaceDN/>
        <w:adjustRightInd/>
        <w:spacing w:before="40" w:after="40" w:line="240" w:lineRule="auto"/>
        <w:jc w:val="both"/>
        <w:rPr>
          <w:rFonts w:asciiTheme="minorHAnsi" w:eastAsia="Times New Roman" w:hAnsiTheme="minorHAnsi"/>
          <w:bCs/>
          <w:szCs w:val="24"/>
          <w:lang w:eastAsia="pl-PL"/>
        </w:rPr>
      </w:pPr>
      <w:r w:rsidRPr="00085229">
        <w:rPr>
          <w:rFonts w:asciiTheme="minorHAnsi" w:eastAsia="Times New Roman" w:hAnsiTheme="minorHAnsi"/>
          <w:bCs/>
          <w:szCs w:val="24"/>
          <w:lang w:eastAsia="pl-PL"/>
        </w:rPr>
        <w:t>Pkt. 6 Typ beneficjenta</w:t>
      </w:r>
      <w:r w:rsidR="00085229" w:rsidRPr="00085229">
        <w:rPr>
          <w:rFonts w:asciiTheme="minorHAnsi" w:eastAsia="Times New Roman" w:hAnsiTheme="minorHAnsi"/>
          <w:bCs/>
          <w:szCs w:val="24"/>
          <w:lang w:eastAsia="pl-PL"/>
        </w:rPr>
        <w:t>:</w:t>
      </w:r>
    </w:p>
    <w:p w14:paraId="699A8AD5" w14:textId="77777777" w:rsidR="00926CD5" w:rsidRPr="00085229" w:rsidRDefault="00926CD5" w:rsidP="0076365C">
      <w:pPr>
        <w:widowControl/>
        <w:autoSpaceDE/>
        <w:autoSpaceDN/>
        <w:adjustRightInd/>
        <w:spacing w:before="40" w:after="40" w:line="240" w:lineRule="auto"/>
        <w:jc w:val="both"/>
        <w:rPr>
          <w:rFonts w:asciiTheme="minorHAnsi" w:eastAsia="Times New Roman" w:hAnsiTheme="minorHAnsi"/>
          <w:bCs/>
          <w:szCs w:val="24"/>
          <w:lang w:eastAsia="pl-PL"/>
        </w:rPr>
      </w:pPr>
      <w:r w:rsidRPr="00085229">
        <w:rPr>
          <w:rFonts w:asciiTheme="minorHAnsi" w:eastAsia="Times New Roman" w:hAnsiTheme="minorHAnsi"/>
          <w:bCs/>
          <w:szCs w:val="24"/>
          <w:lang w:eastAsia="pl-PL"/>
        </w:rPr>
        <w:t>Usunięto zapis o szkołach gimnazjalnych i ponadgimnazjalnych.</w:t>
      </w:r>
    </w:p>
    <w:p w14:paraId="68CD002B" w14:textId="77777777" w:rsidR="00926CD5" w:rsidRPr="00085229" w:rsidRDefault="00926CD5" w:rsidP="0076365C">
      <w:pPr>
        <w:widowControl/>
        <w:autoSpaceDE/>
        <w:autoSpaceDN/>
        <w:adjustRightInd/>
        <w:spacing w:before="40" w:after="40" w:line="240" w:lineRule="auto"/>
        <w:jc w:val="both"/>
        <w:rPr>
          <w:rFonts w:asciiTheme="minorHAnsi" w:eastAsia="Times New Roman" w:hAnsiTheme="minorHAnsi"/>
          <w:bCs/>
          <w:szCs w:val="24"/>
          <w:lang w:eastAsia="pl-PL"/>
        </w:rPr>
      </w:pPr>
      <w:r w:rsidRPr="00085229">
        <w:rPr>
          <w:rFonts w:asciiTheme="minorHAnsi" w:eastAsia="Times New Roman" w:hAnsiTheme="minorHAnsi"/>
          <w:bCs/>
          <w:szCs w:val="24"/>
          <w:lang w:eastAsia="pl-PL"/>
        </w:rPr>
        <w:t>Pkt. 7 Grupa docelowa</w:t>
      </w:r>
      <w:r w:rsidR="00085229" w:rsidRPr="00085229">
        <w:rPr>
          <w:rFonts w:asciiTheme="minorHAnsi" w:eastAsia="Times New Roman" w:hAnsiTheme="minorHAnsi"/>
          <w:bCs/>
          <w:szCs w:val="24"/>
          <w:lang w:eastAsia="pl-PL"/>
        </w:rPr>
        <w:t>:</w:t>
      </w:r>
    </w:p>
    <w:p w14:paraId="1B8C55F4" w14:textId="77777777" w:rsidR="00926CD5" w:rsidRPr="00085229" w:rsidRDefault="00926CD5" w:rsidP="0076365C">
      <w:pPr>
        <w:widowControl/>
        <w:autoSpaceDE/>
        <w:autoSpaceDN/>
        <w:adjustRightInd/>
        <w:spacing w:before="40" w:after="40" w:line="240" w:lineRule="auto"/>
        <w:jc w:val="both"/>
        <w:rPr>
          <w:rFonts w:asciiTheme="minorHAnsi" w:eastAsia="Times New Roman" w:hAnsiTheme="minorHAnsi"/>
          <w:bCs/>
          <w:szCs w:val="24"/>
          <w:lang w:eastAsia="pl-PL"/>
        </w:rPr>
      </w:pPr>
      <w:r w:rsidRPr="00085229">
        <w:rPr>
          <w:rFonts w:asciiTheme="minorHAnsi" w:eastAsia="Times New Roman" w:hAnsiTheme="minorHAnsi"/>
          <w:bCs/>
          <w:szCs w:val="24"/>
          <w:lang w:eastAsia="pl-PL"/>
        </w:rPr>
        <w:t>Usunięto zapis o szkołach gimnazjalnych i ponadgimnazjalnych.</w:t>
      </w:r>
    </w:p>
    <w:p w14:paraId="71CA2D6E" w14:textId="77777777" w:rsidR="00926CD5" w:rsidRPr="00085229" w:rsidRDefault="00926CD5" w:rsidP="0076365C">
      <w:pPr>
        <w:widowControl/>
        <w:autoSpaceDE/>
        <w:autoSpaceDN/>
        <w:adjustRightInd/>
        <w:spacing w:before="40" w:after="40" w:line="240" w:lineRule="auto"/>
        <w:jc w:val="both"/>
        <w:rPr>
          <w:rFonts w:asciiTheme="minorHAnsi" w:eastAsia="Times New Roman" w:hAnsiTheme="minorHAnsi"/>
          <w:bCs/>
          <w:szCs w:val="24"/>
          <w:lang w:eastAsia="pl-PL"/>
        </w:rPr>
      </w:pPr>
      <w:r w:rsidRPr="00085229">
        <w:rPr>
          <w:rFonts w:asciiTheme="minorHAnsi" w:eastAsia="Times New Roman" w:hAnsiTheme="minorHAnsi"/>
          <w:bCs/>
          <w:szCs w:val="24"/>
          <w:lang w:eastAsia="pl-PL"/>
        </w:rPr>
        <w:t>Pkt 23 Minimalna/maksymalna wartość projektu</w:t>
      </w:r>
      <w:r w:rsidR="00085229" w:rsidRPr="00085229">
        <w:rPr>
          <w:rFonts w:asciiTheme="minorHAnsi" w:eastAsia="Times New Roman" w:hAnsiTheme="minorHAnsi"/>
          <w:bCs/>
          <w:szCs w:val="24"/>
          <w:lang w:eastAsia="pl-PL"/>
        </w:rPr>
        <w:t>:</w:t>
      </w:r>
    </w:p>
    <w:p w14:paraId="743DD336" w14:textId="77777777" w:rsidR="00926CD5" w:rsidRPr="00085229" w:rsidRDefault="00926CD5" w:rsidP="0076365C">
      <w:pPr>
        <w:widowControl/>
        <w:autoSpaceDE/>
        <w:autoSpaceDN/>
        <w:adjustRightInd/>
        <w:spacing w:before="40" w:after="40" w:line="240" w:lineRule="auto"/>
        <w:jc w:val="both"/>
        <w:rPr>
          <w:rFonts w:asciiTheme="minorHAnsi" w:eastAsia="Times New Roman" w:hAnsiTheme="minorHAnsi"/>
          <w:bCs/>
          <w:szCs w:val="24"/>
          <w:lang w:eastAsia="pl-PL"/>
        </w:rPr>
      </w:pPr>
      <w:r w:rsidRPr="00085229">
        <w:rPr>
          <w:rFonts w:asciiTheme="minorHAnsi" w:eastAsia="Times New Roman" w:hAnsiTheme="minorHAnsi"/>
          <w:bCs/>
          <w:szCs w:val="24"/>
          <w:lang w:eastAsia="pl-PL"/>
        </w:rPr>
        <w:t>Wprowadzono minimalną wartość projektu 550 000 PLN w celu ukierunkowania konkursów na</w:t>
      </w:r>
      <w:r w:rsidR="00085229" w:rsidRPr="00085229">
        <w:rPr>
          <w:rFonts w:asciiTheme="minorHAnsi" w:eastAsia="Times New Roman" w:hAnsiTheme="minorHAnsi"/>
          <w:bCs/>
          <w:szCs w:val="24"/>
          <w:lang w:eastAsia="pl-PL"/>
        </w:rPr>
        <w:t> </w:t>
      </w:r>
      <w:r w:rsidRPr="00085229">
        <w:rPr>
          <w:rFonts w:asciiTheme="minorHAnsi" w:eastAsia="Times New Roman" w:hAnsiTheme="minorHAnsi"/>
          <w:bCs/>
          <w:szCs w:val="24"/>
          <w:lang w:eastAsia="pl-PL"/>
        </w:rPr>
        <w:t>projekty rozliczane na podstawie rzeczywistych wydatków.</w:t>
      </w:r>
    </w:p>
    <w:p w14:paraId="02DCC15F" w14:textId="77777777" w:rsidR="0008036F" w:rsidRDefault="0008036F" w:rsidP="00157D8A">
      <w:pPr>
        <w:widowControl/>
        <w:autoSpaceDE/>
        <w:autoSpaceDN/>
        <w:adjustRightInd/>
        <w:spacing w:before="40" w:after="40" w:line="240" w:lineRule="auto"/>
        <w:jc w:val="center"/>
        <w:rPr>
          <w:rFonts w:asciiTheme="minorHAnsi" w:eastAsia="Times New Roman" w:hAnsiTheme="minorHAnsi"/>
          <w:b/>
          <w:szCs w:val="24"/>
          <w:lang w:eastAsia="pl-PL"/>
        </w:rPr>
      </w:pPr>
    </w:p>
    <w:p w14:paraId="69F30BA3" w14:textId="77777777" w:rsidR="00157D8A" w:rsidRPr="00085229" w:rsidRDefault="00157D8A" w:rsidP="00157D8A">
      <w:pPr>
        <w:widowControl/>
        <w:autoSpaceDE/>
        <w:autoSpaceDN/>
        <w:adjustRightInd/>
        <w:spacing w:before="40" w:after="40" w:line="240" w:lineRule="auto"/>
        <w:jc w:val="center"/>
        <w:rPr>
          <w:rFonts w:asciiTheme="minorHAnsi" w:eastAsia="Times New Roman" w:hAnsiTheme="minorHAnsi"/>
          <w:b/>
          <w:szCs w:val="24"/>
          <w:lang w:eastAsia="pl-PL"/>
        </w:rPr>
      </w:pPr>
      <w:r w:rsidRPr="00085229">
        <w:rPr>
          <w:rFonts w:asciiTheme="minorHAnsi" w:eastAsia="Times New Roman" w:hAnsiTheme="minorHAnsi"/>
          <w:b/>
          <w:szCs w:val="24"/>
          <w:lang w:eastAsia="pl-PL"/>
        </w:rPr>
        <w:lastRenderedPageBreak/>
        <w:t>Karta działania 10.4</w:t>
      </w:r>
    </w:p>
    <w:p w14:paraId="2C1259EA" w14:textId="77777777" w:rsidR="00856BC8" w:rsidRPr="00B33A09" w:rsidRDefault="00856BC8" w:rsidP="00856BC8">
      <w:pPr>
        <w:spacing w:line="276" w:lineRule="auto"/>
        <w:jc w:val="both"/>
        <w:rPr>
          <w:rFonts w:asciiTheme="minorHAnsi" w:hAnsiTheme="minorHAnsi" w:cstheme="minorHAnsi"/>
          <w:bCs/>
          <w:szCs w:val="24"/>
        </w:rPr>
      </w:pPr>
      <w:r w:rsidRPr="00B33A09">
        <w:rPr>
          <w:rFonts w:asciiTheme="minorHAnsi" w:hAnsiTheme="minorHAnsi" w:cstheme="minorHAnsi"/>
          <w:bCs/>
          <w:szCs w:val="24"/>
        </w:rPr>
        <w:t>Pkt 10 Kategoria(e) regionu(ów) wraz z przypisaniem kwot UE (EUR)</w:t>
      </w:r>
      <w:r>
        <w:rPr>
          <w:rFonts w:asciiTheme="minorHAnsi" w:hAnsiTheme="minorHAnsi" w:cstheme="minorHAnsi"/>
          <w:bCs/>
          <w:szCs w:val="24"/>
        </w:rPr>
        <w:t>:</w:t>
      </w:r>
    </w:p>
    <w:p w14:paraId="57102D7D" w14:textId="77777777" w:rsidR="00856BC8" w:rsidRPr="00B33A09" w:rsidRDefault="00856BC8" w:rsidP="00856BC8">
      <w:pPr>
        <w:spacing w:line="276" w:lineRule="auto"/>
        <w:jc w:val="both"/>
        <w:rPr>
          <w:rFonts w:asciiTheme="minorHAnsi" w:hAnsiTheme="minorHAnsi"/>
          <w:szCs w:val="24"/>
        </w:rPr>
      </w:pPr>
      <w:r w:rsidRPr="00B33A09">
        <w:rPr>
          <w:rFonts w:asciiTheme="minorHAnsi" w:hAnsiTheme="minorHAnsi"/>
          <w:szCs w:val="24"/>
        </w:rPr>
        <w:t>- zmiana wysokości alokacji w związku z realokacją środków w kwocie:</w:t>
      </w:r>
    </w:p>
    <w:p w14:paraId="22ADF931" w14:textId="77777777" w:rsidR="00856BC8" w:rsidRPr="00B33A09" w:rsidRDefault="00856BC8" w:rsidP="00856BC8">
      <w:pPr>
        <w:pStyle w:val="Akapitzlist"/>
        <w:numPr>
          <w:ilvl w:val="0"/>
          <w:numId w:val="30"/>
        </w:numPr>
        <w:spacing w:line="276" w:lineRule="auto"/>
        <w:ind w:left="284" w:hanging="284"/>
        <w:rPr>
          <w:rFonts w:asciiTheme="minorHAnsi" w:eastAsiaTheme="minorHAnsi" w:hAnsiTheme="minorHAnsi" w:cs="Calibri"/>
          <w:szCs w:val="24"/>
        </w:rPr>
      </w:pPr>
      <w:r w:rsidRPr="00D14273">
        <w:rPr>
          <w:rFonts w:asciiTheme="minorHAnsi" w:hAnsiTheme="minorHAnsi"/>
          <w:iCs/>
          <w:szCs w:val="24"/>
        </w:rPr>
        <w:t>1</w:t>
      </w:r>
      <w:r>
        <w:rPr>
          <w:rFonts w:asciiTheme="minorHAnsi" w:hAnsiTheme="minorHAnsi"/>
          <w:iCs/>
          <w:szCs w:val="24"/>
        </w:rPr>
        <w:t> </w:t>
      </w:r>
      <w:r w:rsidRPr="00D14273">
        <w:rPr>
          <w:rFonts w:asciiTheme="minorHAnsi" w:hAnsiTheme="minorHAnsi"/>
          <w:iCs/>
          <w:szCs w:val="24"/>
        </w:rPr>
        <w:t>540</w:t>
      </w:r>
      <w:r>
        <w:rPr>
          <w:rFonts w:asciiTheme="minorHAnsi" w:hAnsiTheme="minorHAnsi"/>
          <w:iCs/>
          <w:szCs w:val="24"/>
        </w:rPr>
        <w:t xml:space="preserve"> </w:t>
      </w:r>
      <w:r w:rsidRPr="00D14273">
        <w:rPr>
          <w:rFonts w:asciiTheme="minorHAnsi" w:hAnsiTheme="minorHAnsi"/>
          <w:iCs/>
          <w:szCs w:val="24"/>
        </w:rPr>
        <w:t>484</w:t>
      </w:r>
      <w:r>
        <w:rPr>
          <w:rFonts w:asciiTheme="minorHAnsi" w:hAnsiTheme="minorHAnsi"/>
          <w:iCs/>
          <w:szCs w:val="24"/>
        </w:rPr>
        <w:t xml:space="preserve">,00 </w:t>
      </w:r>
      <w:r w:rsidRPr="008F516E">
        <w:rPr>
          <w:rFonts w:asciiTheme="minorHAnsi" w:hAnsiTheme="minorHAnsi"/>
          <w:iCs/>
          <w:szCs w:val="24"/>
        </w:rPr>
        <w:t xml:space="preserve">EUR </w:t>
      </w:r>
      <w:r w:rsidRPr="00B33A09">
        <w:rPr>
          <w:rFonts w:asciiTheme="minorHAnsi" w:eastAsiaTheme="minorHAnsi" w:hAnsiTheme="minorHAnsi" w:cs="Calibri"/>
          <w:szCs w:val="24"/>
        </w:rPr>
        <w:t xml:space="preserve">z Poddziałania </w:t>
      </w:r>
      <w:r>
        <w:rPr>
          <w:rFonts w:asciiTheme="minorHAnsi" w:eastAsiaTheme="minorHAnsi" w:hAnsiTheme="minorHAnsi" w:cs="Calibri"/>
          <w:szCs w:val="24"/>
        </w:rPr>
        <w:t>10.4</w:t>
      </w:r>
      <w:r w:rsidRPr="00B33A09">
        <w:rPr>
          <w:rFonts w:asciiTheme="minorHAnsi" w:eastAsiaTheme="minorHAnsi" w:hAnsiTheme="minorHAnsi" w:cs="Calibri"/>
          <w:szCs w:val="24"/>
        </w:rPr>
        <w:t xml:space="preserve">.2 do Podziałania </w:t>
      </w:r>
      <w:r>
        <w:rPr>
          <w:rFonts w:asciiTheme="minorHAnsi" w:eastAsiaTheme="minorHAnsi" w:hAnsiTheme="minorHAnsi" w:cs="Calibri"/>
          <w:szCs w:val="24"/>
        </w:rPr>
        <w:t>10.4</w:t>
      </w:r>
      <w:r w:rsidRPr="00B33A09">
        <w:rPr>
          <w:rFonts w:asciiTheme="minorHAnsi" w:eastAsiaTheme="minorHAnsi" w:hAnsiTheme="minorHAnsi" w:cs="Calibri"/>
          <w:szCs w:val="24"/>
        </w:rPr>
        <w:t>.1;</w:t>
      </w:r>
    </w:p>
    <w:p w14:paraId="073D8C0B" w14:textId="77777777" w:rsidR="00856BC8" w:rsidRPr="00B33A09" w:rsidRDefault="00856BC8" w:rsidP="00856BC8">
      <w:pPr>
        <w:pStyle w:val="Akapitzlist"/>
        <w:numPr>
          <w:ilvl w:val="0"/>
          <w:numId w:val="30"/>
        </w:numPr>
        <w:spacing w:line="276" w:lineRule="auto"/>
        <w:ind w:left="284" w:hanging="284"/>
        <w:rPr>
          <w:rFonts w:asciiTheme="minorHAnsi" w:eastAsiaTheme="minorHAnsi" w:hAnsiTheme="minorHAnsi" w:cs="Calibri"/>
          <w:szCs w:val="24"/>
        </w:rPr>
      </w:pPr>
      <w:r w:rsidRPr="00D14273">
        <w:rPr>
          <w:rFonts w:asciiTheme="minorHAnsi" w:hAnsiTheme="minorHAnsi"/>
          <w:iCs/>
          <w:szCs w:val="24"/>
        </w:rPr>
        <w:t>1</w:t>
      </w:r>
      <w:r>
        <w:rPr>
          <w:rFonts w:asciiTheme="minorHAnsi" w:hAnsiTheme="minorHAnsi"/>
          <w:iCs/>
          <w:szCs w:val="24"/>
        </w:rPr>
        <w:t> </w:t>
      </w:r>
      <w:r w:rsidRPr="00D14273">
        <w:rPr>
          <w:rFonts w:asciiTheme="minorHAnsi" w:hAnsiTheme="minorHAnsi"/>
          <w:iCs/>
          <w:szCs w:val="24"/>
        </w:rPr>
        <w:t>764</w:t>
      </w:r>
      <w:r>
        <w:rPr>
          <w:rFonts w:asciiTheme="minorHAnsi" w:hAnsiTheme="minorHAnsi"/>
          <w:iCs/>
          <w:szCs w:val="24"/>
        </w:rPr>
        <w:t xml:space="preserve"> </w:t>
      </w:r>
      <w:r w:rsidRPr="00D14273">
        <w:rPr>
          <w:rFonts w:asciiTheme="minorHAnsi" w:hAnsiTheme="minorHAnsi"/>
          <w:iCs/>
          <w:szCs w:val="24"/>
        </w:rPr>
        <w:t>696</w:t>
      </w:r>
      <w:r>
        <w:rPr>
          <w:rFonts w:asciiTheme="minorHAnsi" w:hAnsiTheme="minorHAnsi"/>
          <w:iCs/>
          <w:szCs w:val="24"/>
        </w:rPr>
        <w:t xml:space="preserve">,00 </w:t>
      </w:r>
      <w:r w:rsidRPr="00163981">
        <w:rPr>
          <w:rFonts w:asciiTheme="minorHAnsi" w:hAnsiTheme="minorHAnsi"/>
          <w:iCs/>
          <w:szCs w:val="24"/>
        </w:rPr>
        <w:t xml:space="preserve">EUR </w:t>
      </w:r>
      <w:r w:rsidRPr="00B33A09">
        <w:rPr>
          <w:rFonts w:asciiTheme="minorHAnsi" w:eastAsiaTheme="minorHAnsi" w:hAnsiTheme="minorHAnsi" w:cs="Calibri"/>
          <w:szCs w:val="24"/>
        </w:rPr>
        <w:t xml:space="preserve">z Poddziałania </w:t>
      </w:r>
      <w:r>
        <w:rPr>
          <w:rFonts w:asciiTheme="minorHAnsi" w:eastAsiaTheme="minorHAnsi" w:hAnsiTheme="minorHAnsi" w:cs="Calibri"/>
          <w:szCs w:val="24"/>
        </w:rPr>
        <w:t>10.4</w:t>
      </w:r>
      <w:r w:rsidRPr="00B33A09">
        <w:rPr>
          <w:rFonts w:asciiTheme="minorHAnsi" w:eastAsiaTheme="minorHAnsi" w:hAnsiTheme="minorHAnsi" w:cs="Calibri"/>
          <w:szCs w:val="24"/>
        </w:rPr>
        <w:t xml:space="preserve">.3 do Podziałania </w:t>
      </w:r>
      <w:r>
        <w:rPr>
          <w:rFonts w:asciiTheme="minorHAnsi" w:eastAsiaTheme="minorHAnsi" w:hAnsiTheme="minorHAnsi" w:cs="Calibri"/>
          <w:szCs w:val="24"/>
        </w:rPr>
        <w:t>10.4</w:t>
      </w:r>
      <w:r w:rsidRPr="00B33A09">
        <w:rPr>
          <w:rFonts w:asciiTheme="minorHAnsi" w:eastAsiaTheme="minorHAnsi" w:hAnsiTheme="minorHAnsi" w:cs="Calibri"/>
          <w:szCs w:val="24"/>
        </w:rPr>
        <w:t>.1;</w:t>
      </w:r>
    </w:p>
    <w:p w14:paraId="5F324129" w14:textId="77777777" w:rsidR="00856BC8" w:rsidRPr="00B33A09" w:rsidRDefault="00856BC8" w:rsidP="00856BC8">
      <w:pPr>
        <w:pStyle w:val="Akapitzlist"/>
        <w:numPr>
          <w:ilvl w:val="0"/>
          <w:numId w:val="30"/>
        </w:numPr>
        <w:spacing w:line="276" w:lineRule="auto"/>
        <w:ind w:left="284" w:hanging="284"/>
        <w:rPr>
          <w:rFonts w:asciiTheme="minorHAnsi" w:eastAsiaTheme="minorHAnsi" w:hAnsiTheme="minorHAnsi" w:cs="Calibri"/>
          <w:szCs w:val="24"/>
        </w:rPr>
      </w:pPr>
      <w:r w:rsidRPr="00D14273">
        <w:rPr>
          <w:rFonts w:asciiTheme="minorHAnsi" w:hAnsiTheme="minorHAnsi"/>
          <w:iCs/>
          <w:szCs w:val="24"/>
        </w:rPr>
        <w:t>1</w:t>
      </w:r>
      <w:r>
        <w:rPr>
          <w:rFonts w:asciiTheme="minorHAnsi" w:hAnsiTheme="minorHAnsi"/>
          <w:iCs/>
          <w:szCs w:val="24"/>
        </w:rPr>
        <w:t> </w:t>
      </w:r>
      <w:r w:rsidRPr="00D14273">
        <w:rPr>
          <w:rFonts w:asciiTheme="minorHAnsi" w:hAnsiTheme="minorHAnsi"/>
          <w:iCs/>
          <w:szCs w:val="24"/>
        </w:rPr>
        <w:t>126</w:t>
      </w:r>
      <w:r>
        <w:rPr>
          <w:rFonts w:asciiTheme="minorHAnsi" w:hAnsiTheme="minorHAnsi"/>
          <w:iCs/>
          <w:szCs w:val="24"/>
        </w:rPr>
        <w:t xml:space="preserve"> </w:t>
      </w:r>
      <w:r w:rsidRPr="00D14273">
        <w:rPr>
          <w:rFonts w:asciiTheme="minorHAnsi" w:hAnsiTheme="minorHAnsi"/>
          <w:iCs/>
          <w:szCs w:val="24"/>
        </w:rPr>
        <w:t>416</w:t>
      </w:r>
      <w:r>
        <w:rPr>
          <w:rFonts w:asciiTheme="minorHAnsi" w:hAnsiTheme="minorHAnsi"/>
          <w:iCs/>
          <w:szCs w:val="24"/>
        </w:rPr>
        <w:t xml:space="preserve">,00 </w:t>
      </w:r>
      <w:r w:rsidRPr="00163981">
        <w:rPr>
          <w:rFonts w:asciiTheme="minorHAnsi" w:hAnsiTheme="minorHAnsi"/>
          <w:iCs/>
          <w:szCs w:val="24"/>
        </w:rPr>
        <w:t xml:space="preserve">EUR </w:t>
      </w:r>
      <w:r w:rsidRPr="00B33A09">
        <w:rPr>
          <w:rFonts w:asciiTheme="minorHAnsi" w:eastAsiaTheme="minorHAnsi" w:hAnsiTheme="minorHAnsi" w:cs="Calibri"/>
          <w:szCs w:val="24"/>
        </w:rPr>
        <w:t xml:space="preserve">z Poddziałania </w:t>
      </w:r>
      <w:r>
        <w:rPr>
          <w:rFonts w:asciiTheme="minorHAnsi" w:eastAsiaTheme="minorHAnsi" w:hAnsiTheme="minorHAnsi" w:cs="Calibri"/>
          <w:szCs w:val="24"/>
        </w:rPr>
        <w:t>10.4</w:t>
      </w:r>
      <w:r w:rsidRPr="00B33A09">
        <w:rPr>
          <w:rFonts w:asciiTheme="minorHAnsi" w:eastAsiaTheme="minorHAnsi" w:hAnsiTheme="minorHAnsi" w:cs="Calibri"/>
          <w:szCs w:val="24"/>
        </w:rPr>
        <w:t xml:space="preserve">.4 do Podziałania </w:t>
      </w:r>
      <w:r>
        <w:rPr>
          <w:rFonts w:asciiTheme="minorHAnsi" w:eastAsiaTheme="minorHAnsi" w:hAnsiTheme="minorHAnsi" w:cs="Calibri"/>
          <w:szCs w:val="24"/>
        </w:rPr>
        <w:t>10.4</w:t>
      </w:r>
      <w:r w:rsidRPr="00B33A09">
        <w:rPr>
          <w:rFonts w:asciiTheme="minorHAnsi" w:eastAsiaTheme="minorHAnsi" w:hAnsiTheme="minorHAnsi" w:cs="Calibri"/>
          <w:szCs w:val="24"/>
        </w:rPr>
        <w:t>.1</w:t>
      </w:r>
      <w:r>
        <w:rPr>
          <w:rFonts w:asciiTheme="minorHAnsi" w:eastAsiaTheme="minorHAnsi" w:hAnsiTheme="minorHAnsi" w:cs="Calibri"/>
          <w:szCs w:val="24"/>
        </w:rPr>
        <w:t>.</w:t>
      </w:r>
    </w:p>
    <w:p w14:paraId="25FAA075" w14:textId="77777777" w:rsidR="00856BC8" w:rsidRDefault="00856BC8" w:rsidP="00157D8A">
      <w:pPr>
        <w:widowControl/>
        <w:autoSpaceDE/>
        <w:autoSpaceDN/>
        <w:adjustRightInd/>
        <w:spacing w:before="40" w:after="40" w:line="240" w:lineRule="auto"/>
        <w:jc w:val="both"/>
        <w:rPr>
          <w:rFonts w:asciiTheme="minorHAnsi" w:eastAsia="Times New Roman" w:hAnsiTheme="minorHAnsi"/>
          <w:bCs/>
          <w:szCs w:val="24"/>
          <w:lang w:eastAsia="pl-PL"/>
        </w:rPr>
      </w:pPr>
    </w:p>
    <w:p w14:paraId="1AEA64D3" w14:textId="77777777" w:rsidR="00157D8A" w:rsidRPr="00085229" w:rsidRDefault="00157D8A" w:rsidP="00157D8A">
      <w:pPr>
        <w:widowControl/>
        <w:autoSpaceDE/>
        <w:autoSpaceDN/>
        <w:adjustRightInd/>
        <w:spacing w:before="40" w:after="40" w:line="240" w:lineRule="auto"/>
        <w:jc w:val="both"/>
        <w:rPr>
          <w:rFonts w:asciiTheme="minorHAnsi" w:eastAsia="Times New Roman" w:hAnsiTheme="minorHAnsi"/>
          <w:bCs/>
          <w:szCs w:val="24"/>
          <w:lang w:eastAsia="pl-PL"/>
        </w:rPr>
      </w:pPr>
      <w:r w:rsidRPr="00085229">
        <w:rPr>
          <w:rFonts w:asciiTheme="minorHAnsi" w:eastAsia="Times New Roman" w:hAnsiTheme="minorHAnsi"/>
          <w:bCs/>
          <w:szCs w:val="24"/>
          <w:lang w:eastAsia="pl-PL"/>
        </w:rPr>
        <w:t xml:space="preserve">Pkt. 14 </w:t>
      </w:r>
      <w:r w:rsidRPr="00085229">
        <w:rPr>
          <w:rFonts w:asciiTheme="minorHAnsi" w:hAnsiTheme="minorHAnsi"/>
          <w:szCs w:val="24"/>
        </w:rPr>
        <w:t>Limity i ograniczenia w realizacji projektów</w:t>
      </w:r>
      <w:r w:rsidR="00085229" w:rsidRPr="00085229">
        <w:rPr>
          <w:rFonts w:asciiTheme="minorHAnsi" w:eastAsia="Times New Roman" w:hAnsiTheme="minorHAnsi"/>
          <w:bCs/>
          <w:szCs w:val="24"/>
          <w:lang w:eastAsia="pl-PL"/>
        </w:rPr>
        <w:t>:</w:t>
      </w:r>
    </w:p>
    <w:p w14:paraId="2D2AAE99" w14:textId="77777777" w:rsidR="00157D8A" w:rsidRPr="00085229" w:rsidRDefault="00157D8A" w:rsidP="00157D8A">
      <w:pPr>
        <w:widowControl/>
        <w:autoSpaceDE/>
        <w:autoSpaceDN/>
        <w:adjustRightInd/>
        <w:spacing w:before="40" w:after="40" w:line="240" w:lineRule="auto"/>
        <w:jc w:val="both"/>
        <w:rPr>
          <w:rFonts w:asciiTheme="minorHAnsi" w:eastAsia="Times New Roman" w:hAnsiTheme="minorHAnsi"/>
          <w:bCs/>
          <w:szCs w:val="24"/>
          <w:lang w:eastAsia="pl-PL"/>
        </w:rPr>
      </w:pPr>
      <w:r w:rsidRPr="00085229">
        <w:rPr>
          <w:rFonts w:asciiTheme="minorHAnsi" w:eastAsia="Times New Roman" w:hAnsiTheme="minorHAnsi"/>
          <w:bCs/>
          <w:szCs w:val="24"/>
          <w:lang w:eastAsia="pl-PL"/>
        </w:rPr>
        <w:t>Dostosowano zapis do zaktualizowanych wytycznych w zakresie edukacji.</w:t>
      </w:r>
    </w:p>
    <w:p w14:paraId="5978E30C" w14:textId="77777777" w:rsidR="00157D8A" w:rsidRPr="00085229" w:rsidRDefault="00157D8A" w:rsidP="00157D8A">
      <w:pPr>
        <w:widowControl/>
        <w:autoSpaceDE/>
        <w:autoSpaceDN/>
        <w:adjustRightInd/>
        <w:spacing w:before="40" w:after="40" w:line="240" w:lineRule="auto"/>
        <w:jc w:val="both"/>
        <w:rPr>
          <w:rFonts w:asciiTheme="minorHAnsi" w:eastAsia="Times New Roman" w:hAnsiTheme="minorHAnsi"/>
          <w:bCs/>
          <w:szCs w:val="24"/>
          <w:lang w:eastAsia="pl-PL"/>
        </w:rPr>
      </w:pPr>
      <w:r w:rsidRPr="00085229">
        <w:rPr>
          <w:rFonts w:asciiTheme="minorHAnsi" w:eastAsia="Times New Roman" w:hAnsiTheme="minorHAnsi"/>
          <w:bCs/>
          <w:szCs w:val="24"/>
          <w:lang w:eastAsia="pl-PL"/>
        </w:rPr>
        <w:t>Pkt. 5 Typy projektów</w:t>
      </w:r>
      <w:r w:rsidRPr="00085229">
        <w:rPr>
          <w:rFonts w:asciiTheme="minorHAnsi" w:eastAsia="Times New Roman" w:hAnsiTheme="minorHAnsi"/>
          <w:bCs/>
          <w:szCs w:val="24"/>
          <w:lang w:eastAsia="pl-PL"/>
        </w:rPr>
        <w:softHyphen/>
      </w:r>
      <w:r w:rsidR="00085229" w:rsidRPr="00085229">
        <w:rPr>
          <w:rFonts w:asciiTheme="minorHAnsi" w:eastAsia="Times New Roman" w:hAnsiTheme="minorHAnsi"/>
          <w:bCs/>
          <w:szCs w:val="24"/>
          <w:lang w:eastAsia="pl-PL"/>
        </w:rPr>
        <w:t>:</w:t>
      </w:r>
    </w:p>
    <w:p w14:paraId="0DAB176F" w14:textId="77777777" w:rsidR="00157D8A" w:rsidRPr="00085229" w:rsidRDefault="00157D8A" w:rsidP="00157D8A">
      <w:pPr>
        <w:widowControl/>
        <w:autoSpaceDE/>
        <w:autoSpaceDN/>
        <w:adjustRightInd/>
        <w:spacing w:before="40" w:after="40" w:line="240" w:lineRule="auto"/>
        <w:jc w:val="both"/>
        <w:rPr>
          <w:rFonts w:asciiTheme="minorHAnsi" w:eastAsia="Times New Roman" w:hAnsiTheme="minorHAnsi"/>
          <w:bCs/>
          <w:szCs w:val="24"/>
          <w:lang w:eastAsia="pl-PL"/>
        </w:rPr>
      </w:pPr>
      <w:r w:rsidRPr="00085229">
        <w:rPr>
          <w:rFonts w:asciiTheme="minorHAnsi" w:eastAsia="Times New Roman" w:hAnsiTheme="minorHAnsi"/>
          <w:bCs/>
          <w:szCs w:val="24"/>
          <w:lang w:eastAsia="pl-PL"/>
        </w:rPr>
        <w:t>Dostosowano zapis do zaktualizowanych wytycznych w zakresie edukacji.</w:t>
      </w:r>
    </w:p>
    <w:p w14:paraId="77AEA927" w14:textId="77777777" w:rsidR="0008036F" w:rsidRPr="00A371E3" w:rsidRDefault="0008036F" w:rsidP="0008036F">
      <w:pPr>
        <w:spacing w:line="276" w:lineRule="auto"/>
        <w:jc w:val="center"/>
        <w:rPr>
          <w:rFonts w:asciiTheme="minorHAnsi" w:hAnsiTheme="minorHAnsi"/>
          <w:b/>
          <w:szCs w:val="24"/>
        </w:rPr>
      </w:pPr>
    </w:p>
    <w:p w14:paraId="029C4757" w14:textId="77777777" w:rsidR="0008036F" w:rsidRPr="00A371E3" w:rsidRDefault="0008036F" w:rsidP="0008036F">
      <w:pPr>
        <w:spacing w:line="276" w:lineRule="auto"/>
        <w:jc w:val="center"/>
        <w:rPr>
          <w:rFonts w:asciiTheme="minorHAnsi" w:hAnsiTheme="minorHAnsi"/>
          <w:b/>
          <w:szCs w:val="24"/>
        </w:rPr>
      </w:pPr>
      <w:r w:rsidRPr="00A371E3">
        <w:rPr>
          <w:rFonts w:asciiTheme="minorHAnsi" w:hAnsiTheme="minorHAnsi"/>
          <w:b/>
          <w:szCs w:val="24"/>
        </w:rPr>
        <w:t>III Indykatywny plan finansowy</w:t>
      </w:r>
    </w:p>
    <w:p w14:paraId="406985FC" w14:textId="77777777" w:rsidR="0008036F" w:rsidRPr="00A371E3" w:rsidRDefault="0008036F" w:rsidP="0008036F">
      <w:pPr>
        <w:spacing w:line="276" w:lineRule="auto"/>
        <w:jc w:val="center"/>
        <w:rPr>
          <w:rFonts w:asciiTheme="minorHAnsi" w:hAnsiTheme="minorHAnsi"/>
          <w:b/>
          <w:szCs w:val="24"/>
        </w:rPr>
      </w:pPr>
    </w:p>
    <w:p w14:paraId="2B45E2ED" w14:textId="77777777" w:rsidR="0008036F" w:rsidRPr="00A371E3" w:rsidRDefault="0008036F" w:rsidP="0008036F">
      <w:pPr>
        <w:pStyle w:val="Akapitzlist"/>
        <w:numPr>
          <w:ilvl w:val="0"/>
          <w:numId w:val="39"/>
        </w:numPr>
        <w:jc w:val="both"/>
        <w:rPr>
          <w:rFonts w:asciiTheme="minorHAnsi" w:hAnsiTheme="minorHAnsi"/>
          <w:szCs w:val="24"/>
        </w:rPr>
      </w:pPr>
      <w:r w:rsidRPr="008256E0">
        <w:rPr>
          <w:rFonts w:asciiTheme="minorHAnsi" w:hAnsiTheme="minorHAnsi"/>
          <w:szCs w:val="24"/>
        </w:rPr>
        <w:t>Z</w:t>
      </w:r>
      <w:r>
        <w:rPr>
          <w:rFonts w:asciiTheme="minorHAnsi" w:hAnsiTheme="minorHAnsi"/>
          <w:szCs w:val="24"/>
        </w:rPr>
        <w:t>miany dotyczą realokacji UE  w ramach EFRR</w:t>
      </w:r>
      <w:r w:rsidRPr="008256E0">
        <w:rPr>
          <w:rFonts w:asciiTheme="minorHAnsi" w:hAnsiTheme="minorHAnsi"/>
          <w:szCs w:val="24"/>
        </w:rPr>
        <w:t xml:space="preserve"> dla:</w:t>
      </w:r>
      <w:r>
        <w:rPr>
          <w:rFonts w:asciiTheme="minorHAnsi" w:hAnsiTheme="minorHAnsi"/>
          <w:szCs w:val="24"/>
        </w:rPr>
        <w:t xml:space="preserve"> 1; 1.1; 1.2; 1.2.1; 1.3; 1.3.4; 1.5; 1.5.1; 3; 3.2; 3.3.1; 3.3.4; 3.4; 3.4.1; 3.5; 4; 4.1; 4.3; 4.3.2; 4.4; 4.4.1; 4.4.2; 4.4.4; 7; 7.1; 7.1.1; 7.2; 7.2.1.</w:t>
      </w:r>
    </w:p>
    <w:p w14:paraId="331F686D" w14:textId="77777777" w:rsidR="0008036F" w:rsidRDefault="0008036F" w:rsidP="0008036F">
      <w:pPr>
        <w:pStyle w:val="Akapitzlist"/>
        <w:numPr>
          <w:ilvl w:val="0"/>
          <w:numId w:val="39"/>
        </w:numPr>
        <w:jc w:val="both"/>
        <w:rPr>
          <w:rFonts w:asciiTheme="minorHAnsi" w:hAnsiTheme="minorHAnsi"/>
          <w:szCs w:val="24"/>
        </w:rPr>
      </w:pPr>
      <w:r w:rsidRPr="00A371E3">
        <w:rPr>
          <w:rFonts w:asciiTheme="minorHAnsi" w:hAnsiTheme="minorHAnsi"/>
          <w:szCs w:val="24"/>
        </w:rPr>
        <w:t xml:space="preserve">Zmiany dotyczą realokacji UE </w:t>
      </w:r>
      <w:r>
        <w:rPr>
          <w:rFonts w:asciiTheme="minorHAnsi" w:hAnsiTheme="minorHAnsi"/>
          <w:szCs w:val="24"/>
        </w:rPr>
        <w:t xml:space="preserve">i BP </w:t>
      </w:r>
      <w:r w:rsidRPr="00A371E3">
        <w:rPr>
          <w:rFonts w:asciiTheme="minorHAnsi" w:hAnsiTheme="minorHAnsi"/>
          <w:szCs w:val="24"/>
        </w:rPr>
        <w:t>w ramach E</w:t>
      </w:r>
      <w:r>
        <w:rPr>
          <w:rFonts w:asciiTheme="minorHAnsi" w:hAnsiTheme="minorHAnsi"/>
          <w:szCs w:val="24"/>
        </w:rPr>
        <w:t>FS</w:t>
      </w:r>
      <w:r w:rsidRPr="00A371E3">
        <w:rPr>
          <w:rFonts w:asciiTheme="minorHAnsi" w:hAnsiTheme="minorHAnsi"/>
          <w:szCs w:val="24"/>
        </w:rPr>
        <w:t xml:space="preserve"> dla:</w:t>
      </w:r>
      <w:r>
        <w:rPr>
          <w:rFonts w:asciiTheme="minorHAnsi" w:hAnsiTheme="minorHAnsi"/>
          <w:szCs w:val="24"/>
        </w:rPr>
        <w:t xml:space="preserve"> 8.4.1; 8.4.2; 8.4.3; 8.4.4; 9.1.1; 9.1.2; 9.1.3; 9.1.4; 9.2.1; 9.2.2; 9.2.3; 9.2.4</w:t>
      </w:r>
    </w:p>
    <w:p w14:paraId="56F5FEA1" w14:textId="77777777" w:rsidR="0008036F" w:rsidRPr="000843E9" w:rsidRDefault="0008036F" w:rsidP="0008036F">
      <w:pPr>
        <w:spacing w:line="340" w:lineRule="exact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Oś 1</w:t>
      </w:r>
    </w:p>
    <w:p w14:paraId="363648F2" w14:textId="77777777" w:rsidR="0008036F" w:rsidRDefault="0008036F" w:rsidP="0008036F">
      <w:pPr>
        <w:spacing w:line="340" w:lineRule="exact"/>
        <w:jc w:val="both"/>
        <w:rPr>
          <w:rFonts w:asciiTheme="minorHAnsi" w:hAnsiTheme="minorHAnsi"/>
          <w:szCs w:val="24"/>
        </w:rPr>
      </w:pPr>
      <w:r w:rsidRPr="000843E9">
        <w:rPr>
          <w:rFonts w:asciiTheme="minorHAnsi" w:hAnsiTheme="minorHAnsi"/>
          <w:szCs w:val="24"/>
        </w:rPr>
        <w:t xml:space="preserve">zmianie uległy wartości: krajowe środki publiczne ogółem do kwoty </w:t>
      </w:r>
      <w:r>
        <w:rPr>
          <w:rFonts w:asciiTheme="minorHAnsi" w:hAnsiTheme="minorHAnsi"/>
          <w:szCs w:val="24"/>
        </w:rPr>
        <w:br/>
      </w:r>
      <w:r w:rsidRPr="003035A6">
        <w:rPr>
          <w:rFonts w:asciiTheme="minorHAnsi" w:hAnsiTheme="minorHAnsi"/>
          <w:szCs w:val="24"/>
        </w:rPr>
        <w:t>15 410 104,00</w:t>
      </w:r>
      <w:r>
        <w:rPr>
          <w:rFonts w:asciiTheme="minorHAnsi" w:hAnsiTheme="minorHAnsi"/>
          <w:szCs w:val="24"/>
        </w:rPr>
        <w:t xml:space="preserve"> EUR</w:t>
      </w:r>
      <w:r w:rsidRPr="00413D30">
        <w:rPr>
          <w:rFonts w:asciiTheme="minorHAnsi" w:hAnsiTheme="minorHAnsi"/>
          <w:szCs w:val="24"/>
        </w:rPr>
        <w:t xml:space="preserve">;  </w:t>
      </w:r>
      <w:r w:rsidRPr="000843E9">
        <w:rPr>
          <w:rFonts w:asciiTheme="minorHAnsi" w:hAnsiTheme="minorHAnsi"/>
          <w:szCs w:val="24"/>
        </w:rPr>
        <w:t xml:space="preserve">krajowe środki publiczne budżet JST do kwoty </w:t>
      </w:r>
      <w:r w:rsidRPr="003035A6">
        <w:rPr>
          <w:rFonts w:asciiTheme="minorHAnsi" w:hAnsiTheme="minorHAnsi"/>
          <w:szCs w:val="24"/>
        </w:rPr>
        <w:t>6 776 533,00</w:t>
      </w:r>
      <w:r>
        <w:rPr>
          <w:rFonts w:asciiTheme="minorHAnsi" w:hAnsiTheme="minorHAnsi"/>
          <w:szCs w:val="24"/>
        </w:rPr>
        <w:t xml:space="preserve"> </w:t>
      </w:r>
      <w:r w:rsidRPr="000843E9">
        <w:rPr>
          <w:rFonts w:asciiTheme="minorHAnsi" w:hAnsiTheme="minorHAnsi"/>
          <w:szCs w:val="24"/>
        </w:rPr>
        <w:t xml:space="preserve">EUR; </w:t>
      </w:r>
      <w:r w:rsidRPr="003035A6">
        <w:rPr>
          <w:rFonts w:asciiTheme="minorHAnsi" w:hAnsiTheme="minorHAnsi"/>
          <w:szCs w:val="24"/>
        </w:rPr>
        <w:t xml:space="preserve">krajowe środki publiczne </w:t>
      </w:r>
      <w:r>
        <w:rPr>
          <w:rFonts w:asciiTheme="minorHAnsi" w:hAnsiTheme="minorHAnsi"/>
          <w:szCs w:val="24"/>
        </w:rPr>
        <w:t>inne</w:t>
      </w:r>
      <w:r w:rsidRPr="003035A6">
        <w:rPr>
          <w:rFonts w:asciiTheme="minorHAnsi" w:hAnsiTheme="minorHAnsi"/>
          <w:szCs w:val="24"/>
        </w:rPr>
        <w:t xml:space="preserve"> do kwoty 1 169 025,00</w:t>
      </w:r>
      <w:r>
        <w:rPr>
          <w:rFonts w:asciiTheme="minorHAnsi" w:hAnsiTheme="minorHAnsi"/>
          <w:szCs w:val="24"/>
        </w:rPr>
        <w:t xml:space="preserve"> </w:t>
      </w:r>
      <w:r w:rsidRPr="003035A6">
        <w:rPr>
          <w:rFonts w:asciiTheme="minorHAnsi" w:hAnsiTheme="minorHAnsi"/>
          <w:szCs w:val="24"/>
        </w:rPr>
        <w:t xml:space="preserve">EUR; </w:t>
      </w:r>
      <w:r w:rsidRPr="000843E9">
        <w:rPr>
          <w:rFonts w:asciiTheme="minorHAnsi" w:hAnsiTheme="minorHAnsi"/>
          <w:szCs w:val="24"/>
        </w:rPr>
        <w:t xml:space="preserve">krajowe środki prywatne do kwoty </w:t>
      </w:r>
      <w:r w:rsidRPr="003035A6">
        <w:rPr>
          <w:rFonts w:asciiTheme="minorHAnsi" w:hAnsiTheme="minorHAnsi"/>
          <w:szCs w:val="24"/>
        </w:rPr>
        <w:t>54 445 200,00</w:t>
      </w:r>
      <w:r>
        <w:rPr>
          <w:rFonts w:asciiTheme="minorHAnsi" w:hAnsiTheme="minorHAnsi"/>
          <w:szCs w:val="24"/>
        </w:rPr>
        <w:t xml:space="preserve"> </w:t>
      </w:r>
      <w:r w:rsidRPr="000843E9">
        <w:rPr>
          <w:rFonts w:asciiTheme="minorHAnsi" w:hAnsiTheme="minorHAnsi"/>
          <w:szCs w:val="24"/>
        </w:rPr>
        <w:t>EUR</w:t>
      </w:r>
      <w:r>
        <w:rPr>
          <w:rFonts w:asciiTheme="minorHAnsi" w:hAnsiTheme="minorHAnsi"/>
          <w:szCs w:val="24"/>
        </w:rPr>
        <w:t>.</w:t>
      </w:r>
    </w:p>
    <w:p w14:paraId="5B993950" w14:textId="77777777" w:rsidR="0008036F" w:rsidRDefault="0008036F" w:rsidP="0008036F">
      <w:pPr>
        <w:spacing w:line="340" w:lineRule="exact"/>
        <w:jc w:val="both"/>
        <w:rPr>
          <w:rFonts w:asciiTheme="minorHAnsi" w:hAnsiTheme="minorHAnsi"/>
          <w:szCs w:val="24"/>
        </w:rPr>
      </w:pPr>
    </w:p>
    <w:p w14:paraId="2038A441" w14:textId="77777777" w:rsidR="0008036F" w:rsidRPr="000843E9" w:rsidRDefault="0008036F" w:rsidP="0008036F">
      <w:pPr>
        <w:spacing w:line="340" w:lineRule="exact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Działanie 1.1</w:t>
      </w:r>
    </w:p>
    <w:p w14:paraId="3802248F" w14:textId="77777777" w:rsidR="0008036F" w:rsidRDefault="0008036F" w:rsidP="0008036F">
      <w:pPr>
        <w:spacing w:line="340" w:lineRule="exact"/>
        <w:jc w:val="both"/>
        <w:rPr>
          <w:rFonts w:asciiTheme="minorHAnsi" w:hAnsiTheme="minorHAnsi"/>
          <w:szCs w:val="24"/>
        </w:rPr>
      </w:pPr>
      <w:r w:rsidRPr="000843E9">
        <w:rPr>
          <w:rFonts w:asciiTheme="minorHAnsi" w:hAnsiTheme="minorHAnsi"/>
          <w:szCs w:val="24"/>
        </w:rPr>
        <w:t>zmianie uległy warto</w:t>
      </w:r>
      <w:r>
        <w:rPr>
          <w:rFonts w:asciiTheme="minorHAnsi" w:hAnsiTheme="minorHAnsi"/>
          <w:szCs w:val="24"/>
        </w:rPr>
        <w:t>ści: wsparcie UE ogółem oraz EFRR</w:t>
      </w:r>
      <w:r w:rsidRPr="000843E9">
        <w:rPr>
          <w:rFonts w:asciiTheme="minorHAnsi" w:hAnsiTheme="minorHAnsi"/>
          <w:szCs w:val="24"/>
        </w:rPr>
        <w:t xml:space="preserve"> do kwoty </w:t>
      </w:r>
      <w:r w:rsidRPr="003035A6">
        <w:rPr>
          <w:rFonts w:asciiTheme="minorHAnsi" w:hAnsiTheme="minorHAnsi"/>
          <w:szCs w:val="24"/>
        </w:rPr>
        <w:t>45 230 446,00</w:t>
      </w:r>
      <w:r>
        <w:rPr>
          <w:rFonts w:asciiTheme="minorHAnsi" w:hAnsiTheme="minorHAnsi"/>
          <w:szCs w:val="24"/>
        </w:rPr>
        <w:t xml:space="preserve"> </w:t>
      </w:r>
      <w:r w:rsidRPr="000843E9">
        <w:rPr>
          <w:rFonts w:asciiTheme="minorHAnsi" w:hAnsiTheme="minorHAnsi"/>
          <w:szCs w:val="24"/>
        </w:rPr>
        <w:t xml:space="preserve">EUR; wkład krajowy ogółem do kwoty </w:t>
      </w:r>
      <w:r w:rsidRPr="003035A6">
        <w:rPr>
          <w:rFonts w:asciiTheme="minorHAnsi" w:hAnsiTheme="minorHAnsi"/>
          <w:szCs w:val="24"/>
        </w:rPr>
        <w:t>7 981 844,00</w:t>
      </w:r>
      <w:r>
        <w:rPr>
          <w:rFonts w:asciiTheme="minorHAnsi" w:hAnsiTheme="minorHAnsi"/>
          <w:szCs w:val="24"/>
        </w:rPr>
        <w:t xml:space="preserve"> </w:t>
      </w:r>
      <w:r w:rsidRPr="000843E9">
        <w:rPr>
          <w:rFonts w:asciiTheme="minorHAnsi" w:hAnsiTheme="minorHAnsi"/>
          <w:szCs w:val="24"/>
        </w:rPr>
        <w:t xml:space="preserve">EUR; krajowe środki publiczne ogółem do kwoty </w:t>
      </w:r>
      <w:r>
        <w:rPr>
          <w:rFonts w:asciiTheme="minorHAnsi" w:hAnsiTheme="minorHAnsi"/>
          <w:szCs w:val="24"/>
        </w:rPr>
        <w:br/>
      </w:r>
      <w:r w:rsidRPr="003035A6">
        <w:rPr>
          <w:rFonts w:asciiTheme="minorHAnsi" w:hAnsiTheme="minorHAnsi"/>
          <w:szCs w:val="24"/>
        </w:rPr>
        <w:t>1 064 246,00</w:t>
      </w:r>
      <w:r>
        <w:rPr>
          <w:rFonts w:asciiTheme="minorHAnsi" w:hAnsiTheme="minorHAnsi"/>
          <w:szCs w:val="24"/>
        </w:rPr>
        <w:t xml:space="preserve"> </w:t>
      </w:r>
      <w:r w:rsidRPr="000843E9">
        <w:rPr>
          <w:rFonts w:asciiTheme="minorHAnsi" w:hAnsiTheme="minorHAnsi"/>
          <w:szCs w:val="24"/>
        </w:rPr>
        <w:t>EUR;</w:t>
      </w:r>
      <w:r w:rsidRPr="00702DC1">
        <w:rPr>
          <w:rFonts w:asciiTheme="minorHAnsi" w:hAnsiTheme="minorHAnsi"/>
          <w:szCs w:val="24"/>
        </w:rPr>
        <w:t xml:space="preserve"> </w:t>
      </w:r>
      <w:r w:rsidRPr="000843E9">
        <w:rPr>
          <w:rFonts w:asciiTheme="minorHAnsi" w:hAnsiTheme="minorHAnsi"/>
          <w:szCs w:val="24"/>
        </w:rPr>
        <w:t xml:space="preserve">krajowe środki publiczne budżet JST do kwoty </w:t>
      </w:r>
      <w:r w:rsidRPr="003035A6">
        <w:rPr>
          <w:rFonts w:asciiTheme="minorHAnsi" w:hAnsiTheme="minorHAnsi"/>
          <w:szCs w:val="24"/>
        </w:rPr>
        <w:t>532 123,00</w:t>
      </w:r>
      <w:r>
        <w:rPr>
          <w:rFonts w:asciiTheme="minorHAnsi" w:hAnsiTheme="minorHAnsi"/>
          <w:szCs w:val="24"/>
        </w:rPr>
        <w:t xml:space="preserve"> </w:t>
      </w:r>
      <w:r w:rsidRPr="000843E9">
        <w:rPr>
          <w:rFonts w:asciiTheme="minorHAnsi" w:hAnsiTheme="minorHAnsi"/>
          <w:szCs w:val="24"/>
        </w:rPr>
        <w:t xml:space="preserve">EUR; </w:t>
      </w:r>
      <w:r w:rsidRPr="003035A6">
        <w:rPr>
          <w:rFonts w:asciiTheme="minorHAnsi" w:hAnsiTheme="minorHAnsi"/>
          <w:szCs w:val="24"/>
        </w:rPr>
        <w:t>krajowe środki publiczne inne do kwoty 532 123,00</w:t>
      </w:r>
      <w:r>
        <w:rPr>
          <w:rFonts w:asciiTheme="minorHAnsi" w:hAnsiTheme="minorHAnsi"/>
          <w:szCs w:val="24"/>
        </w:rPr>
        <w:t xml:space="preserve"> </w:t>
      </w:r>
      <w:r w:rsidRPr="003035A6">
        <w:rPr>
          <w:rFonts w:asciiTheme="minorHAnsi" w:hAnsiTheme="minorHAnsi"/>
          <w:szCs w:val="24"/>
        </w:rPr>
        <w:t xml:space="preserve">EUR; </w:t>
      </w:r>
      <w:r w:rsidRPr="000843E9">
        <w:rPr>
          <w:rFonts w:asciiTheme="minorHAnsi" w:hAnsiTheme="minorHAnsi"/>
          <w:szCs w:val="24"/>
        </w:rPr>
        <w:t xml:space="preserve">krajowe środki prywatne do kwoty </w:t>
      </w:r>
      <w:r>
        <w:rPr>
          <w:rFonts w:asciiTheme="minorHAnsi" w:hAnsiTheme="minorHAnsi"/>
          <w:szCs w:val="24"/>
        </w:rPr>
        <w:br/>
      </w:r>
      <w:r w:rsidRPr="003035A6">
        <w:rPr>
          <w:rFonts w:asciiTheme="minorHAnsi" w:hAnsiTheme="minorHAnsi"/>
          <w:szCs w:val="24"/>
        </w:rPr>
        <w:t>6 917 598,00</w:t>
      </w:r>
      <w:r>
        <w:rPr>
          <w:rFonts w:asciiTheme="minorHAnsi" w:hAnsiTheme="minorHAnsi"/>
          <w:szCs w:val="24"/>
        </w:rPr>
        <w:t xml:space="preserve"> </w:t>
      </w:r>
      <w:r w:rsidRPr="000843E9">
        <w:rPr>
          <w:rFonts w:asciiTheme="minorHAnsi" w:hAnsiTheme="minorHAnsi"/>
          <w:szCs w:val="24"/>
        </w:rPr>
        <w:t xml:space="preserve">EUR; finansowanie ogółem do kwoty </w:t>
      </w:r>
      <w:r w:rsidRPr="003035A6">
        <w:rPr>
          <w:rFonts w:asciiTheme="minorHAnsi" w:hAnsiTheme="minorHAnsi"/>
          <w:szCs w:val="24"/>
        </w:rPr>
        <w:t>53 212 290,00</w:t>
      </w:r>
      <w:r>
        <w:rPr>
          <w:rFonts w:asciiTheme="minorHAnsi" w:hAnsiTheme="minorHAnsi"/>
          <w:szCs w:val="24"/>
        </w:rPr>
        <w:t xml:space="preserve"> EUR.</w:t>
      </w:r>
    </w:p>
    <w:p w14:paraId="45415EB6" w14:textId="77777777" w:rsidR="0008036F" w:rsidRPr="000843E9" w:rsidRDefault="0008036F" w:rsidP="0008036F">
      <w:pPr>
        <w:spacing w:line="340" w:lineRule="exact"/>
        <w:jc w:val="both"/>
        <w:rPr>
          <w:rFonts w:asciiTheme="minorHAnsi" w:hAnsiTheme="minorHAnsi"/>
          <w:szCs w:val="24"/>
        </w:rPr>
      </w:pPr>
    </w:p>
    <w:p w14:paraId="77DB4102" w14:textId="77777777" w:rsidR="0008036F" w:rsidRPr="000843E9" w:rsidRDefault="0008036F" w:rsidP="0008036F">
      <w:pPr>
        <w:spacing w:line="340" w:lineRule="exact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Działanie 1.2</w:t>
      </w:r>
    </w:p>
    <w:p w14:paraId="3159E236" w14:textId="77777777" w:rsidR="0008036F" w:rsidRPr="000843E9" w:rsidRDefault="0008036F" w:rsidP="0008036F">
      <w:pPr>
        <w:spacing w:line="340" w:lineRule="exact"/>
        <w:jc w:val="both"/>
        <w:rPr>
          <w:rFonts w:asciiTheme="minorHAnsi" w:hAnsiTheme="minorHAnsi"/>
          <w:szCs w:val="24"/>
        </w:rPr>
      </w:pPr>
      <w:r w:rsidRPr="000843E9">
        <w:rPr>
          <w:rFonts w:asciiTheme="minorHAnsi" w:hAnsiTheme="minorHAnsi"/>
          <w:szCs w:val="24"/>
        </w:rPr>
        <w:t>zmianie uległy warto</w:t>
      </w:r>
      <w:r>
        <w:rPr>
          <w:rFonts w:asciiTheme="minorHAnsi" w:hAnsiTheme="minorHAnsi"/>
          <w:szCs w:val="24"/>
        </w:rPr>
        <w:t>ści: wsparcie UE ogółem oraz EFRR</w:t>
      </w:r>
      <w:r w:rsidRPr="000843E9">
        <w:rPr>
          <w:rFonts w:asciiTheme="minorHAnsi" w:hAnsiTheme="minorHAnsi"/>
          <w:szCs w:val="24"/>
        </w:rPr>
        <w:t xml:space="preserve"> do kwoty </w:t>
      </w:r>
      <w:r w:rsidRPr="00485CAF">
        <w:rPr>
          <w:rFonts w:asciiTheme="minorHAnsi" w:hAnsiTheme="minorHAnsi"/>
          <w:szCs w:val="24"/>
        </w:rPr>
        <w:t>108 273 341,00</w:t>
      </w:r>
      <w:r>
        <w:rPr>
          <w:rFonts w:asciiTheme="minorHAnsi" w:hAnsiTheme="minorHAnsi"/>
          <w:szCs w:val="24"/>
        </w:rPr>
        <w:t xml:space="preserve"> </w:t>
      </w:r>
      <w:r w:rsidRPr="000843E9">
        <w:rPr>
          <w:rFonts w:asciiTheme="minorHAnsi" w:hAnsiTheme="minorHAnsi"/>
          <w:szCs w:val="24"/>
        </w:rPr>
        <w:t xml:space="preserve">EUR; wkład krajowy ogółem do kwoty </w:t>
      </w:r>
      <w:r w:rsidRPr="00485CAF">
        <w:rPr>
          <w:rFonts w:asciiTheme="minorHAnsi" w:hAnsiTheme="minorHAnsi"/>
          <w:szCs w:val="24"/>
        </w:rPr>
        <w:t>19 107 060,00</w:t>
      </w:r>
      <w:r>
        <w:rPr>
          <w:rFonts w:asciiTheme="minorHAnsi" w:hAnsiTheme="minorHAnsi"/>
          <w:szCs w:val="24"/>
        </w:rPr>
        <w:t xml:space="preserve"> </w:t>
      </w:r>
      <w:r w:rsidRPr="000843E9">
        <w:rPr>
          <w:rFonts w:asciiTheme="minorHAnsi" w:hAnsiTheme="minorHAnsi"/>
          <w:szCs w:val="24"/>
        </w:rPr>
        <w:t xml:space="preserve">EUR; krajowe środki publiczne ogółem do kwoty </w:t>
      </w:r>
      <w:r>
        <w:rPr>
          <w:rFonts w:asciiTheme="minorHAnsi" w:hAnsiTheme="minorHAnsi"/>
          <w:szCs w:val="24"/>
        </w:rPr>
        <w:br/>
      </w:r>
      <w:r w:rsidRPr="00485CAF">
        <w:rPr>
          <w:rFonts w:asciiTheme="minorHAnsi" w:hAnsiTheme="minorHAnsi"/>
          <w:szCs w:val="24"/>
        </w:rPr>
        <w:t>6 424 374,00</w:t>
      </w:r>
      <w:r>
        <w:rPr>
          <w:rFonts w:asciiTheme="minorHAnsi" w:hAnsiTheme="minorHAnsi"/>
          <w:szCs w:val="24"/>
        </w:rPr>
        <w:t xml:space="preserve"> </w:t>
      </w:r>
      <w:r w:rsidRPr="000843E9">
        <w:rPr>
          <w:rFonts w:asciiTheme="minorHAnsi" w:hAnsiTheme="minorHAnsi"/>
          <w:szCs w:val="24"/>
        </w:rPr>
        <w:t>EUR;</w:t>
      </w:r>
      <w:r w:rsidRPr="00702DC1">
        <w:rPr>
          <w:rFonts w:asciiTheme="minorHAnsi" w:hAnsiTheme="minorHAnsi"/>
          <w:szCs w:val="24"/>
        </w:rPr>
        <w:t xml:space="preserve"> </w:t>
      </w:r>
      <w:r w:rsidRPr="000843E9">
        <w:rPr>
          <w:rFonts w:asciiTheme="minorHAnsi" w:hAnsiTheme="minorHAnsi"/>
          <w:szCs w:val="24"/>
        </w:rPr>
        <w:t xml:space="preserve">krajowe środki publiczne budżet JST do kwoty </w:t>
      </w:r>
      <w:r w:rsidRPr="00485CAF">
        <w:rPr>
          <w:rFonts w:asciiTheme="minorHAnsi" w:hAnsiTheme="minorHAnsi"/>
          <w:szCs w:val="24"/>
        </w:rPr>
        <w:t>5 787 472,00</w:t>
      </w:r>
      <w:r>
        <w:rPr>
          <w:rFonts w:asciiTheme="minorHAnsi" w:hAnsiTheme="minorHAnsi"/>
          <w:szCs w:val="24"/>
        </w:rPr>
        <w:t xml:space="preserve"> </w:t>
      </w:r>
      <w:r w:rsidRPr="000843E9">
        <w:rPr>
          <w:rFonts w:asciiTheme="minorHAnsi" w:hAnsiTheme="minorHAnsi"/>
          <w:szCs w:val="24"/>
        </w:rPr>
        <w:t xml:space="preserve">EUR; </w:t>
      </w:r>
      <w:r w:rsidRPr="003035A6">
        <w:rPr>
          <w:rFonts w:asciiTheme="minorHAnsi" w:hAnsiTheme="minorHAnsi"/>
          <w:szCs w:val="24"/>
        </w:rPr>
        <w:t xml:space="preserve">krajowe środki publiczne inne do kwoty </w:t>
      </w:r>
      <w:r w:rsidRPr="00485CAF">
        <w:rPr>
          <w:rFonts w:asciiTheme="minorHAnsi" w:hAnsiTheme="minorHAnsi"/>
          <w:szCs w:val="24"/>
        </w:rPr>
        <w:t>636 902,00</w:t>
      </w:r>
      <w:r>
        <w:rPr>
          <w:rFonts w:asciiTheme="minorHAnsi" w:hAnsiTheme="minorHAnsi"/>
          <w:szCs w:val="24"/>
        </w:rPr>
        <w:t xml:space="preserve"> </w:t>
      </w:r>
      <w:r w:rsidRPr="003035A6">
        <w:rPr>
          <w:rFonts w:asciiTheme="minorHAnsi" w:hAnsiTheme="minorHAnsi"/>
          <w:szCs w:val="24"/>
        </w:rPr>
        <w:t xml:space="preserve">EUR; </w:t>
      </w:r>
      <w:r w:rsidRPr="000843E9">
        <w:rPr>
          <w:rFonts w:asciiTheme="minorHAnsi" w:hAnsiTheme="minorHAnsi"/>
          <w:szCs w:val="24"/>
        </w:rPr>
        <w:t xml:space="preserve">krajowe środki prywatne do kwoty </w:t>
      </w:r>
      <w:r>
        <w:rPr>
          <w:rFonts w:asciiTheme="minorHAnsi" w:hAnsiTheme="minorHAnsi"/>
          <w:szCs w:val="24"/>
        </w:rPr>
        <w:br/>
      </w:r>
      <w:r w:rsidRPr="00485CAF">
        <w:rPr>
          <w:rFonts w:asciiTheme="minorHAnsi" w:hAnsiTheme="minorHAnsi"/>
          <w:szCs w:val="24"/>
        </w:rPr>
        <w:t>12 682 686,00</w:t>
      </w:r>
      <w:r>
        <w:rPr>
          <w:rFonts w:asciiTheme="minorHAnsi" w:hAnsiTheme="minorHAnsi"/>
          <w:szCs w:val="24"/>
        </w:rPr>
        <w:t xml:space="preserve"> </w:t>
      </w:r>
      <w:r w:rsidRPr="000843E9">
        <w:rPr>
          <w:rFonts w:asciiTheme="minorHAnsi" w:hAnsiTheme="minorHAnsi"/>
          <w:szCs w:val="24"/>
        </w:rPr>
        <w:t xml:space="preserve">EUR; finansowanie ogółem do kwoty </w:t>
      </w:r>
      <w:r w:rsidRPr="00485CAF">
        <w:rPr>
          <w:rFonts w:asciiTheme="minorHAnsi" w:hAnsiTheme="minorHAnsi"/>
          <w:szCs w:val="24"/>
        </w:rPr>
        <w:t>127 380 401,00</w:t>
      </w:r>
      <w:r>
        <w:rPr>
          <w:rFonts w:asciiTheme="minorHAnsi" w:hAnsiTheme="minorHAnsi"/>
          <w:szCs w:val="24"/>
        </w:rPr>
        <w:t xml:space="preserve"> EUR.</w:t>
      </w:r>
    </w:p>
    <w:p w14:paraId="60480E74" w14:textId="77777777" w:rsidR="0008036F" w:rsidRPr="000843E9" w:rsidRDefault="0008036F" w:rsidP="0008036F">
      <w:pPr>
        <w:spacing w:line="340" w:lineRule="exact"/>
        <w:jc w:val="both"/>
        <w:rPr>
          <w:rFonts w:asciiTheme="minorHAnsi" w:hAnsiTheme="minorHAnsi"/>
          <w:szCs w:val="24"/>
        </w:rPr>
      </w:pPr>
    </w:p>
    <w:p w14:paraId="475F5401" w14:textId="77777777" w:rsidR="0008036F" w:rsidRPr="000843E9" w:rsidRDefault="0008036F" w:rsidP="0008036F">
      <w:pPr>
        <w:spacing w:line="340" w:lineRule="exact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lastRenderedPageBreak/>
        <w:t>Poddziałanie 1.2.1</w:t>
      </w:r>
    </w:p>
    <w:p w14:paraId="2F26785D" w14:textId="77777777" w:rsidR="0008036F" w:rsidRPr="000843E9" w:rsidRDefault="0008036F" w:rsidP="0008036F">
      <w:pPr>
        <w:spacing w:line="340" w:lineRule="exact"/>
        <w:jc w:val="both"/>
        <w:rPr>
          <w:rFonts w:asciiTheme="minorHAnsi" w:hAnsiTheme="minorHAnsi"/>
          <w:szCs w:val="24"/>
        </w:rPr>
      </w:pPr>
      <w:r w:rsidRPr="000843E9">
        <w:rPr>
          <w:rFonts w:asciiTheme="minorHAnsi" w:hAnsiTheme="minorHAnsi"/>
          <w:szCs w:val="24"/>
        </w:rPr>
        <w:t xml:space="preserve">zmianie uległy wartości: wsparcie UE ogółem oraz </w:t>
      </w:r>
      <w:r>
        <w:rPr>
          <w:rFonts w:asciiTheme="minorHAnsi" w:hAnsiTheme="minorHAnsi"/>
          <w:szCs w:val="24"/>
        </w:rPr>
        <w:t>EFRR</w:t>
      </w:r>
      <w:r w:rsidRPr="000843E9">
        <w:rPr>
          <w:rFonts w:asciiTheme="minorHAnsi" w:hAnsiTheme="minorHAnsi"/>
          <w:szCs w:val="24"/>
        </w:rPr>
        <w:t xml:space="preserve"> do kwoty </w:t>
      </w:r>
      <w:r w:rsidRPr="00591BB3">
        <w:rPr>
          <w:rFonts w:asciiTheme="minorHAnsi" w:hAnsiTheme="minorHAnsi"/>
          <w:szCs w:val="24"/>
        </w:rPr>
        <w:t>92 784 701,00</w:t>
      </w:r>
      <w:r>
        <w:rPr>
          <w:rFonts w:asciiTheme="minorHAnsi" w:hAnsiTheme="minorHAnsi"/>
          <w:szCs w:val="24"/>
        </w:rPr>
        <w:t xml:space="preserve"> </w:t>
      </w:r>
      <w:r w:rsidRPr="000843E9">
        <w:rPr>
          <w:rFonts w:asciiTheme="minorHAnsi" w:hAnsiTheme="minorHAnsi"/>
          <w:szCs w:val="24"/>
        </w:rPr>
        <w:t xml:space="preserve">EUR; wkład krajowy ogółem do kwoty </w:t>
      </w:r>
      <w:r w:rsidRPr="00591BB3">
        <w:rPr>
          <w:rFonts w:asciiTheme="minorHAnsi" w:hAnsiTheme="minorHAnsi"/>
          <w:szCs w:val="24"/>
        </w:rPr>
        <w:t>16 373 771,00</w:t>
      </w:r>
      <w:r>
        <w:rPr>
          <w:rFonts w:asciiTheme="minorHAnsi" w:hAnsiTheme="minorHAnsi"/>
          <w:szCs w:val="24"/>
        </w:rPr>
        <w:t xml:space="preserve"> </w:t>
      </w:r>
      <w:r w:rsidRPr="000843E9">
        <w:rPr>
          <w:rFonts w:asciiTheme="minorHAnsi" w:hAnsiTheme="minorHAnsi"/>
          <w:szCs w:val="24"/>
        </w:rPr>
        <w:t xml:space="preserve">EUR; krajowe środki publiczne ogółem do kwoty </w:t>
      </w:r>
      <w:r>
        <w:rPr>
          <w:rFonts w:asciiTheme="minorHAnsi" w:hAnsiTheme="minorHAnsi"/>
          <w:szCs w:val="24"/>
        </w:rPr>
        <w:br/>
      </w:r>
      <w:r w:rsidRPr="00591BB3">
        <w:rPr>
          <w:rFonts w:asciiTheme="minorHAnsi" w:hAnsiTheme="minorHAnsi"/>
          <w:szCs w:val="24"/>
        </w:rPr>
        <w:t>5 505 359,00</w:t>
      </w:r>
      <w:r>
        <w:rPr>
          <w:rFonts w:asciiTheme="minorHAnsi" w:hAnsiTheme="minorHAnsi"/>
          <w:szCs w:val="24"/>
        </w:rPr>
        <w:t xml:space="preserve"> </w:t>
      </w:r>
      <w:r w:rsidRPr="000843E9">
        <w:rPr>
          <w:rFonts w:asciiTheme="minorHAnsi" w:hAnsiTheme="minorHAnsi"/>
          <w:szCs w:val="24"/>
        </w:rPr>
        <w:t>EUR;</w:t>
      </w:r>
      <w:r w:rsidRPr="00702DC1">
        <w:rPr>
          <w:rFonts w:asciiTheme="minorHAnsi" w:hAnsiTheme="minorHAnsi"/>
          <w:szCs w:val="24"/>
        </w:rPr>
        <w:t xml:space="preserve"> </w:t>
      </w:r>
      <w:r w:rsidRPr="000843E9">
        <w:rPr>
          <w:rFonts w:asciiTheme="minorHAnsi" w:hAnsiTheme="minorHAnsi"/>
          <w:szCs w:val="24"/>
        </w:rPr>
        <w:t xml:space="preserve">krajowe środki publiczne budżet JST do kwoty </w:t>
      </w:r>
      <w:r w:rsidRPr="00591BB3">
        <w:rPr>
          <w:rFonts w:asciiTheme="minorHAnsi" w:hAnsiTheme="minorHAnsi"/>
          <w:szCs w:val="24"/>
        </w:rPr>
        <w:t>4 959 567,00</w:t>
      </w:r>
      <w:r>
        <w:rPr>
          <w:rFonts w:asciiTheme="minorHAnsi" w:hAnsiTheme="minorHAnsi"/>
          <w:szCs w:val="24"/>
        </w:rPr>
        <w:t xml:space="preserve"> </w:t>
      </w:r>
      <w:r w:rsidRPr="000843E9">
        <w:rPr>
          <w:rFonts w:asciiTheme="minorHAnsi" w:hAnsiTheme="minorHAnsi"/>
          <w:szCs w:val="24"/>
        </w:rPr>
        <w:t xml:space="preserve">EUR; </w:t>
      </w:r>
      <w:r w:rsidRPr="003035A6">
        <w:rPr>
          <w:rFonts w:asciiTheme="minorHAnsi" w:hAnsiTheme="minorHAnsi"/>
          <w:szCs w:val="24"/>
        </w:rPr>
        <w:t xml:space="preserve">krajowe środki publiczne inne do kwoty </w:t>
      </w:r>
      <w:r w:rsidRPr="00591BB3">
        <w:rPr>
          <w:rFonts w:asciiTheme="minorHAnsi" w:hAnsiTheme="minorHAnsi"/>
          <w:szCs w:val="24"/>
        </w:rPr>
        <w:t>545 792,00</w:t>
      </w:r>
      <w:r>
        <w:rPr>
          <w:rFonts w:asciiTheme="minorHAnsi" w:hAnsiTheme="minorHAnsi"/>
          <w:szCs w:val="24"/>
        </w:rPr>
        <w:t xml:space="preserve"> </w:t>
      </w:r>
      <w:r w:rsidRPr="003035A6">
        <w:rPr>
          <w:rFonts w:asciiTheme="minorHAnsi" w:hAnsiTheme="minorHAnsi"/>
          <w:szCs w:val="24"/>
        </w:rPr>
        <w:t xml:space="preserve">EUR; </w:t>
      </w:r>
      <w:r w:rsidRPr="000843E9">
        <w:rPr>
          <w:rFonts w:asciiTheme="minorHAnsi" w:hAnsiTheme="minorHAnsi"/>
          <w:szCs w:val="24"/>
        </w:rPr>
        <w:t xml:space="preserve">krajowe środki prywatne do kwoty </w:t>
      </w:r>
      <w:r>
        <w:rPr>
          <w:rFonts w:asciiTheme="minorHAnsi" w:hAnsiTheme="minorHAnsi"/>
          <w:szCs w:val="24"/>
        </w:rPr>
        <w:br/>
      </w:r>
      <w:r w:rsidRPr="00591BB3">
        <w:rPr>
          <w:rFonts w:asciiTheme="minorHAnsi" w:hAnsiTheme="minorHAnsi"/>
          <w:szCs w:val="24"/>
        </w:rPr>
        <w:t>10 868 412,00</w:t>
      </w:r>
      <w:r>
        <w:rPr>
          <w:rFonts w:asciiTheme="minorHAnsi" w:hAnsiTheme="minorHAnsi"/>
          <w:szCs w:val="24"/>
        </w:rPr>
        <w:t xml:space="preserve"> </w:t>
      </w:r>
      <w:r w:rsidRPr="000843E9">
        <w:rPr>
          <w:rFonts w:asciiTheme="minorHAnsi" w:hAnsiTheme="minorHAnsi"/>
          <w:szCs w:val="24"/>
        </w:rPr>
        <w:t xml:space="preserve">EUR; finansowanie ogółem do kwoty </w:t>
      </w:r>
      <w:r w:rsidRPr="00591BB3">
        <w:rPr>
          <w:rFonts w:asciiTheme="minorHAnsi" w:hAnsiTheme="minorHAnsi"/>
          <w:szCs w:val="24"/>
        </w:rPr>
        <w:t>109 158 472,00</w:t>
      </w:r>
      <w:r>
        <w:rPr>
          <w:rFonts w:asciiTheme="minorHAnsi" w:hAnsiTheme="minorHAnsi"/>
          <w:szCs w:val="24"/>
        </w:rPr>
        <w:t xml:space="preserve"> EUR.</w:t>
      </w:r>
    </w:p>
    <w:p w14:paraId="71E464FE" w14:textId="77777777" w:rsidR="0008036F" w:rsidRPr="000843E9" w:rsidRDefault="0008036F" w:rsidP="0008036F">
      <w:pPr>
        <w:spacing w:line="340" w:lineRule="exact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Działanie 1.3</w:t>
      </w:r>
    </w:p>
    <w:p w14:paraId="620362FA" w14:textId="77777777" w:rsidR="0008036F" w:rsidRPr="000843E9" w:rsidRDefault="0008036F" w:rsidP="0008036F">
      <w:pPr>
        <w:spacing w:line="340" w:lineRule="exact"/>
        <w:jc w:val="both"/>
        <w:rPr>
          <w:rFonts w:asciiTheme="minorHAnsi" w:hAnsiTheme="minorHAnsi"/>
          <w:szCs w:val="24"/>
        </w:rPr>
      </w:pPr>
      <w:r w:rsidRPr="000843E9">
        <w:rPr>
          <w:rFonts w:asciiTheme="minorHAnsi" w:hAnsiTheme="minorHAnsi"/>
          <w:szCs w:val="24"/>
        </w:rPr>
        <w:t xml:space="preserve">zmianie uległy wartości: wsparcie UE ogółem oraz </w:t>
      </w:r>
      <w:r>
        <w:rPr>
          <w:rFonts w:asciiTheme="minorHAnsi" w:hAnsiTheme="minorHAnsi"/>
          <w:szCs w:val="24"/>
        </w:rPr>
        <w:t>EFRR</w:t>
      </w:r>
      <w:r w:rsidRPr="000843E9">
        <w:rPr>
          <w:rFonts w:asciiTheme="minorHAnsi" w:hAnsiTheme="minorHAnsi"/>
          <w:szCs w:val="24"/>
        </w:rPr>
        <w:t xml:space="preserve"> do kwoty </w:t>
      </w:r>
      <w:r w:rsidRPr="003F38CB">
        <w:rPr>
          <w:rFonts w:asciiTheme="minorHAnsi" w:hAnsiTheme="minorHAnsi"/>
          <w:szCs w:val="24"/>
        </w:rPr>
        <w:t>54 052 104,00</w:t>
      </w:r>
      <w:r>
        <w:rPr>
          <w:rFonts w:asciiTheme="minorHAnsi" w:hAnsiTheme="minorHAnsi"/>
          <w:szCs w:val="24"/>
        </w:rPr>
        <w:t xml:space="preserve"> </w:t>
      </w:r>
      <w:r w:rsidRPr="000843E9">
        <w:rPr>
          <w:rFonts w:asciiTheme="minorHAnsi" w:hAnsiTheme="minorHAnsi"/>
          <w:szCs w:val="24"/>
        </w:rPr>
        <w:t xml:space="preserve">EUR; wkład krajowy ogółem do kwoty </w:t>
      </w:r>
      <w:r w:rsidRPr="003F38CB">
        <w:rPr>
          <w:rFonts w:asciiTheme="minorHAnsi" w:hAnsiTheme="minorHAnsi"/>
          <w:szCs w:val="24"/>
        </w:rPr>
        <w:t>9 538 607,00</w:t>
      </w:r>
      <w:r>
        <w:rPr>
          <w:rFonts w:asciiTheme="minorHAnsi" w:hAnsiTheme="minorHAnsi"/>
          <w:szCs w:val="24"/>
        </w:rPr>
        <w:t xml:space="preserve"> </w:t>
      </w:r>
      <w:r w:rsidRPr="000843E9">
        <w:rPr>
          <w:rFonts w:asciiTheme="minorHAnsi" w:hAnsiTheme="minorHAnsi"/>
          <w:szCs w:val="24"/>
        </w:rPr>
        <w:t>EUR;</w:t>
      </w:r>
      <w:r w:rsidRPr="003035A6">
        <w:rPr>
          <w:rFonts w:asciiTheme="minorHAnsi" w:hAnsiTheme="minorHAnsi"/>
          <w:szCs w:val="24"/>
        </w:rPr>
        <w:t xml:space="preserve"> </w:t>
      </w:r>
      <w:r w:rsidRPr="000843E9">
        <w:rPr>
          <w:rFonts w:asciiTheme="minorHAnsi" w:hAnsiTheme="minorHAnsi"/>
          <w:szCs w:val="24"/>
        </w:rPr>
        <w:t xml:space="preserve">krajowe środki prywatne do kwoty </w:t>
      </w:r>
      <w:r>
        <w:rPr>
          <w:rFonts w:asciiTheme="minorHAnsi" w:hAnsiTheme="minorHAnsi"/>
          <w:szCs w:val="24"/>
        </w:rPr>
        <w:br/>
      </w:r>
      <w:r w:rsidRPr="003F38CB">
        <w:rPr>
          <w:rFonts w:asciiTheme="minorHAnsi" w:hAnsiTheme="minorHAnsi"/>
          <w:szCs w:val="24"/>
        </w:rPr>
        <w:t>9 538 607,00</w:t>
      </w:r>
      <w:r>
        <w:rPr>
          <w:rFonts w:asciiTheme="minorHAnsi" w:hAnsiTheme="minorHAnsi"/>
          <w:szCs w:val="24"/>
        </w:rPr>
        <w:t xml:space="preserve"> </w:t>
      </w:r>
      <w:r w:rsidRPr="000843E9">
        <w:rPr>
          <w:rFonts w:asciiTheme="minorHAnsi" w:hAnsiTheme="minorHAnsi"/>
          <w:szCs w:val="24"/>
        </w:rPr>
        <w:t xml:space="preserve">EUR; finansowanie ogółem do kwoty </w:t>
      </w:r>
      <w:r w:rsidRPr="001C1E9D">
        <w:rPr>
          <w:rFonts w:asciiTheme="minorHAnsi" w:hAnsiTheme="minorHAnsi"/>
          <w:szCs w:val="24"/>
        </w:rPr>
        <w:t>63 590 711,00</w:t>
      </w:r>
      <w:r>
        <w:rPr>
          <w:rFonts w:asciiTheme="minorHAnsi" w:hAnsiTheme="minorHAnsi"/>
          <w:szCs w:val="24"/>
        </w:rPr>
        <w:t xml:space="preserve"> EUR.</w:t>
      </w:r>
    </w:p>
    <w:p w14:paraId="36F8F0A8" w14:textId="77777777" w:rsidR="0008036F" w:rsidRDefault="0008036F" w:rsidP="0008036F">
      <w:pPr>
        <w:spacing w:line="276" w:lineRule="auto"/>
        <w:jc w:val="both"/>
        <w:rPr>
          <w:rFonts w:asciiTheme="minorHAnsi" w:hAnsiTheme="minorHAnsi"/>
          <w:szCs w:val="24"/>
        </w:rPr>
      </w:pPr>
    </w:p>
    <w:p w14:paraId="07351CB9" w14:textId="77777777" w:rsidR="0008036F" w:rsidRPr="000843E9" w:rsidRDefault="0008036F" w:rsidP="0008036F">
      <w:pPr>
        <w:spacing w:line="340" w:lineRule="exact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Poddziałanie 1.3.4</w:t>
      </w:r>
    </w:p>
    <w:p w14:paraId="1B9BA7D2" w14:textId="77777777" w:rsidR="0008036F" w:rsidRPr="000843E9" w:rsidRDefault="0008036F" w:rsidP="0008036F">
      <w:pPr>
        <w:spacing w:line="340" w:lineRule="exact"/>
        <w:jc w:val="both"/>
        <w:rPr>
          <w:rFonts w:asciiTheme="minorHAnsi" w:hAnsiTheme="minorHAnsi"/>
          <w:szCs w:val="24"/>
        </w:rPr>
      </w:pPr>
      <w:r w:rsidRPr="000843E9">
        <w:rPr>
          <w:rFonts w:asciiTheme="minorHAnsi" w:hAnsiTheme="minorHAnsi"/>
          <w:szCs w:val="24"/>
        </w:rPr>
        <w:t xml:space="preserve">zmianie uległy wartości: wsparcie UE ogółem oraz </w:t>
      </w:r>
      <w:r>
        <w:rPr>
          <w:rFonts w:asciiTheme="minorHAnsi" w:hAnsiTheme="minorHAnsi"/>
          <w:szCs w:val="24"/>
        </w:rPr>
        <w:t>EFRR</w:t>
      </w:r>
      <w:r w:rsidRPr="000843E9">
        <w:rPr>
          <w:rFonts w:asciiTheme="minorHAnsi" w:hAnsiTheme="minorHAnsi"/>
          <w:szCs w:val="24"/>
        </w:rPr>
        <w:t xml:space="preserve"> do kwoty </w:t>
      </w:r>
      <w:r w:rsidRPr="003F4585">
        <w:rPr>
          <w:rFonts w:asciiTheme="minorHAnsi" w:hAnsiTheme="minorHAnsi"/>
          <w:szCs w:val="24"/>
        </w:rPr>
        <w:t>9 904 231,00</w:t>
      </w:r>
      <w:r>
        <w:rPr>
          <w:rFonts w:asciiTheme="minorHAnsi" w:hAnsiTheme="minorHAnsi"/>
          <w:szCs w:val="24"/>
        </w:rPr>
        <w:t xml:space="preserve"> </w:t>
      </w:r>
      <w:r w:rsidRPr="000843E9">
        <w:rPr>
          <w:rFonts w:asciiTheme="minorHAnsi" w:hAnsiTheme="minorHAnsi"/>
          <w:szCs w:val="24"/>
        </w:rPr>
        <w:t xml:space="preserve">EUR; wkład krajowy ogółem do kwoty </w:t>
      </w:r>
      <w:r w:rsidRPr="003F4585">
        <w:rPr>
          <w:rFonts w:asciiTheme="minorHAnsi" w:hAnsiTheme="minorHAnsi"/>
          <w:szCs w:val="24"/>
        </w:rPr>
        <w:t>1 747 805,00</w:t>
      </w:r>
      <w:r>
        <w:rPr>
          <w:rFonts w:asciiTheme="minorHAnsi" w:hAnsiTheme="minorHAnsi"/>
          <w:szCs w:val="24"/>
        </w:rPr>
        <w:t xml:space="preserve"> </w:t>
      </w:r>
      <w:r w:rsidRPr="000843E9">
        <w:rPr>
          <w:rFonts w:asciiTheme="minorHAnsi" w:hAnsiTheme="minorHAnsi"/>
          <w:szCs w:val="24"/>
        </w:rPr>
        <w:t>EUR;</w:t>
      </w:r>
      <w:r w:rsidRPr="003035A6">
        <w:rPr>
          <w:rFonts w:asciiTheme="minorHAnsi" w:hAnsiTheme="minorHAnsi"/>
          <w:szCs w:val="24"/>
        </w:rPr>
        <w:t xml:space="preserve"> </w:t>
      </w:r>
      <w:r w:rsidRPr="000843E9">
        <w:rPr>
          <w:rFonts w:asciiTheme="minorHAnsi" w:hAnsiTheme="minorHAnsi"/>
          <w:szCs w:val="24"/>
        </w:rPr>
        <w:t xml:space="preserve">krajowe środki prywatne do kwoty </w:t>
      </w:r>
      <w:r>
        <w:rPr>
          <w:rFonts w:asciiTheme="minorHAnsi" w:hAnsiTheme="minorHAnsi"/>
          <w:szCs w:val="24"/>
        </w:rPr>
        <w:br/>
      </w:r>
      <w:r w:rsidRPr="003F4585">
        <w:rPr>
          <w:rFonts w:asciiTheme="minorHAnsi" w:hAnsiTheme="minorHAnsi"/>
          <w:szCs w:val="24"/>
        </w:rPr>
        <w:t>1 747 805,00</w:t>
      </w:r>
      <w:r>
        <w:rPr>
          <w:rFonts w:asciiTheme="minorHAnsi" w:hAnsiTheme="minorHAnsi"/>
          <w:szCs w:val="24"/>
        </w:rPr>
        <w:t xml:space="preserve"> </w:t>
      </w:r>
      <w:r w:rsidRPr="000843E9">
        <w:rPr>
          <w:rFonts w:asciiTheme="minorHAnsi" w:hAnsiTheme="minorHAnsi"/>
          <w:szCs w:val="24"/>
        </w:rPr>
        <w:t xml:space="preserve">EUR; finansowanie ogółem do kwoty </w:t>
      </w:r>
      <w:r w:rsidRPr="003F4585">
        <w:rPr>
          <w:rFonts w:asciiTheme="minorHAnsi" w:hAnsiTheme="minorHAnsi"/>
          <w:szCs w:val="24"/>
        </w:rPr>
        <w:t>11 652 036,00</w:t>
      </w:r>
      <w:r>
        <w:rPr>
          <w:rFonts w:asciiTheme="minorHAnsi" w:hAnsiTheme="minorHAnsi"/>
          <w:szCs w:val="24"/>
        </w:rPr>
        <w:t xml:space="preserve"> EUR.</w:t>
      </w:r>
    </w:p>
    <w:p w14:paraId="3D81E91F" w14:textId="77777777" w:rsidR="0008036F" w:rsidRDefault="0008036F" w:rsidP="0008036F">
      <w:pPr>
        <w:spacing w:line="276" w:lineRule="auto"/>
        <w:jc w:val="both"/>
        <w:rPr>
          <w:rFonts w:asciiTheme="minorHAnsi" w:hAnsiTheme="minorHAnsi"/>
          <w:szCs w:val="24"/>
        </w:rPr>
      </w:pPr>
    </w:p>
    <w:p w14:paraId="3BD92F31" w14:textId="77777777" w:rsidR="0008036F" w:rsidRPr="000843E9" w:rsidRDefault="0008036F" w:rsidP="0008036F">
      <w:pPr>
        <w:spacing w:line="340" w:lineRule="exact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Działanie 1.5</w:t>
      </w:r>
    </w:p>
    <w:p w14:paraId="15F437FB" w14:textId="77777777" w:rsidR="0008036F" w:rsidRPr="000843E9" w:rsidRDefault="0008036F" w:rsidP="0008036F">
      <w:pPr>
        <w:spacing w:line="340" w:lineRule="exact"/>
        <w:jc w:val="both"/>
        <w:rPr>
          <w:rFonts w:asciiTheme="minorHAnsi" w:hAnsiTheme="minorHAnsi"/>
          <w:szCs w:val="24"/>
        </w:rPr>
      </w:pPr>
      <w:r w:rsidRPr="000843E9">
        <w:rPr>
          <w:rFonts w:asciiTheme="minorHAnsi" w:hAnsiTheme="minorHAnsi"/>
          <w:szCs w:val="24"/>
        </w:rPr>
        <w:t xml:space="preserve">zmianie uległy wartości: wsparcie UE ogółem oraz </w:t>
      </w:r>
      <w:r>
        <w:rPr>
          <w:rFonts w:asciiTheme="minorHAnsi" w:hAnsiTheme="minorHAnsi"/>
          <w:szCs w:val="24"/>
        </w:rPr>
        <w:t>EFRR</w:t>
      </w:r>
      <w:r w:rsidRPr="000843E9">
        <w:rPr>
          <w:rFonts w:asciiTheme="minorHAnsi" w:hAnsiTheme="minorHAnsi"/>
          <w:szCs w:val="24"/>
        </w:rPr>
        <w:t xml:space="preserve"> do kwoty </w:t>
      </w:r>
      <w:r w:rsidRPr="006D7F2C">
        <w:rPr>
          <w:rFonts w:asciiTheme="minorHAnsi" w:hAnsiTheme="minorHAnsi"/>
          <w:szCs w:val="24"/>
        </w:rPr>
        <w:t xml:space="preserve">178 580 892,00 </w:t>
      </w:r>
      <w:r>
        <w:rPr>
          <w:rFonts w:asciiTheme="minorHAnsi" w:hAnsiTheme="minorHAnsi"/>
          <w:szCs w:val="24"/>
        </w:rPr>
        <w:t xml:space="preserve"> </w:t>
      </w:r>
      <w:r w:rsidRPr="000843E9">
        <w:rPr>
          <w:rFonts w:asciiTheme="minorHAnsi" w:hAnsiTheme="minorHAnsi"/>
          <w:szCs w:val="24"/>
        </w:rPr>
        <w:t xml:space="preserve">EUR; wkład krajowy ogółem do kwoty </w:t>
      </w:r>
      <w:r w:rsidRPr="006D7F2C">
        <w:rPr>
          <w:rFonts w:asciiTheme="minorHAnsi" w:hAnsiTheme="minorHAnsi"/>
          <w:szCs w:val="24"/>
        </w:rPr>
        <w:t xml:space="preserve">31 514 275,00 </w:t>
      </w:r>
      <w:r w:rsidRPr="000843E9">
        <w:rPr>
          <w:rFonts w:asciiTheme="minorHAnsi" w:hAnsiTheme="minorHAnsi"/>
          <w:szCs w:val="24"/>
        </w:rPr>
        <w:t>EUR;</w:t>
      </w:r>
      <w:r w:rsidRPr="003035A6">
        <w:rPr>
          <w:rFonts w:asciiTheme="minorHAnsi" w:hAnsiTheme="minorHAnsi"/>
          <w:szCs w:val="24"/>
        </w:rPr>
        <w:t xml:space="preserve"> </w:t>
      </w:r>
      <w:r w:rsidRPr="000843E9">
        <w:rPr>
          <w:rFonts w:asciiTheme="minorHAnsi" w:hAnsiTheme="minorHAnsi"/>
          <w:szCs w:val="24"/>
        </w:rPr>
        <w:t xml:space="preserve">krajowe środki prywatne do kwoty </w:t>
      </w:r>
      <w:r>
        <w:rPr>
          <w:rFonts w:asciiTheme="minorHAnsi" w:hAnsiTheme="minorHAnsi"/>
          <w:szCs w:val="24"/>
        </w:rPr>
        <w:br/>
      </w:r>
      <w:r w:rsidRPr="006D7F2C">
        <w:rPr>
          <w:rFonts w:asciiTheme="minorHAnsi" w:hAnsiTheme="minorHAnsi"/>
          <w:szCs w:val="24"/>
        </w:rPr>
        <w:t xml:space="preserve">24 049 729,00 </w:t>
      </w:r>
      <w:r>
        <w:rPr>
          <w:rFonts w:asciiTheme="minorHAnsi" w:hAnsiTheme="minorHAnsi"/>
          <w:szCs w:val="24"/>
        </w:rPr>
        <w:t xml:space="preserve"> </w:t>
      </w:r>
      <w:r w:rsidRPr="000843E9">
        <w:rPr>
          <w:rFonts w:asciiTheme="minorHAnsi" w:hAnsiTheme="minorHAnsi"/>
          <w:szCs w:val="24"/>
        </w:rPr>
        <w:t xml:space="preserve">EUR; finansowanie ogółem do kwoty </w:t>
      </w:r>
      <w:r w:rsidRPr="006D7F2C">
        <w:rPr>
          <w:rFonts w:asciiTheme="minorHAnsi" w:hAnsiTheme="minorHAnsi"/>
          <w:szCs w:val="24"/>
        </w:rPr>
        <w:t xml:space="preserve">210 095 167,00 </w:t>
      </w:r>
      <w:r>
        <w:rPr>
          <w:rFonts w:asciiTheme="minorHAnsi" w:hAnsiTheme="minorHAnsi"/>
          <w:szCs w:val="24"/>
        </w:rPr>
        <w:t>EUR.</w:t>
      </w:r>
    </w:p>
    <w:p w14:paraId="55144F1B" w14:textId="77777777" w:rsidR="0008036F" w:rsidRDefault="0008036F" w:rsidP="0008036F">
      <w:pPr>
        <w:spacing w:line="276" w:lineRule="auto"/>
        <w:jc w:val="both"/>
        <w:rPr>
          <w:rFonts w:asciiTheme="minorHAnsi" w:hAnsiTheme="minorHAnsi"/>
          <w:szCs w:val="24"/>
        </w:rPr>
      </w:pPr>
    </w:p>
    <w:p w14:paraId="072B9E1F" w14:textId="77777777" w:rsidR="0008036F" w:rsidRPr="000843E9" w:rsidRDefault="0008036F" w:rsidP="0008036F">
      <w:pPr>
        <w:spacing w:line="340" w:lineRule="exact"/>
        <w:rPr>
          <w:rFonts w:asciiTheme="minorHAnsi" w:hAnsiTheme="minorHAnsi"/>
          <w:b/>
          <w:szCs w:val="24"/>
        </w:rPr>
      </w:pPr>
      <w:r w:rsidRPr="006D7F2C">
        <w:rPr>
          <w:rFonts w:asciiTheme="minorHAnsi" w:hAnsiTheme="minorHAnsi"/>
          <w:b/>
          <w:szCs w:val="24"/>
        </w:rPr>
        <w:t>Poddziałanie</w:t>
      </w:r>
      <w:r>
        <w:rPr>
          <w:rFonts w:asciiTheme="minorHAnsi" w:hAnsiTheme="minorHAnsi"/>
          <w:b/>
          <w:szCs w:val="24"/>
        </w:rPr>
        <w:t xml:space="preserve"> 1.5.1</w:t>
      </w:r>
    </w:p>
    <w:p w14:paraId="2F5DC089" w14:textId="77777777" w:rsidR="0008036F" w:rsidRPr="000843E9" w:rsidRDefault="0008036F" w:rsidP="0008036F">
      <w:pPr>
        <w:spacing w:line="340" w:lineRule="exact"/>
        <w:jc w:val="both"/>
        <w:rPr>
          <w:rFonts w:asciiTheme="minorHAnsi" w:hAnsiTheme="minorHAnsi"/>
          <w:szCs w:val="24"/>
        </w:rPr>
      </w:pPr>
      <w:r w:rsidRPr="000843E9">
        <w:rPr>
          <w:rFonts w:asciiTheme="minorHAnsi" w:hAnsiTheme="minorHAnsi"/>
          <w:szCs w:val="24"/>
        </w:rPr>
        <w:t xml:space="preserve">zmianie uległy wartości: wsparcie UE ogółem oraz </w:t>
      </w:r>
      <w:r>
        <w:rPr>
          <w:rFonts w:asciiTheme="minorHAnsi" w:hAnsiTheme="minorHAnsi"/>
          <w:szCs w:val="24"/>
        </w:rPr>
        <w:t>EFRR</w:t>
      </w:r>
      <w:r w:rsidRPr="000843E9">
        <w:rPr>
          <w:rFonts w:asciiTheme="minorHAnsi" w:hAnsiTheme="minorHAnsi"/>
          <w:szCs w:val="24"/>
        </w:rPr>
        <w:t xml:space="preserve"> do kwoty </w:t>
      </w:r>
      <w:r w:rsidRPr="006D7F2C">
        <w:rPr>
          <w:rFonts w:asciiTheme="minorHAnsi" w:hAnsiTheme="minorHAnsi"/>
          <w:szCs w:val="24"/>
        </w:rPr>
        <w:t xml:space="preserve">166 080 892,00 </w:t>
      </w:r>
      <w:r w:rsidRPr="000843E9">
        <w:rPr>
          <w:rFonts w:asciiTheme="minorHAnsi" w:hAnsiTheme="minorHAnsi"/>
          <w:szCs w:val="24"/>
        </w:rPr>
        <w:t xml:space="preserve">EUR; wkład krajowy ogółem do kwoty </w:t>
      </w:r>
      <w:r w:rsidRPr="006D7F2C">
        <w:rPr>
          <w:rFonts w:asciiTheme="minorHAnsi" w:hAnsiTheme="minorHAnsi"/>
          <w:szCs w:val="24"/>
        </w:rPr>
        <w:t xml:space="preserve">29 308 393,00 </w:t>
      </w:r>
      <w:r w:rsidRPr="000843E9">
        <w:rPr>
          <w:rFonts w:asciiTheme="minorHAnsi" w:hAnsiTheme="minorHAnsi"/>
          <w:szCs w:val="24"/>
        </w:rPr>
        <w:t>EUR;</w:t>
      </w:r>
      <w:r w:rsidRPr="003035A6">
        <w:rPr>
          <w:rFonts w:asciiTheme="minorHAnsi" w:hAnsiTheme="minorHAnsi"/>
          <w:szCs w:val="24"/>
        </w:rPr>
        <w:t xml:space="preserve"> </w:t>
      </w:r>
      <w:r w:rsidRPr="000843E9">
        <w:rPr>
          <w:rFonts w:asciiTheme="minorHAnsi" w:hAnsiTheme="minorHAnsi"/>
          <w:szCs w:val="24"/>
        </w:rPr>
        <w:t xml:space="preserve">krajowe środki prywatne do kwoty </w:t>
      </w:r>
      <w:r>
        <w:rPr>
          <w:rFonts w:asciiTheme="minorHAnsi" w:hAnsiTheme="minorHAnsi"/>
          <w:szCs w:val="24"/>
        </w:rPr>
        <w:br/>
      </w:r>
      <w:r w:rsidRPr="006D7F2C">
        <w:rPr>
          <w:rFonts w:asciiTheme="minorHAnsi" w:hAnsiTheme="minorHAnsi"/>
          <w:szCs w:val="24"/>
        </w:rPr>
        <w:t xml:space="preserve">21 843 847,00 </w:t>
      </w:r>
      <w:r w:rsidRPr="000843E9">
        <w:rPr>
          <w:rFonts w:asciiTheme="minorHAnsi" w:hAnsiTheme="minorHAnsi"/>
          <w:szCs w:val="24"/>
        </w:rPr>
        <w:t xml:space="preserve">EUR; finansowanie ogółem do kwoty </w:t>
      </w:r>
      <w:r w:rsidRPr="00E909C3">
        <w:rPr>
          <w:rFonts w:asciiTheme="minorHAnsi" w:hAnsiTheme="minorHAnsi"/>
          <w:szCs w:val="24"/>
        </w:rPr>
        <w:t xml:space="preserve">195 389 285,00 </w:t>
      </w:r>
      <w:r>
        <w:rPr>
          <w:rFonts w:asciiTheme="minorHAnsi" w:hAnsiTheme="minorHAnsi"/>
          <w:szCs w:val="24"/>
        </w:rPr>
        <w:t>EUR.</w:t>
      </w:r>
    </w:p>
    <w:p w14:paraId="3AB0273B" w14:textId="77777777" w:rsidR="0008036F" w:rsidRDefault="0008036F" w:rsidP="0008036F">
      <w:pPr>
        <w:spacing w:line="276" w:lineRule="auto"/>
        <w:jc w:val="both"/>
        <w:rPr>
          <w:rFonts w:asciiTheme="minorHAnsi" w:hAnsiTheme="minorHAnsi"/>
          <w:szCs w:val="24"/>
        </w:rPr>
      </w:pPr>
    </w:p>
    <w:p w14:paraId="12DDC5A6" w14:textId="77777777" w:rsidR="0008036F" w:rsidRPr="000843E9" w:rsidRDefault="0008036F" w:rsidP="0008036F">
      <w:pPr>
        <w:spacing w:line="340" w:lineRule="exact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Oś 3</w:t>
      </w:r>
    </w:p>
    <w:p w14:paraId="60F42228" w14:textId="77777777" w:rsidR="0008036F" w:rsidRDefault="0008036F" w:rsidP="0008036F">
      <w:pPr>
        <w:spacing w:line="340" w:lineRule="exact"/>
        <w:jc w:val="both"/>
        <w:rPr>
          <w:rFonts w:asciiTheme="minorHAnsi" w:hAnsiTheme="minorHAnsi"/>
          <w:szCs w:val="24"/>
        </w:rPr>
      </w:pPr>
      <w:r w:rsidRPr="000843E9">
        <w:rPr>
          <w:rFonts w:asciiTheme="minorHAnsi" w:hAnsiTheme="minorHAnsi"/>
          <w:szCs w:val="24"/>
        </w:rPr>
        <w:t xml:space="preserve">zmianie uległy wartości: krajowe środki publiczne ogółem do kwoty </w:t>
      </w:r>
      <w:r>
        <w:rPr>
          <w:rFonts w:asciiTheme="minorHAnsi" w:hAnsiTheme="minorHAnsi"/>
          <w:szCs w:val="24"/>
        </w:rPr>
        <w:br/>
      </w:r>
      <w:r w:rsidRPr="008C1409">
        <w:rPr>
          <w:rFonts w:asciiTheme="minorHAnsi" w:hAnsiTheme="minorHAnsi"/>
          <w:szCs w:val="24"/>
        </w:rPr>
        <w:t>50 071 725,00</w:t>
      </w:r>
      <w:r>
        <w:rPr>
          <w:rFonts w:asciiTheme="minorHAnsi" w:hAnsiTheme="minorHAnsi"/>
          <w:szCs w:val="24"/>
        </w:rPr>
        <w:t xml:space="preserve"> EUR</w:t>
      </w:r>
      <w:r w:rsidRPr="00413D30">
        <w:rPr>
          <w:rFonts w:asciiTheme="minorHAnsi" w:hAnsiTheme="minorHAnsi"/>
          <w:szCs w:val="24"/>
        </w:rPr>
        <w:t xml:space="preserve">;  </w:t>
      </w:r>
      <w:r w:rsidRPr="000843E9">
        <w:rPr>
          <w:rFonts w:asciiTheme="minorHAnsi" w:hAnsiTheme="minorHAnsi"/>
          <w:szCs w:val="24"/>
        </w:rPr>
        <w:t xml:space="preserve">krajowe środki publiczne budżet JST do kwoty </w:t>
      </w:r>
      <w:r w:rsidRPr="008C1409">
        <w:rPr>
          <w:rFonts w:asciiTheme="minorHAnsi" w:hAnsiTheme="minorHAnsi"/>
          <w:szCs w:val="24"/>
        </w:rPr>
        <w:t>36 457 106,00</w:t>
      </w:r>
      <w:r>
        <w:rPr>
          <w:rFonts w:asciiTheme="minorHAnsi" w:hAnsiTheme="minorHAnsi"/>
          <w:szCs w:val="24"/>
        </w:rPr>
        <w:t xml:space="preserve"> EUR</w:t>
      </w:r>
      <w:r w:rsidRPr="003035A6">
        <w:rPr>
          <w:rFonts w:asciiTheme="minorHAnsi" w:hAnsiTheme="minorHAnsi"/>
          <w:szCs w:val="24"/>
        </w:rPr>
        <w:t xml:space="preserve">; </w:t>
      </w:r>
      <w:r w:rsidRPr="000843E9">
        <w:rPr>
          <w:rFonts w:asciiTheme="minorHAnsi" w:hAnsiTheme="minorHAnsi"/>
          <w:szCs w:val="24"/>
        </w:rPr>
        <w:t xml:space="preserve">krajowe środki prywatne do kwoty </w:t>
      </w:r>
      <w:r w:rsidRPr="008C1409">
        <w:rPr>
          <w:rFonts w:asciiTheme="minorHAnsi" w:hAnsiTheme="minorHAnsi"/>
          <w:szCs w:val="24"/>
        </w:rPr>
        <w:t>21 552 927,00</w:t>
      </w:r>
      <w:r>
        <w:rPr>
          <w:rFonts w:asciiTheme="minorHAnsi" w:hAnsiTheme="minorHAnsi"/>
          <w:szCs w:val="24"/>
        </w:rPr>
        <w:t xml:space="preserve"> </w:t>
      </w:r>
      <w:r w:rsidRPr="000843E9">
        <w:rPr>
          <w:rFonts w:asciiTheme="minorHAnsi" w:hAnsiTheme="minorHAnsi"/>
          <w:szCs w:val="24"/>
        </w:rPr>
        <w:t>EUR</w:t>
      </w:r>
      <w:r>
        <w:rPr>
          <w:rFonts w:asciiTheme="minorHAnsi" w:hAnsiTheme="minorHAnsi"/>
          <w:szCs w:val="24"/>
        </w:rPr>
        <w:t>.</w:t>
      </w:r>
    </w:p>
    <w:p w14:paraId="10CF42DC" w14:textId="77777777" w:rsidR="0008036F" w:rsidRDefault="0008036F" w:rsidP="0008036F">
      <w:pPr>
        <w:spacing w:line="276" w:lineRule="auto"/>
        <w:jc w:val="both"/>
        <w:rPr>
          <w:rFonts w:asciiTheme="minorHAnsi" w:hAnsiTheme="minorHAnsi"/>
          <w:szCs w:val="24"/>
        </w:rPr>
      </w:pPr>
    </w:p>
    <w:p w14:paraId="7A449BBB" w14:textId="77777777" w:rsidR="0008036F" w:rsidRPr="000843E9" w:rsidRDefault="0008036F" w:rsidP="0008036F">
      <w:pPr>
        <w:spacing w:line="340" w:lineRule="exact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Działanie 3.2</w:t>
      </w:r>
    </w:p>
    <w:p w14:paraId="35173C69" w14:textId="77777777" w:rsidR="0008036F" w:rsidRPr="000843E9" w:rsidRDefault="0008036F" w:rsidP="0008036F">
      <w:pPr>
        <w:spacing w:line="340" w:lineRule="exact"/>
        <w:jc w:val="both"/>
        <w:rPr>
          <w:rFonts w:asciiTheme="minorHAnsi" w:hAnsiTheme="minorHAnsi"/>
          <w:szCs w:val="24"/>
        </w:rPr>
      </w:pPr>
      <w:r w:rsidRPr="000843E9">
        <w:rPr>
          <w:rFonts w:asciiTheme="minorHAnsi" w:hAnsiTheme="minorHAnsi"/>
          <w:szCs w:val="24"/>
        </w:rPr>
        <w:t>zmianie uległy warto</w:t>
      </w:r>
      <w:r>
        <w:rPr>
          <w:rFonts w:asciiTheme="minorHAnsi" w:hAnsiTheme="minorHAnsi"/>
          <w:szCs w:val="24"/>
        </w:rPr>
        <w:t>ści: wsparcie UE ogółem oraz EFRR</w:t>
      </w:r>
      <w:r w:rsidRPr="000843E9">
        <w:rPr>
          <w:rFonts w:asciiTheme="minorHAnsi" w:hAnsiTheme="minorHAnsi"/>
          <w:szCs w:val="24"/>
        </w:rPr>
        <w:t xml:space="preserve"> do kwoty </w:t>
      </w:r>
      <w:r w:rsidRPr="008D2EDF">
        <w:rPr>
          <w:rFonts w:asciiTheme="minorHAnsi" w:hAnsiTheme="minorHAnsi"/>
          <w:szCs w:val="24"/>
        </w:rPr>
        <w:t>25 959 785,00</w:t>
      </w:r>
      <w:r>
        <w:rPr>
          <w:rFonts w:asciiTheme="minorHAnsi" w:hAnsiTheme="minorHAnsi"/>
          <w:szCs w:val="24"/>
        </w:rPr>
        <w:t xml:space="preserve"> </w:t>
      </w:r>
      <w:r w:rsidRPr="000843E9">
        <w:rPr>
          <w:rFonts w:asciiTheme="minorHAnsi" w:hAnsiTheme="minorHAnsi"/>
          <w:szCs w:val="24"/>
        </w:rPr>
        <w:t xml:space="preserve">EUR; wkład krajowy ogółem do kwoty </w:t>
      </w:r>
      <w:r w:rsidRPr="008D2EDF">
        <w:rPr>
          <w:rFonts w:asciiTheme="minorHAnsi" w:hAnsiTheme="minorHAnsi"/>
          <w:szCs w:val="24"/>
        </w:rPr>
        <w:t>4 581 139,00</w:t>
      </w:r>
      <w:r>
        <w:rPr>
          <w:rFonts w:asciiTheme="minorHAnsi" w:hAnsiTheme="minorHAnsi"/>
          <w:szCs w:val="24"/>
        </w:rPr>
        <w:t xml:space="preserve"> EUR</w:t>
      </w:r>
      <w:r w:rsidRPr="000843E9">
        <w:rPr>
          <w:rFonts w:asciiTheme="minorHAnsi" w:hAnsiTheme="minorHAnsi"/>
          <w:szCs w:val="24"/>
        </w:rPr>
        <w:t>;</w:t>
      </w:r>
      <w:r>
        <w:rPr>
          <w:rFonts w:asciiTheme="minorHAnsi" w:hAnsiTheme="minorHAnsi"/>
          <w:szCs w:val="24"/>
        </w:rPr>
        <w:t xml:space="preserve"> </w:t>
      </w:r>
      <w:r w:rsidRPr="000843E9">
        <w:rPr>
          <w:rFonts w:asciiTheme="minorHAnsi" w:hAnsiTheme="minorHAnsi"/>
          <w:szCs w:val="24"/>
        </w:rPr>
        <w:t xml:space="preserve">krajowe środki prywatne do kwoty </w:t>
      </w:r>
      <w:r>
        <w:rPr>
          <w:rFonts w:asciiTheme="minorHAnsi" w:hAnsiTheme="minorHAnsi"/>
          <w:szCs w:val="24"/>
        </w:rPr>
        <w:br/>
      </w:r>
      <w:r w:rsidRPr="008D2EDF">
        <w:rPr>
          <w:rFonts w:asciiTheme="minorHAnsi" w:hAnsiTheme="minorHAnsi"/>
          <w:szCs w:val="24"/>
        </w:rPr>
        <w:t>2 876 002,00</w:t>
      </w:r>
      <w:r>
        <w:rPr>
          <w:rFonts w:asciiTheme="minorHAnsi" w:hAnsiTheme="minorHAnsi"/>
          <w:szCs w:val="24"/>
        </w:rPr>
        <w:t xml:space="preserve"> </w:t>
      </w:r>
      <w:r w:rsidRPr="000843E9">
        <w:rPr>
          <w:rFonts w:asciiTheme="minorHAnsi" w:hAnsiTheme="minorHAnsi"/>
          <w:szCs w:val="24"/>
        </w:rPr>
        <w:t xml:space="preserve">EUR; finansowanie ogółem do kwoty </w:t>
      </w:r>
      <w:r w:rsidRPr="008D2EDF">
        <w:rPr>
          <w:rFonts w:asciiTheme="minorHAnsi" w:hAnsiTheme="minorHAnsi"/>
          <w:szCs w:val="24"/>
        </w:rPr>
        <w:t>30 540 924,00</w:t>
      </w:r>
      <w:r>
        <w:rPr>
          <w:rFonts w:asciiTheme="minorHAnsi" w:hAnsiTheme="minorHAnsi"/>
          <w:szCs w:val="24"/>
        </w:rPr>
        <w:t xml:space="preserve"> EUR.</w:t>
      </w:r>
    </w:p>
    <w:p w14:paraId="57755C23" w14:textId="77777777" w:rsidR="0008036F" w:rsidRDefault="0008036F" w:rsidP="0008036F">
      <w:pPr>
        <w:spacing w:line="276" w:lineRule="auto"/>
        <w:jc w:val="both"/>
        <w:rPr>
          <w:rFonts w:asciiTheme="minorHAnsi" w:hAnsiTheme="minorHAnsi"/>
          <w:szCs w:val="24"/>
        </w:rPr>
      </w:pPr>
    </w:p>
    <w:p w14:paraId="4C5C9C4E" w14:textId="77777777" w:rsidR="0008036F" w:rsidRPr="000843E9" w:rsidRDefault="0008036F" w:rsidP="0008036F">
      <w:pPr>
        <w:spacing w:line="340" w:lineRule="exact"/>
        <w:rPr>
          <w:rFonts w:asciiTheme="minorHAnsi" w:hAnsiTheme="minorHAnsi"/>
          <w:b/>
          <w:szCs w:val="24"/>
        </w:rPr>
      </w:pPr>
      <w:r w:rsidRPr="0069327D">
        <w:rPr>
          <w:rFonts w:asciiTheme="minorHAnsi" w:hAnsiTheme="minorHAnsi"/>
          <w:b/>
          <w:szCs w:val="24"/>
        </w:rPr>
        <w:t>Poddziałanie</w:t>
      </w:r>
      <w:r>
        <w:rPr>
          <w:rFonts w:asciiTheme="minorHAnsi" w:hAnsiTheme="minorHAnsi"/>
          <w:b/>
          <w:szCs w:val="24"/>
        </w:rPr>
        <w:t xml:space="preserve"> 3.3.1</w:t>
      </w:r>
    </w:p>
    <w:p w14:paraId="17E54444" w14:textId="77777777" w:rsidR="0008036F" w:rsidRPr="000843E9" w:rsidRDefault="0008036F" w:rsidP="0008036F">
      <w:pPr>
        <w:spacing w:line="340" w:lineRule="exact"/>
        <w:jc w:val="both"/>
        <w:rPr>
          <w:rFonts w:asciiTheme="minorHAnsi" w:hAnsiTheme="minorHAnsi"/>
          <w:szCs w:val="24"/>
        </w:rPr>
      </w:pPr>
      <w:r w:rsidRPr="000843E9">
        <w:rPr>
          <w:rFonts w:asciiTheme="minorHAnsi" w:hAnsiTheme="minorHAnsi"/>
          <w:szCs w:val="24"/>
        </w:rPr>
        <w:t>zmianie uległy warto</w:t>
      </w:r>
      <w:r>
        <w:rPr>
          <w:rFonts w:asciiTheme="minorHAnsi" w:hAnsiTheme="minorHAnsi"/>
          <w:szCs w:val="24"/>
        </w:rPr>
        <w:t>ści: wsparcie UE ogółem oraz EFRR</w:t>
      </w:r>
      <w:r w:rsidRPr="000843E9">
        <w:rPr>
          <w:rFonts w:asciiTheme="minorHAnsi" w:hAnsiTheme="minorHAnsi"/>
          <w:szCs w:val="24"/>
        </w:rPr>
        <w:t xml:space="preserve"> do kwoty </w:t>
      </w:r>
      <w:r w:rsidRPr="0069327D">
        <w:rPr>
          <w:rFonts w:asciiTheme="minorHAnsi" w:hAnsiTheme="minorHAnsi"/>
          <w:szCs w:val="24"/>
        </w:rPr>
        <w:t xml:space="preserve">108 201 769,00 </w:t>
      </w:r>
      <w:r>
        <w:rPr>
          <w:rFonts w:asciiTheme="minorHAnsi" w:hAnsiTheme="minorHAnsi"/>
          <w:szCs w:val="24"/>
        </w:rPr>
        <w:t xml:space="preserve"> </w:t>
      </w:r>
      <w:r w:rsidRPr="000843E9">
        <w:rPr>
          <w:rFonts w:asciiTheme="minorHAnsi" w:hAnsiTheme="minorHAnsi"/>
          <w:szCs w:val="24"/>
        </w:rPr>
        <w:t xml:space="preserve">EUR; wkład krajowy ogółem do kwoty </w:t>
      </w:r>
      <w:r w:rsidRPr="0069327D">
        <w:rPr>
          <w:rFonts w:asciiTheme="minorHAnsi" w:hAnsiTheme="minorHAnsi"/>
          <w:szCs w:val="24"/>
        </w:rPr>
        <w:t xml:space="preserve">19 094 430,00 </w:t>
      </w:r>
      <w:r w:rsidRPr="000843E9">
        <w:rPr>
          <w:rFonts w:asciiTheme="minorHAnsi" w:hAnsiTheme="minorHAnsi"/>
          <w:szCs w:val="24"/>
        </w:rPr>
        <w:t xml:space="preserve">EUR; krajowe środki publiczne ogółem do kwoty </w:t>
      </w:r>
      <w:r w:rsidRPr="0069327D">
        <w:rPr>
          <w:rFonts w:asciiTheme="minorHAnsi" w:hAnsiTheme="minorHAnsi"/>
          <w:szCs w:val="24"/>
        </w:rPr>
        <w:t xml:space="preserve">13 940 875,00 </w:t>
      </w:r>
      <w:r w:rsidRPr="000843E9">
        <w:rPr>
          <w:rFonts w:asciiTheme="minorHAnsi" w:hAnsiTheme="minorHAnsi"/>
          <w:szCs w:val="24"/>
        </w:rPr>
        <w:t>EUR;</w:t>
      </w:r>
      <w:r w:rsidRPr="00702DC1">
        <w:rPr>
          <w:rFonts w:asciiTheme="minorHAnsi" w:hAnsiTheme="minorHAnsi"/>
          <w:szCs w:val="24"/>
        </w:rPr>
        <w:t xml:space="preserve"> </w:t>
      </w:r>
      <w:r w:rsidRPr="000843E9">
        <w:rPr>
          <w:rFonts w:asciiTheme="minorHAnsi" w:hAnsiTheme="minorHAnsi"/>
          <w:szCs w:val="24"/>
        </w:rPr>
        <w:t xml:space="preserve">krajowe środki publiczne budżet JST do kwoty </w:t>
      </w:r>
      <w:r w:rsidRPr="0069327D">
        <w:rPr>
          <w:rFonts w:asciiTheme="minorHAnsi" w:hAnsiTheme="minorHAnsi"/>
          <w:szCs w:val="24"/>
        </w:rPr>
        <w:t xml:space="preserve">7 637 772,00 </w:t>
      </w:r>
      <w:r w:rsidRPr="000843E9">
        <w:rPr>
          <w:rFonts w:asciiTheme="minorHAnsi" w:hAnsiTheme="minorHAnsi"/>
          <w:szCs w:val="24"/>
        </w:rPr>
        <w:t xml:space="preserve">EUR; </w:t>
      </w:r>
      <w:r w:rsidRPr="003035A6">
        <w:rPr>
          <w:rFonts w:asciiTheme="minorHAnsi" w:hAnsiTheme="minorHAnsi"/>
          <w:szCs w:val="24"/>
        </w:rPr>
        <w:t xml:space="preserve">krajowe środki publiczne inne do kwoty </w:t>
      </w:r>
      <w:r w:rsidRPr="0069327D">
        <w:rPr>
          <w:rFonts w:asciiTheme="minorHAnsi" w:hAnsiTheme="minorHAnsi"/>
          <w:szCs w:val="24"/>
        </w:rPr>
        <w:t xml:space="preserve">4 486 761,00 </w:t>
      </w:r>
      <w:r w:rsidRPr="003035A6">
        <w:rPr>
          <w:rFonts w:asciiTheme="minorHAnsi" w:hAnsiTheme="minorHAnsi"/>
          <w:szCs w:val="24"/>
        </w:rPr>
        <w:t xml:space="preserve">EUR; </w:t>
      </w:r>
      <w:r w:rsidRPr="000843E9">
        <w:rPr>
          <w:rFonts w:asciiTheme="minorHAnsi" w:hAnsiTheme="minorHAnsi"/>
          <w:szCs w:val="24"/>
        </w:rPr>
        <w:t xml:space="preserve">krajowe środki prywatne do kwoty </w:t>
      </w:r>
      <w:r w:rsidRPr="00E72252">
        <w:rPr>
          <w:rFonts w:asciiTheme="minorHAnsi" w:hAnsiTheme="minorHAnsi"/>
          <w:szCs w:val="24"/>
        </w:rPr>
        <w:t xml:space="preserve">5 153 555,00 </w:t>
      </w:r>
      <w:r w:rsidRPr="000843E9">
        <w:rPr>
          <w:rFonts w:asciiTheme="minorHAnsi" w:hAnsiTheme="minorHAnsi"/>
          <w:szCs w:val="24"/>
        </w:rPr>
        <w:t xml:space="preserve">EUR; finansowanie ogółem do kwoty </w:t>
      </w:r>
      <w:r w:rsidRPr="00E72252">
        <w:rPr>
          <w:rFonts w:asciiTheme="minorHAnsi" w:hAnsiTheme="minorHAnsi"/>
          <w:szCs w:val="24"/>
        </w:rPr>
        <w:t xml:space="preserve">127 296 199,00 </w:t>
      </w:r>
      <w:r>
        <w:rPr>
          <w:rFonts w:asciiTheme="minorHAnsi" w:hAnsiTheme="minorHAnsi"/>
          <w:szCs w:val="24"/>
        </w:rPr>
        <w:t>EUR.</w:t>
      </w:r>
    </w:p>
    <w:p w14:paraId="517895B5" w14:textId="77777777" w:rsidR="0008036F" w:rsidRDefault="0008036F" w:rsidP="0008036F">
      <w:pPr>
        <w:spacing w:line="276" w:lineRule="auto"/>
        <w:jc w:val="both"/>
        <w:rPr>
          <w:rFonts w:asciiTheme="minorHAnsi" w:hAnsiTheme="minorHAnsi"/>
          <w:szCs w:val="24"/>
        </w:rPr>
      </w:pPr>
    </w:p>
    <w:p w14:paraId="1A1412A7" w14:textId="77777777" w:rsidR="0008036F" w:rsidRPr="000843E9" w:rsidRDefault="0008036F" w:rsidP="0008036F">
      <w:pPr>
        <w:spacing w:line="340" w:lineRule="exact"/>
        <w:rPr>
          <w:rFonts w:asciiTheme="minorHAnsi" w:hAnsiTheme="minorHAnsi"/>
          <w:b/>
          <w:szCs w:val="24"/>
        </w:rPr>
      </w:pPr>
      <w:r w:rsidRPr="0069327D">
        <w:rPr>
          <w:rFonts w:asciiTheme="minorHAnsi" w:hAnsiTheme="minorHAnsi"/>
          <w:b/>
          <w:szCs w:val="24"/>
        </w:rPr>
        <w:t>Poddziałanie</w:t>
      </w:r>
      <w:r>
        <w:rPr>
          <w:rFonts w:asciiTheme="minorHAnsi" w:hAnsiTheme="minorHAnsi"/>
          <w:b/>
          <w:szCs w:val="24"/>
        </w:rPr>
        <w:t xml:space="preserve"> 3.3.4</w:t>
      </w:r>
    </w:p>
    <w:p w14:paraId="0F1C589A" w14:textId="77777777" w:rsidR="0008036F" w:rsidRPr="000843E9" w:rsidRDefault="0008036F" w:rsidP="0008036F">
      <w:pPr>
        <w:spacing w:line="340" w:lineRule="exact"/>
        <w:jc w:val="both"/>
        <w:rPr>
          <w:rFonts w:asciiTheme="minorHAnsi" w:hAnsiTheme="minorHAnsi"/>
          <w:szCs w:val="24"/>
        </w:rPr>
      </w:pPr>
      <w:r w:rsidRPr="000843E9">
        <w:rPr>
          <w:rFonts w:asciiTheme="minorHAnsi" w:hAnsiTheme="minorHAnsi"/>
          <w:szCs w:val="24"/>
        </w:rPr>
        <w:t>zmianie uległy warto</w:t>
      </w:r>
      <w:r>
        <w:rPr>
          <w:rFonts w:asciiTheme="minorHAnsi" w:hAnsiTheme="minorHAnsi"/>
          <w:szCs w:val="24"/>
        </w:rPr>
        <w:t>ści: wsparcie UE ogółem oraz EFRR</w:t>
      </w:r>
      <w:r w:rsidRPr="000843E9">
        <w:rPr>
          <w:rFonts w:asciiTheme="minorHAnsi" w:hAnsiTheme="minorHAnsi"/>
          <w:szCs w:val="24"/>
        </w:rPr>
        <w:t xml:space="preserve"> do kwoty </w:t>
      </w:r>
      <w:r w:rsidRPr="004B4E41">
        <w:rPr>
          <w:rFonts w:asciiTheme="minorHAnsi" w:hAnsiTheme="minorHAnsi"/>
          <w:szCs w:val="24"/>
        </w:rPr>
        <w:t>24 293 424,00</w:t>
      </w:r>
      <w:r>
        <w:rPr>
          <w:rFonts w:asciiTheme="minorHAnsi" w:hAnsiTheme="minorHAnsi"/>
          <w:szCs w:val="24"/>
        </w:rPr>
        <w:t xml:space="preserve"> </w:t>
      </w:r>
      <w:r w:rsidRPr="000843E9">
        <w:rPr>
          <w:rFonts w:asciiTheme="minorHAnsi" w:hAnsiTheme="minorHAnsi"/>
          <w:szCs w:val="24"/>
        </w:rPr>
        <w:t xml:space="preserve">EUR; wkład krajowy ogółem do kwoty </w:t>
      </w:r>
      <w:r w:rsidRPr="004B4E41">
        <w:rPr>
          <w:rFonts w:asciiTheme="minorHAnsi" w:hAnsiTheme="minorHAnsi"/>
          <w:szCs w:val="24"/>
        </w:rPr>
        <w:t>4 287 075,00</w:t>
      </w:r>
      <w:r>
        <w:rPr>
          <w:rFonts w:asciiTheme="minorHAnsi" w:hAnsiTheme="minorHAnsi"/>
          <w:szCs w:val="24"/>
        </w:rPr>
        <w:t xml:space="preserve"> </w:t>
      </w:r>
      <w:r w:rsidRPr="000843E9">
        <w:rPr>
          <w:rFonts w:asciiTheme="minorHAnsi" w:hAnsiTheme="minorHAnsi"/>
          <w:szCs w:val="24"/>
        </w:rPr>
        <w:t xml:space="preserve">EUR; krajowe środki publiczne ogółem do kwoty </w:t>
      </w:r>
      <w:r>
        <w:rPr>
          <w:rFonts w:asciiTheme="minorHAnsi" w:hAnsiTheme="minorHAnsi"/>
          <w:szCs w:val="24"/>
        </w:rPr>
        <w:br/>
      </w:r>
      <w:r w:rsidRPr="004B4E41">
        <w:rPr>
          <w:rFonts w:asciiTheme="minorHAnsi" w:hAnsiTheme="minorHAnsi"/>
          <w:szCs w:val="24"/>
        </w:rPr>
        <w:t>3 130 001,00</w:t>
      </w:r>
      <w:r>
        <w:rPr>
          <w:rFonts w:asciiTheme="minorHAnsi" w:hAnsiTheme="minorHAnsi"/>
          <w:szCs w:val="24"/>
        </w:rPr>
        <w:t xml:space="preserve"> </w:t>
      </w:r>
      <w:r w:rsidRPr="000843E9">
        <w:rPr>
          <w:rFonts w:asciiTheme="minorHAnsi" w:hAnsiTheme="minorHAnsi"/>
          <w:szCs w:val="24"/>
        </w:rPr>
        <w:t>EUR;</w:t>
      </w:r>
      <w:r w:rsidRPr="00702DC1">
        <w:rPr>
          <w:rFonts w:asciiTheme="minorHAnsi" w:hAnsiTheme="minorHAnsi"/>
          <w:szCs w:val="24"/>
        </w:rPr>
        <w:t xml:space="preserve"> </w:t>
      </w:r>
      <w:r w:rsidRPr="000843E9">
        <w:rPr>
          <w:rFonts w:asciiTheme="minorHAnsi" w:hAnsiTheme="minorHAnsi"/>
          <w:szCs w:val="24"/>
        </w:rPr>
        <w:t xml:space="preserve">krajowe środki publiczne budżet JST do kwoty </w:t>
      </w:r>
      <w:r w:rsidRPr="004B4E41">
        <w:rPr>
          <w:rFonts w:asciiTheme="minorHAnsi" w:hAnsiTheme="minorHAnsi"/>
          <w:szCs w:val="24"/>
        </w:rPr>
        <w:t>1 714 830,00</w:t>
      </w:r>
      <w:r>
        <w:rPr>
          <w:rFonts w:asciiTheme="minorHAnsi" w:hAnsiTheme="minorHAnsi"/>
          <w:szCs w:val="24"/>
        </w:rPr>
        <w:t xml:space="preserve"> </w:t>
      </w:r>
      <w:r w:rsidRPr="000843E9">
        <w:rPr>
          <w:rFonts w:asciiTheme="minorHAnsi" w:hAnsiTheme="minorHAnsi"/>
          <w:szCs w:val="24"/>
        </w:rPr>
        <w:t xml:space="preserve">EUR; </w:t>
      </w:r>
      <w:r w:rsidRPr="003035A6">
        <w:rPr>
          <w:rFonts w:asciiTheme="minorHAnsi" w:hAnsiTheme="minorHAnsi"/>
          <w:szCs w:val="24"/>
        </w:rPr>
        <w:t xml:space="preserve">krajowe środki publiczne inne do kwoty </w:t>
      </w:r>
      <w:r w:rsidRPr="004B4E41">
        <w:rPr>
          <w:rFonts w:asciiTheme="minorHAnsi" w:hAnsiTheme="minorHAnsi"/>
          <w:szCs w:val="24"/>
        </w:rPr>
        <w:t>1 415 171,00</w:t>
      </w:r>
      <w:r>
        <w:rPr>
          <w:rFonts w:asciiTheme="minorHAnsi" w:hAnsiTheme="minorHAnsi"/>
          <w:szCs w:val="24"/>
        </w:rPr>
        <w:t xml:space="preserve"> </w:t>
      </w:r>
      <w:r w:rsidRPr="003035A6">
        <w:rPr>
          <w:rFonts w:asciiTheme="minorHAnsi" w:hAnsiTheme="minorHAnsi"/>
          <w:szCs w:val="24"/>
        </w:rPr>
        <w:t xml:space="preserve">EUR; </w:t>
      </w:r>
      <w:r w:rsidRPr="000843E9">
        <w:rPr>
          <w:rFonts w:asciiTheme="minorHAnsi" w:hAnsiTheme="minorHAnsi"/>
          <w:szCs w:val="24"/>
        </w:rPr>
        <w:t xml:space="preserve">krajowe środki prywatne do kwoty </w:t>
      </w:r>
      <w:r>
        <w:rPr>
          <w:rFonts w:asciiTheme="minorHAnsi" w:hAnsiTheme="minorHAnsi"/>
          <w:szCs w:val="24"/>
        </w:rPr>
        <w:br/>
      </w:r>
      <w:r w:rsidRPr="004B4E41">
        <w:rPr>
          <w:rFonts w:asciiTheme="minorHAnsi" w:hAnsiTheme="minorHAnsi"/>
          <w:szCs w:val="24"/>
        </w:rPr>
        <w:t>1 157 074,00</w:t>
      </w:r>
      <w:r>
        <w:rPr>
          <w:rFonts w:asciiTheme="minorHAnsi" w:hAnsiTheme="minorHAnsi"/>
          <w:szCs w:val="24"/>
        </w:rPr>
        <w:t xml:space="preserve"> </w:t>
      </w:r>
      <w:r w:rsidRPr="000843E9">
        <w:rPr>
          <w:rFonts w:asciiTheme="minorHAnsi" w:hAnsiTheme="minorHAnsi"/>
          <w:szCs w:val="24"/>
        </w:rPr>
        <w:t xml:space="preserve">EUR; finansowanie ogółem do kwoty </w:t>
      </w:r>
      <w:r w:rsidRPr="004B4E41">
        <w:rPr>
          <w:rFonts w:asciiTheme="minorHAnsi" w:hAnsiTheme="minorHAnsi"/>
          <w:szCs w:val="24"/>
        </w:rPr>
        <w:t>28 580 499,00</w:t>
      </w:r>
      <w:r>
        <w:rPr>
          <w:rFonts w:asciiTheme="minorHAnsi" w:hAnsiTheme="minorHAnsi"/>
          <w:szCs w:val="24"/>
        </w:rPr>
        <w:t xml:space="preserve"> EUR.</w:t>
      </w:r>
    </w:p>
    <w:p w14:paraId="4D7FCDCF" w14:textId="77777777" w:rsidR="0008036F" w:rsidRDefault="0008036F" w:rsidP="0008036F">
      <w:pPr>
        <w:spacing w:line="276" w:lineRule="auto"/>
        <w:jc w:val="both"/>
        <w:rPr>
          <w:rFonts w:asciiTheme="minorHAnsi" w:hAnsiTheme="minorHAnsi"/>
          <w:szCs w:val="24"/>
        </w:rPr>
      </w:pPr>
    </w:p>
    <w:p w14:paraId="3B074B14" w14:textId="77777777" w:rsidR="0008036F" w:rsidRPr="000843E9" w:rsidRDefault="0008036F" w:rsidP="0008036F">
      <w:pPr>
        <w:spacing w:line="340" w:lineRule="exact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D</w:t>
      </w:r>
      <w:r w:rsidRPr="0069327D">
        <w:rPr>
          <w:rFonts w:asciiTheme="minorHAnsi" w:hAnsiTheme="minorHAnsi"/>
          <w:b/>
          <w:szCs w:val="24"/>
        </w:rPr>
        <w:t>ziałanie</w:t>
      </w:r>
      <w:r>
        <w:rPr>
          <w:rFonts w:asciiTheme="minorHAnsi" w:hAnsiTheme="minorHAnsi"/>
          <w:b/>
          <w:szCs w:val="24"/>
        </w:rPr>
        <w:t xml:space="preserve"> 3.4</w:t>
      </w:r>
    </w:p>
    <w:p w14:paraId="21D7FFAE" w14:textId="77777777" w:rsidR="0008036F" w:rsidRPr="000843E9" w:rsidRDefault="0008036F" w:rsidP="0008036F">
      <w:pPr>
        <w:spacing w:line="340" w:lineRule="exact"/>
        <w:jc w:val="both"/>
        <w:rPr>
          <w:rFonts w:asciiTheme="minorHAnsi" w:hAnsiTheme="minorHAnsi"/>
          <w:szCs w:val="24"/>
        </w:rPr>
      </w:pPr>
      <w:r w:rsidRPr="000843E9">
        <w:rPr>
          <w:rFonts w:asciiTheme="minorHAnsi" w:hAnsiTheme="minorHAnsi"/>
          <w:szCs w:val="24"/>
        </w:rPr>
        <w:t>zmianie uległy warto</w:t>
      </w:r>
      <w:r>
        <w:rPr>
          <w:rFonts w:asciiTheme="minorHAnsi" w:hAnsiTheme="minorHAnsi"/>
          <w:szCs w:val="24"/>
        </w:rPr>
        <w:t>ści: wsparcie UE ogółem oraz EFRR</w:t>
      </w:r>
      <w:r w:rsidRPr="000843E9">
        <w:rPr>
          <w:rFonts w:asciiTheme="minorHAnsi" w:hAnsiTheme="minorHAnsi"/>
          <w:szCs w:val="24"/>
        </w:rPr>
        <w:t xml:space="preserve"> do kwoty </w:t>
      </w:r>
      <w:r w:rsidRPr="00432326">
        <w:rPr>
          <w:rFonts w:asciiTheme="minorHAnsi" w:hAnsiTheme="minorHAnsi"/>
          <w:szCs w:val="24"/>
        </w:rPr>
        <w:t>132 971 425,00</w:t>
      </w:r>
      <w:r>
        <w:rPr>
          <w:rFonts w:asciiTheme="minorHAnsi" w:hAnsiTheme="minorHAnsi"/>
          <w:szCs w:val="24"/>
        </w:rPr>
        <w:t xml:space="preserve"> </w:t>
      </w:r>
      <w:r w:rsidRPr="000843E9">
        <w:rPr>
          <w:rFonts w:asciiTheme="minorHAnsi" w:hAnsiTheme="minorHAnsi"/>
          <w:szCs w:val="24"/>
        </w:rPr>
        <w:t xml:space="preserve">EUR; wkład krajowy ogółem do kwoty </w:t>
      </w:r>
      <w:r w:rsidRPr="00432326">
        <w:rPr>
          <w:rFonts w:asciiTheme="minorHAnsi" w:hAnsiTheme="minorHAnsi"/>
          <w:szCs w:val="24"/>
        </w:rPr>
        <w:t>23 465 547,00</w:t>
      </w:r>
      <w:r>
        <w:rPr>
          <w:rFonts w:asciiTheme="minorHAnsi" w:hAnsiTheme="minorHAnsi"/>
          <w:szCs w:val="24"/>
        </w:rPr>
        <w:t xml:space="preserve"> </w:t>
      </w:r>
      <w:r w:rsidRPr="000843E9">
        <w:rPr>
          <w:rFonts w:asciiTheme="minorHAnsi" w:hAnsiTheme="minorHAnsi"/>
          <w:szCs w:val="24"/>
        </w:rPr>
        <w:t xml:space="preserve">EUR; krajowe środki publiczne ogółem do kwoty </w:t>
      </w:r>
      <w:r>
        <w:rPr>
          <w:rFonts w:asciiTheme="minorHAnsi" w:hAnsiTheme="minorHAnsi"/>
          <w:szCs w:val="24"/>
        </w:rPr>
        <w:br/>
      </w:r>
      <w:r w:rsidRPr="00432326">
        <w:rPr>
          <w:rFonts w:asciiTheme="minorHAnsi" w:hAnsiTheme="minorHAnsi"/>
          <w:szCs w:val="24"/>
        </w:rPr>
        <w:t>20 336 807,00</w:t>
      </w:r>
      <w:r>
        <w:rPr>
          <w:rFonts w:asciiTheme="minorHAnsi" w:hAnsiTheme="minorHAnsi"/>
          <w:szCs w:val="24"/>
        </w:rPr>
        <w:t xml:space="preserve"> </w:t>
      </w:r>
      <w:r w:rsidRPr="000843E9">
        <w:rPr>
          <w:rFonts w:asciiTheme="minorHAnsi" w:hAnsiTheme="minorHAnsi"/>
          <w:szCs w:val="24"/>
        </w:rPr>
        <w:t>EUR;</w:t>
      </w:r>
      <w:r w:rsidRPr="00702DC1">
        <w:rPr>
          <w:rFonts w:asciiTheme="minorHAnsi" w:hAnsiTheme="minorHAnsi"/>
          <w:szCs w:val="24"/>
        </w:rPr>
        <w:t xml:space="preserve"> </w:t>
      </w:r>
      <w:r w:rsidRPr="000843E9">
        <w:rPr>
          <w:rFonts w:asciiTheme="minorHAnsi" w:hAnsiTheme="minorHAnsi"/>
          <w:szCs w:val="24"/>
        </w:rPr>
        <w:t xml:space="preserve">krajowe środki publiczne budżet JST do kwoty </w:t>
      </w:r>
      <w:r w:rsidRPr="00432326">
        <w:rPr>
          <w:rFonts w:asciiTheme="minorHAnsi" w:hAnsiTheme="minorHAnsi"/>
          <w:szCs w:val="24"/>
        </w:rPr>
        <w:t>20 336 807,00</w:t>
      </w:r>
      <w:r>
        <w:rPr>
          <w:rFonts w:asciiTheme="minorHAnsi" w:hAnsiTheme="minorHAnsi"/>
          <w:szCs w:val="24"/>
        </w:rPr>
        <w:t xml:space="preserve"> </w:t>
      </w:r>
      <w:r w:rsidRPr="000843E9">
        <w:rPr>
          <w:rFonts w:asciiTheme="minorHAnsi" w:hAnsiTheme="minorHAnsi"/>
          <w:szCs w:val="24"/>
        </w:rPr>
        <w:t xml:space="preserve">EUR; krajowe środki prywatne do kwoty </w:t>
      </w:r>
      <w:r w:rsidRPr="00432326">
        <w:rPr>
          <w:rFonts w:asciiTheme="minorHAnsi" w:hAnsiTheme="minorHAnsi"/>
          <w:szCs w:val="24"/>
        </w:rPr>
        <w:t>3 128 740,00</w:t>
      </w:r>
      <w:r>
        <w:rPr>
          <w:rFonts w:asciiTheme="minorHAnsi" w:hAnsiTheme="minorHAnsi"/>
          <w:szCs w:val="24"/>
        </w:rPr>
        <w:t xml:space="preserve"> </w:t>
      </w:r>
      <w:r w:rsidRPr="000843E9">
        <w:rPr>
          <w:rFonts w:asciiTheme="minorHAnsi" w:hAnsiTheme="minorHAnsi"/>
          <w:szCs w:val="24"/>
        </w:rPr>
        <w:t xml:space="preserve">EUR; finansowanie ogółem do kwoty </w:t>
      </w:r>
      <w:r>
        <w:rPr>
          <w:rFonts w:asciiTheme="minorHAnsi" w:hAnsiTheme="minorHAnsi"/>
          <w:szCs w:val="24"/>
        </w:rPr>
        <w:br/>
      </w:r>
      <w:r w:rsidRPr="00432326">
        <w:rPr>
          <w:rFonts w:asciiTheme="minorHAnsi" w:hAnsiTheme="minorHAnsi"/>
          <w:szCs w:val="24"/>
        </w:rPr>
        <w:t>156 436 972,00</w:t>
      </w:r>
      <w:r>
        <w:rPr>
          <w:rFonts w:asciiTheme="minorHAnsi" w:hAnsiTheme="minorHAnsi"/>
          <w:szCs w:val="24"/>
        </w:rPr>
        <w:t xml:space="preserve"> EUR.</w:t>
      </w:r>
    </w:p>
    <w:p w14:paraId="76787FA3" w14:textId="77777777" w:rsidR="0008036F" w:rsidRDefault="0008036F" w:rsidP="0008036F">
      <w:pPr>
        <w:spacing w:line="276" w:lineRule="auto"/>
        <w:jc w:val="both"/>
        <w:rPr>
          <w:rFonts w:asciiTheme="minorHAnsi" w:hAnsiTheme="minorHAnsi"/>
          <w:szCs w:val="24"/>
        </w:rPr>
      </w:pPr>
    </w:p>
    <w:p w14:paraId="07C590B8" w14:textId="77777777" w:rsidR="0008036F" w:rsidRPr="000843E9" w:rsidRDefault="0008036F" w:rsidP="0008036F">
      <w:pPr>
        <w:spacing w:line="340" w:lineRule="exact"/>
        <w:rPr>
          <w:rFonts w:asciiTheme="minorHAnsi" w:hAnsiTheme="minorHAnsi"/>
          <w:b/>
          <w:szCs w:val="24"/>
        </w:rPr>
      </w:pPr>
      <w:r w:rsidRPr="003948AA">
        <w:rPr>
          <w:rFonts w:asciiTheme="minorHAnsi" w:hAnsiTheme="minorHAnsi"/>
          <w:b/>
          <w:szCs w:val="24"/>
        </w:rPr>
        <w:t>Poddziałanie</w:t>
      </w:r>
      <w:r>
        <w:rPr>
          <w:rFonts w:asciiTheme="minorHAnsi" w:hAnsiTheme="minorHAnsi"/>
          <w:b/>
          <w:szCs w:val="24"/>
        </w:rPr>
        <w:t xml:space="preserve"> 3.4.1</w:t>
      </w:r>
    </w:p>
    <w:p w14:paraId="414DAA1A" w14:textId="77777777" w:rsidR="0008036F" w:rsidRPr="000843E9" w:rsidRDefault="0008036F" w:rsidP="0008036F">
      <w:pPr>
        <w:spacing w:line="340" w:lineRule="exact"/>
        <w:jc w:val="both"/>
        <w:rPr>
          <w:rFonts w:asciiTheme="minorHAnsi" w:hAnsiTheme="minorHAnsi"/>
          <w:szCs w:val="24"/>
        </w:rPr>
      </w:pPr>
      <w:r w:rsidRPr="000843E9">
        <w:rPr>
          <w:rFonts w:asciiTheme="minorHAnsi" w:hAnsiTheme="minorHAnsi"/>
          <w:szCs w:val="24"/>
        </w:rPr>
        <w:t>zmianie uległy warto</w:t>
      </w:r>
      <w:r>
        <w:rPr>
          <w:rFonts w:asciiTheme="minorHAnsi" w:hAnsiTheme="minorHAnsi"/>
          <w:szCs w:val="24"/>
        </w:rPr>
        <w:t>ści: wsparcie UE ogółem oraz EFRR</w:t>
      </w:r>
      <w:r w:rsidRPr="000843E9">
        <w:rPr>
          <w:rFonts w:asciiTheme="minorHAnsi" w:hAnsiTheme="minorHAnsi"/>
          <w:szCs w:val="24"/>
        </w:rPr>
        <w:t xml:space="preserve"> do kwoty </w:t>
      </w:r>
      <w:r w:rsidRPr="003948AA">
        <w:rPr>
          <w:rFonts w:asciiTheme="minorHAnsi" w:hAnsiTheme="minorHAnsi"/>
          <w:szCs w:val="24"/>
        </w:rPr>
        <w:t xml:space="preserve">48 440 640,00 </w:t>
      </w:r>
      <w:r>
        <w:rPr>
          <w:rFonts w:asciiTheme="minorHAnsi" w:hAnsiTheme="minorHAnsi"/>
          <w:szCs w:val="24"/>
        </w:rPr>
        <w:t xml:space="preserve"> </w:t>
      </w:r>
      <w:r w:rsidRPr="000843E9">
        <w:rPr>
          <w:rFonts w:asciiTheme="minorHAnsi" w:hAnsiTheme="minorHAnsi"/>
          <w:szCs w:val="24"/>
        </w:rPr>
        <w:t xml:space="preserve">EUR; wkład krajowy ogółem do kwoty </w:t>
      </w:r>
      <w:r w:rsidRPr="003948AA">
        <w:rPr>
          <w:rFonts w:asciiTheme="minorHAnsi" w:hAnsiTheme="minorHAnsi"/>
          <w:szCs w:val="24"/>
        </w:rPr>
        <w:t xml:space="preserve">8 548 348,00 </w:t>
      </w:r>
      <w:r>
        <w:rPr>
          <w:rFonts w:asciiTheme="minorHAnsi" w:hAnsiTheme="minorHAnsi"/>
          <w:szCs w:val="24"/>
        </w:rPr>
        <w:t xml:space="preserve"> </w:t>
      </w:r>
      <w:r w:rsidRPr="000843E9">
        <w:rPr>
          <w:rFonts w:asciiTheme="minorHAnsi" w:hAnsiTheme="minorHAnsi"/>
          <w:szCs w:val="24"/>
        </w:rPr>
        <w:t xml:space="preserve">EUR; krajowe środki publiczne ogółem do kwoty </w:t>
      </w:r>
      <w:r>
        <w:rPr>
          <w:rFonts w:asciiTheme="minorHAnsi" w:hAnsiTheme="minorHAnsi"/>
          <w:szCs w:val="24"/>
        </w:rPr>
        <w:br/>
      </w:r>
      <w:r w:rsidRPr="003948AA">
        <w:rPr>
          <w:rFonts w:asciiTheme="minorHAnsi" w:hAnsiTheme="minorHAnsi"/>
          <w:szCs w:val="24"/>
        </w:rPr>
        <w:t xml:space="preserve">7 408 568,00 </w:t>
      </w:r>
      <w:r w:rsidRPr="000843E9">
        <w:rPr>
          <w:rFonts w:asciiTheme="minorHAnsi" w:hAnsiTheme="minorHAnsi"/>
          <w:szCs w:val="24"/>
        </w:rPr>
        <w:t>EUR;</w:t>
      </w:r>
      <w:r w:rsidRPr="00702DC1">
        <w:rPr>
          <w:rFonts w:asciiTheme="minorHAnsi" w:hAnsiTheme="minorHAnsi"/>
          <w:szCs w:val="24"/>
        </w:rPr>
        <w:t xml:space="preserve"> </w:t>
      </w:r>
      <w:r w:rsidRPr="000843E9">
        <w:rPr>
          <w:rFonts w:asciiTheme="minorHAnsi" w:hAnsiTheme="minorHAnsi"/>
          <w:szCs w:val="24"/>
        </w:rPr>
        <w:t xml:space="preserve">krajowe środki publiczne budżet JST do kwoty </w:t>
      </w:r>
      <w:r w:rsidRPr="003948AA">
        <w:rPr>
          <w:rFonts w:asciiTheme="minorHAnsi" w:hAnsiTheme="minorHAnsi"/>
          <w:szCs w:val="24"/>
        </w:rPr>
        <w:t xml:space="preserve">7 408 568,00 </w:t>
      </w:r>
      <w:r>
        <w:rPr>
          <w:rFonts w:asciiTheme="minorHAnsi" w:hAnsiTheme="minorHAnsi"/>
          <w:szCs w:val="24"/>
        </w:rPr>
        <w:t xml:space="preserve"> </w:t>
      </w:r>
      <w:r w:rsidRPr="000843E9">
        <w:rPr>
          <w:rFonts w:asciiTheme="minorHAnsi" w:hAnsiTheme="minorHAnsi"/>
          <w:szCs w:val="24"/>
        </w:rPr>
        <w:t xml:space="preserve">EUR; krajowe środki prywatne do kwoty </w:t>
      </w:r>
      <w:r w:rsidRPr="003948AA">
        <w:rPr>
          <w:rFonts w:asciiTheme="minorHAnsi" w:hAnsiTheme="minorHAnsi"/>
          <w:szCs w:val="24"/>
        </w:rPr>
        <w:t>1 139 780,00</w:t>
      </w:r>
      <w:r>
        <w:rPr>
          <w:rFonts w:asciiTheme="minorHAnsi" w:hAnsiTheme="minorHAnsi"/>
          <w:szCs w:val="24"/>
        </w:rPr>
        <w:t xml:space="preserve"> </w:t>
      </w:r>
      <w:r w:rsidRPr="000843E9">
        <w:rPr>
          <w:rFonts w:asciiTheme="minorHAnsi" w:hAnsiTheme="minorHAnsi"/>
          <w:szCs w:val="24"/>
        </w:rPr>
        <w:t xml:space="preserve">EUR; finansowanie ogółem do kwoty </w:t>
      </w:r>
      <w:r>
        <w:rPr>
          <w:rFonts w:asciiTheme="minorHAnsi" w:hAnsiTheme="minorHAnsi"/>
          <w:szCs w:val="24"/>
        </w:rPr>
        <w:br/>
      </w:r>
      <w:r w:rsidRPr="003948AA">
        <w:rPr>
          <w:rFonts w:asciiTheme="minorHAnsi" w:hAnsiTheme="minorHAnsi"/>
          <w:szCs w:val="24"/>
        </w:rPr>
        <w:t xml:space="preserve">56 988 988,00 </w:t>
      </w:r>
      <w:r>
        <w:rPr>
          <w:rFonts w:asciiTheme="minorHAnsi" w:hAnsiTheme="minorHAnsi"/>
          <w:szCs w:val="24"/>
        </w:rPr>
        <w:t>EUR.</w:t>
      </w:r>
    </w:p>
    <w:p w14:paraId="5B837751" w14:textId="77777777" w:rsidR="0008036F" w:rsidRDefault="0008036F" w:rsidP="0008036F">
      <w:pPr>
        <w:spacing w:line="276" w:lineRule="auto"/>
        <w:jc w:val="both"/>
        <w:rPr>
          <w:rFonts w:asciiTheme="minorHAnsi" w:hAnsiTheme="minorHAnsi"/>
          <w:szCs w:val="24"/>
        </w:rPr>
      </w:pPr>
    </w:p>
    <w:p w14:paraId="5D855064" w14:textId="77777777" w:rsidR="0008036F" w:rsidRPr="000843E9" w:rsidRDefault="0008036F" w:rsidP="0008036F">
      <w:pPr>
        <w:spacing w:line="340" w:lineRule="exact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D</w:t>
      </w:r>
      <w:r w:rsidRPr="003948AA">
        <w:rPr>
          <w:rFonts w:asciiTheme="minorHAnsi" w:hAnsiTheme="minorHAnsi"/>
          <w:b/>
          <w:szCs w:val="24"/>
        </w:rPr>
        <w:t>ziałanie</w:t>
      </w:r>
      <w:r>
        <w:rPr>
          <w:rFonts w:asciiTheme="minorHAnsi" w:hAnsiTheme="minorHAnsi"/>
          <w:b/>
          <w:szCs w:val="24"/>
        </w:rPr>
        <w:t xml:space="preserve"> 3.5</w:t>
      </w:r>
    </w:p>
    <w:p w14:paraId="5E69F0BB" w14:textId="77777777" w:rsidR="0008036F" w:rsidRDefault="0008036F" w:rsidP="0008036F">
      <w:pPr>
        <w:spacing w:line="340" w:lineRule="exact"/>
        <w:jc w:val="both"/>
        <w:rPr>
          <w:rFonts w:asciiTheme="minorHAnsi" w:hAnsiTheme="minorHAnsi"/>
          <w:szCs w:val="24"/>
        </w:rPr>
      </w:pPr>
      <w:r w:rsidRPr="000843E9">
        <w:rPr>
          <w:rFonts w:asciiTheme="minorHAnsi" w:hAnsiTheme="minorHAnsi"/>
          <w:szCs w:val="24"/>
        </w:rPr>
        <w:t>zmianie uległy warto</w:t>
      </w:r>
      <w:r>
        <w:rPr>
          <w:rFonts w:asciiTheme="minorHAnsi" w:hAnsiTheme="minorHAnsi"/>
          <w:szCs w:val="24"/>
        </w:rPr>
        <w:t>ści: wsparcie UE ogółem oraz EFRR</w:t>
      </w:r>
      <w:r w:rsidRPr="000843E9">
        <w:rPr>
          <w:rFonts w:asciiTheme="minorHAnsi" w:hAnsiTheme="minorHAnsi"/>
          <w:szCs w:val="24"/>
        </w:rPr>
        <w:t xml:space="preserve"> do kwoty </w:t>
      </w:r>
      <w:r w:rsidRPr="00620790">
        <w:rPr>
          <w:rFonts w:asciiTheme="minorHAnsi" w:hAnsiTheme="minorHAnsi"/>
          <w:szCs w:val="24"/>
        </w:rPr>
        <w:t>12 104 464,00</w:t>
      </w:r>
      <w:r>
        <w:rPr>
          <w:rFonts w:asciiTheme="minorHAnsi" w:hAnsiTheme="minorHAnsi"/>
          <w:szCs w:val="24"/>
        </w:rPr>
        <w:t xml:space="preserve"> </w:t>
      </w:r>
      <w:r w:rsidRPr="000843E9">
        <w:rPr>
          <w:rFonts w:asciiTheme="minorHAnsi" w:hAnsiTheme="minorHAnsi"/>
          <w:szCs w:val="24"/>
        </w:rPr>
        <w:t xml:space="preserve">EUR; wkład krajowy ogółem do kwoty </w:t>
      </w:r>
      <w:r w:rsidRPr="00620790">
        <w:rPr>
          <w:rFonts w:asciiTheme="minorHAnsi" w:hAnsiTheme="minorHAnsi"/>
          <w:szCs w:val="24"/>
        </w:rPr>
        <w:t>2 136 081,00</w:t>
      </w:r>
      <w:r>
        <w:rPr>
          <w:rFonts w:asciiTheme="minorHAnsi" w:hAnsiTheme="minorHAnsi"/>
          <w:szCs w:val="24"/>
        </w:rPr>
        <w:t xml:space="preserve"> </w:t>
      </w:r>
      <w:r w:rsidRPr="000843E9">
        <w:rPr>
          <w:rFonts w:asciiTheme="minorHAnsi" w:hAnsiTheme="minorHAnsi"/>
          <w:szCs w:val="24"/>
        </w:rPr>
        <w:t xml:space="preserve">EUR; krajowe środki publiczne ogółem do kwoty </w:t>
      </w:r>
      <w:r>
        <w:rPr>
          <w:rFonts w:asciiTheme="minorHAnsi" w:hAnsiTheme="minorHAnsi"/>
          <w:szCs w:val="24"/>
        </w:rPr>
        <w:br/>
      </w:r>
      <w:r w:rsidRPr="00620790">
        <w:rPr>
          <w:rFonts w:asciiTheme="minorHAnsi" w:hAnsiTheme="minorHAnsi"/>
          <w:szCs w:val="24"/>
        </w:rPr>
        <w:t>1 993 676,00</w:t>
      </w:r>
      <w:r>
        <w:rPr>
          <w:rFonts w:asciiTheme="minorHAnsi" w:hAnsiTheme="minorHAnsi"/>
          <w:szCs w:val="24"/>
        </w:rPr>
        <w:t xml:space="preserve"> </w:t>
      </w:r>
      <w:r w:rsidRPr="000843E9">
        <w:rPr>
          <w:rFonts w:asciiTheme="minorHAnsi" w:hAnsiTheme="minorHAnsi"/>
          <w:szCs w:val="24"/>
        </w:rPr>
        <w:t>EUR;</w:t>
      </w:r>
      <w:r w:rsidRPr="00702DC1">
        <w:rPr>
          <w:rFonts w:asciiTheme="minorHAnsi" w:hAnsiTheme="minorHAnsi"/>
          <w:szCs w:val="24"/>
        </w:rPr>
        <w:t xml:space="preserve"> </w:t>
      </w:r>
      <w:r w:rsidRPr="000843E9">
        <w:rPr>
          <w:rFonts w:asciiTheme="minorHAnsi" w:hAnsiTheme="minorHAnsi"/>
          <w:szCs w:val="24"/>
        </w:rPr>
        <w:t xml:space="preserve">krajowe środki publiczne budżet JST do kwoty </w:t>
      </w:r>
      <w:r w:rsidRPr="00620790">
        <w:rPr>
          <w:rFonts w:asciiTheme="minorHAnsi" w:hAnsiTheme="minorHAnsi"/>
          <w:szCs w:val="24"/>
        </w:rPr>
        <w:t>1 993 676,00</w:t>
      </w:r>
      <w:r>
        <w:rPr>
          <w:rFonts w:asciiTheme="minorHAnsi" w:hAnsiTheme="minorHAnsi"/>
          <w:szCs w:val="24"/>
        </w:rPr>
        <w:t xml:space="preserve"> </w:t>
      </w:r>
      <w:r w:rsidRPr="000843E9">
        <w:rPr>
          <w:rFonts w:asciiTheme="minorHAnsi" w:hAnsiTheme="minorHAnsi"/>
          <w:szCs w:val="24"/>
        </w:rPr>
        <w:t xml:space="preserve">EUR; krajowe środki prywatne do kwoty </w:t>
      </w:r>
      <w:r w:rsidRPr="00620790">
        <w:rPr>
          <w:rFonts w:asciiTheme="minorHAnsi" w:hAnsiTheme="minorHAnsi"/>
          <w:szCs w:val="24"/>
        </w:rPr>
        <w:t>142 405,00</w:t>
      </w:r>
      <w:r>
        <w:rPr>
          <w:rFonts w:asciiTheme="minorHAnsi" w:hAnsiTheme="minorHAnsi"/>
          <w:szCs w:val="24"/>
        </w:rPr>
        <w:t xml:space="preserve"> </w:t>
      </w:r>
      <w:r w:rsidRPr="000843E9">
        <w:rPr>
          <w:rFonts w:asciiTheme="minorHAnsi" w:hAnsiTheme="minorHAnsi"/>
          <w:szCs w:val="24"/>
        </w:rPr>
        <w:t xml:space="preserve">EUR; finansowanie ogółem do kwoty </w:t>
      </w:r>
      <w:r>
        <w:rPr>
          <w:rFonts w:asciiTheme="minorHAnsi" w:hAnsiTheme="minorHAnsi"/>
          <w:szCs w:val="24"/>
        </w:rPr>
        <w:br/>
      </w:r>
      <w:r w:rsidRPr="00620790">
        <w:rPr>
          <w:rFonts w:asciiTheme="minorHAnsi" w:hAnsiTheme="minorHAnsi"/>
          <w:szCs w:val="24"/>
        </w:rPr>
        <w:t>14 240 545,00</w:t>
      </w:r>
      <w:r>
        <w:rPr>
          <w:rFonts w:asciiTheme="minorHAnsi" w:hAnsiTheme="minorHAnsi"/>
          <w:szCs w:val="24"/>
        </w:rPr>
        <w:t xml:space="preserve"> EUR.</w:t>
      </w:r>
    </w:p>
    <w:p w14:paraId="21451F0F" w14:textId="77777777" w:rsidR="0008036F" w:rsidRDefault="0008036F" w:rsidP="0008036F">
      <w:pPr>
        <w:spacing w:line="340" w:lineRule="exact"/>
        <w:jc w:val="both"/>
        <w:rPr>
          <w:rFonts w:asciiTheme="minorHAnsi" w:hAnsiTheme="minorHAnsi"/>
          <w:szCs w:val="24"/>
        </w:rPr>
      </w:pPr>
    </w:p>
    <w:p w14:paraId="73C55637" w14:textId="77777777" w:rsidR="0008036F" w:rsidRPr="000843E9" w:rsidRDefault="0008036F" w:rsidP="0008036F">
      <w:pPr>
        <w:spacing w:line="340" w:lineRule="exact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Oś 4</w:t>
      </w:r>
    </w:p>
    <w:p w14:paraId="74897F07" w14:textId="77777777" w:rsidR="0008036F" w:rsidRDefault="0008036F" w:rsidP="0008036F">
      <w:pPr>
        <w:spacing w:line="340" w:lineRule="exact"/>
        <w:jc w:val="both"/>
        <w:rPr>
          <w:rFonts w:asciiTheme="minorHAnsi" w:hAnsiTheme="minorHAnsi"/>
          <w:szCs w:val="24"/>
        </w:rPr>
      </w:pPr>
      <w:r w:rsidRPr="000843E9">
        <w:rPr>
          <w:rFonts w:asciiTheme="minorHAnsi" w:hAnsiTheme="minorHAnsi"/>
          <w:szCs w:val="24"/>
        </w:rPr>
        <w:t>zmianie uległy warto</w:t>
      </w:r>
      <w:r>
        <w:rPr>
          <w:rFonts w:asciiTheme="minorHAnsi" w:hAnsiTheme="minorHAnsi"/>
          <w:szCs w:val="24"/>
        </w:rPr>
        <w:t xml:space="preserve">ści: </w:t>
      </w:r>
      <w:r w:rsidRPr="000843E9">
        <w:rPr>
          <w:rFonts w:asciiTheme="minorHAnsi" w:hAnsiTheme="minorHAnsi"/>
          <w:szCs w:val="24"/>
        </w:rPr>
        <w:t xml:space="preserve">krajowe środki publiczne ogółem do kwoty </w:t>
      </w:r>
      <w:r>
        <w:rPr>
          <w:rFonts w:asciiTheme="minorHAnsi" w:hAnsiTheme="minorHAnsi"/>
          <w:szCs w:val="24"/>
        </w:rPr>
        <w:br/>
      </w:r>
      <w:r w:rsidRPr="00D522A9">
        <w:rPr>
          <w:rFonts w:asciiTheme="minorHAnsi" w:hAnsiTheme="minorHAnsi"/>
          <w:szCs w:val="24"/>
        </w:rPr>
        <w:t xml:space="preserve">24 056 576,00 </w:t>
      </w:r>
      <w:r>
        <w:rPr>
          <w:rFonts w:asciiTheme="minorHAnsi" w:hAnsiTheme="minorHAnsi"/>
          <w:szCs w:val="24"/>
        </w:rPr>
        <w:t xml:space="preserve"> </w:t>
      </w:r>
      <w:r w:rsidRPr="000843E9">
        <w:rPr>
          <w:rFonts w:asciiTheme="minorHAnsi" w:hAnsiTheme="minorHAnsi"/>
          <w:szCs w:val="24"/>
        </w:rPr>
        <w:t>EUR;</w:t>
      </w:r>
      <w:r w:rsidRPr="00702DC1">
        <w:rPr>
          <w:rFonts w:asciiTheme="minorHAnsi" w:hAnsiTheme="minorHAnsi"/>
          <w:szCs w:val="24"/>
        </w:rPr>
        <w:t xml:space="preserve"> </w:t>
      </w:r>
      <w:r w:rsidRPr="000843E9">
        <w:rPr>
          <w:rFonts w:asciiTheme="minorHAnsi" w:hAnsiTheme="minorHAnsi"/>
          <w:szCs w:val="24"/>
        </w:rPr>
        <w:t xml:space="preserve">krajowe środki publiczne budżet JST do kwoty </w:t>
      </w:r>
      <w:r w:rsidRPr="00D522A9">
        <w:rPr>
          <w:rFonts w:asciiTheme="minorHAnsi" w:hAnsiTheme="minorHAnsi"/>
          <w:szCs w:val="24"/>
        </w:rPr>
        <w:t xml:space="preserve">18 597 067,00 </w:t>
      </w:r>
      <w:r w:rsidRPr="000843E9">
        <w:rPr>
          <w:rFonts w:asciiTheme="minorHAnsi" w:hAnsiTheme="minorHAnsi"/>
          <w:szCs w:val="24"/>
        </w:rPr>
        <w:t xml:space="preserve">EUR; </w:t>
      </w:r>
      <w:r w:rsidRPr="00D522A9">
        <w:rPr>
          <w:rFonts w:asciiTheme="minorHAnsi" w:hAnsiTheme="minorHAnsi"/>
          <w:szCs w:val="24"/>
        </w:rPr>
        <w:t xml:space="preserve">krajowe </w:t>
      </w:r>
      <w:r>
        <w:rPr>
          <w:rFonts w:asciiTheme="minorHAnsi" w:hAnsiTheme="minorHAnsi"/>
          <w:szCs w:val="24"/>
        </w:rPr>
        <w:t xml:space="preserve"> </w:t>
      </w:r>
      <w:r w:rsidRPr="00D522A9">
        <w:rPr>
          <w:rFonts w:asciiTheme="minorHAnsi" w:hAnsiTheme="minorHAnsi"/>
          <w:szCs w:val="24"/>
        </w:rPr>
        <w:t xml:space="preserve">środki publiczne inne do kwoty 5 459 509,00 EUR; </w:t>
      </w:r>
      <w:r>
        <w:rPr>
          <w:rFonts w:asciiTheme="minorHAnsi" w:hAnsiTheme="minorHAnsi"/>
          <w:szCs w:val="24"/>
        </w:rPr>
        <w:t xml:space="preserve"> </w:t>
      </w:r>
      <w:r w:rsidRPr="000843E9">
        <w:rPr>
          <w:rFonts w:asciiTheme="minorHAnsi" w:hAnsiTheme="minorHAnsi"/>
          <w:szCs w:val="24"/>
        </w:rPr>
        <w:t xml:space="preserve">krajowe środki prywatne do kwoty </w:t>
      </w:r>
      <w:r w:rsidRPr="00D522A9">
        <w:rPr>
          <w:rFonts w:asciiTheme="minorHAnsi" w:hAnsiTheme="minorHAnsi"/>
          <w:szCs w:val="24"/>
        </w:rPr>
        <w:t>7</w:t>
      </w:r>
      <w:r w:rsidR="00803232">
        <w:rPr>
          <w:rFonts w:asciiTheme="minorHAnsi" w:hAnsiTheme="minorHAnsi"/>
          <w:szCs w:val="24"/>
        </w:rPr>
        <w:t> </w:t>
      </w:r>
      <w:r w:rsidRPr="00D522A9">
        <w:rPr>
          <w:rFonts w:asciiTheme="minorHAnsi" w:hAnsiTheme="minorHAnsi"/>
          <w:szCs w:val="24"/>
        </w:rPr>
        <w:t>091</w:t>
      </w:r>
      <w:r w:rsidR="00803232">
        <w:rPr>
          <w:rFonts w:asciiTheme="minorHAnsi" w:hAnsiTheme="minorHAnsi"/>
          <w:szCs w:val="24"/>
        </w:rPr>
        <w:t> </w:t>
      </w:r>
      <w:r w:rsidRPr="00D522A9">
        <w:rPr>
          <w:rFonts w:asciiTheme="minorHAnsi" w:hAnsiTheme="minorHAnsi"/>
          <w:szCs w:val="24"/>
        </w:rPr>
        <w:t xml:space="preserve">311,00 </w:t>
      </w:r>
      <w:r>
        <w:rPr>
          <w:rFonts w:asciiTheme="minorHAnsi" w:hAnsiTheme="minorHAnsi"/>
          <w:szCs w:val="24"/>
        </w:rPr>
        <w:t xml:space="preserve"> </w:t>
      </w:r>
      <w:r w:rsidRPr="000843E9">
        <w:rPr>
          <w:rFonts w:asciiTheme="minorHAnsi" w:hAnsiTheme="minorHAnsi"/>
          <w:szCs w:val="24"/>
        </w:rPr>
        <w:t>EUR</w:t>
      </w:r>
      <w:r>
        <w:rPr>
          <w:rFonts w:asciiTheme="minorHAnsi" w:hAnsiTheme="minorHAnsi"/>
          <w:szCs w:val="24"/>
        </w:rPr>
        <w:t>.</w:t>
      </w:r>
    </w:p>
    <w:p w14:paraId="59DB23E8" w14:textId="77777777" w:rsidR="0008036F" w:rsidRDefault="0008036F" w:rsidP="0008036F">
      <w:pPr>
        <w:spacing w:line="276" w:lineRule="auto"/>
        <w:jc w:val="both"/>
        <w:rPr>
          <w:rFonts w:asciiTheme="minorHAnsi" w:hAnsiTheme="minorHAnsi"/>
          <w:szCs w:val="24"/>
        </w:rPr>
      </w:pPr>
    </w:p>
    <w:p w14:paraId="46FD5891" w14:textId="77777777" w:rsidR="0008036F" w:rsidRPr="000843E9" w:rsidRDefault="0008036F" w:rsidP="0008036F">
      <w:pPr>
        <w:spacing w:line="340" w:lineRule="exact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D</w:t>
      </w:r>
      <w:r w:rsidRPr="003948AA">
        <w:rPr>
          <w:rFonts w:asciiTheme="minorHAnsi" w:hAnsiTheme="minorHAnsi"/>
          <w:b/>
          <w:szCs w:val="24"/>
        </w:rPr>
        <w:t>ziałanie</w:t>
      </w:r>
      <w:r>
        <w:rPr>
          <w:rFonts w:asciiTheme="minorHAnsi" w:hAnsiTheme="minorHAnsi"/>
          <w:b/>
          <w:szCs w:val="24"/>
        </w:rPr>
        <w:t xml:space="preserve"> 4.1</w:t>
      </w:r>
    </w:p>
    <w:p w14:paraId="003B91FD" w14:textId="77777777" w:rsidR="0008036F" w:rsidRDefault="0008036F" w:rsidP="0008036F">
      <w:pPr>
        <w:spacing w:line="340" w:lineRule="exact"/>
        <w:jc w:val="both"/>
        <w:rPr>
          <w:rFonts w:asciiTheme="minorHAnsi" w:hAnsiTheme="minorHAnsi"/>
          <w:szCs w:val="24"/>
        </w:rPr>
      </w:pPr>
      <w:r w:rsidRPr="000843E9">
        <w:rPr>
          <w:rFonts w:asciiTheme="minorHAnsi" w:hAnsiTheme="minorHAnsi"/>
          <w:szCs w:val="24"/>
        </w:rPr>
        <w:t>zmianie uległy warto</w:t>
      </w:r>
      <w:r>
        <w:rPr>
          <w:rFonts w:asciiTheme="minorHAnsi" w:hAnsiTheme="minorHAnsi"/>
          <w:szCs w:val="24"/>
        </w:rPr>
        <w:t>ści: wsparcie UE ogółem oraz EFRR</w:t>
      </w:r>
      <w:r w:rsidRPr="000843E9">
        <w:rPr>
          <w:rFonts w:asciiTheme="minorHAnsi" w:hAnsiTheme="minorHAnsi"/>
          <w:szCs w:val="24"/>
        </w:rPr>
        <w:t xml:space="preserve"> do kwoty </w:t>
      </w:r>
      <w:r w:rsidRPr="00DC13F9">
        <w:rPr>
          <w:rFonts w:asciiTheme="minorHAnsi" w:hAnsiTheme="minorHAnsi"/>
          <w:szCs w:val="24"/>
        </w:rPr>
        <w:t>29 342 772,00</w:t>
      </w:r>
      <w:r>
        <w:rPr>
          <w:rFonts w:asciiTheme="minorHAnsi" w:hAnsiTheme="minorHAnsi"/>
          <w:szCs w:val="24"/>
        </w:rPr>
        <w:t xml:space="preserve"> </w:t>
      </w:r>
      <w:r w:rsidRPr="000843E9">
        <w:rPr>
          <w:rFonts w:asciiTheme="minorHAnsi" w:hAnsiTheme="minorHAnsi"/>
          <w:szCs w:val="24"/>
        </w:rPr>
        <w:t xml:space="preserve">EUR; wkład krajowy ogółem do kwoty </w:t>
      </w:r>
      <w:r w:rsidRPr="00DC13F9">
        <w:rPr>
          <w:rFonts w:asciiTheme="minorHAnsi" w:hAnsiTheme="minorHAnsi"/>
          <w:szCs w:val="24"/>
        </w:rPr>
        <w:t>5 178 137,00</w:t>
      </w:r>
      <w:r>
        <w:rPr>
          <w:rFonts w:asciiTheme="minorHAnsi" w:hAnsiTheme="minorHAnsi"/>
          <w:szCs w:val="24"/>
        </w:rPr>
        <w:t xml:space="preserve"> </w:t>
      </w:r>
      <w:r w:rsidRPr="000843E9">
        <w:rPr>
          <w:rFonts w:asciiTheme="minorHAnsi" w:hAnsiTheme="minorHAnsi"/>
          <w:szCs w:val="24"/>
        </w:rPr>
        <w:t xml:space="preserve">EUR; krajowe środki publiczne ogółem do kwoty </w:t>
      </w:r>
      <w:r>
        <w:rPr>
          <w:rFonts w:asciiTheme="minorHAnsi" w:hAnsiTheme="minorHAnsi"/>
          <w:szCs w:val="24"/>
        </w:rPr>
        <w:br/>
      </w:r>
      <w:r w:rsidRPr="00DC13F9">
        <w:rPr>
          <w:rFonts w:asciiTheme="minorHAnsi" w:hAnsiTheme="minorHAnsi"/>
          <w:szCs w:val="24"/>
        </w:rPr>
        <w:t>1 035 628,00</w:t>
      </w:r>
      <w:r>
        <w:rPr>
          <w:rFonts w:asciiTheme="minorHAnsi" w:hAnsiTheme="minorHAnsi"/>
          <w:szCs w:val="24"/>
        </w:rPr>
        <w:t xml:space="preserve"> </w:t>
      </w:r>
      <w:r w:rsidRPr="000843E9">
        <w:rPr>
          <w:rFonts w:asciiTheme="minorHAnsi" w:hAnsiTheme="minorHAnsi"/>
          <w:szCs w:val="24"/>
        </w:rPr>
        <w:t>EUR;</w:t>
      </w:r>
      <w:r w:rsidRPr="00702DC1">
        <w:rPr>
          <w:rFonts w:asciiTheme="minorHAnsi" w:hAnsiTheme="minorHAnsi"/>
          <w:szCs w:val="24"/>
        </w:rPr>
        <w:t xml:space="preserve"> </w:t>
      </w:r>
      <w:r w:rsidRPr="000843E9">
        <w:rPr>
          <w:rFonts w:asciiTheme="minorHAnsi" w:hAnsiTheme="minorHAnsi"/>
          <w:szCs w:val="24"/>
        </w:rPr>
        <w:t xml:space="preserve">krajowe środki publiczne budżet JST do kwoty </w:t>
      </w:r>
      <w:r w:rsidRPr="00DC13F9">
        <w:rPr>
          <w:rFonts w:asciiTheme="minorHAnsi" w:hAnsiTheme="minorHAnsi"/>
          <w:szCs w:val="24"/>
        </w:rPr>
        <w:t>517 814,00</w:t>
      </w:r>
      <w:r>
        <w:rPr>
          <w:rFonts w:asciiTheme="minorHAnsi" w:hAnsiTheme="minorHAnsi"/>
          <w:szCs w:val="24"/>
        </w:rPr>
        <w:t xml:space="preserve"> </w:t>
      </w:r>
      <w:r w:rsidRPr="000843E9">
        <w:rPr>
          <w:rFonts w:asciiTheme="minorHAnsi" w:hAnsiTheme="minorHAnsi"/>
          <w:szCs w:val="24"/>
        </w:rPr>
        <w:t>EUR;</w:t>
      </w:r>
      <w:r w:rsidRPr="00DC13F9">
        <w:t xml:space="preserve"> </w:t>
      </w:r>
      <w:r w:rsidRPr="00DC13F9">
        <w:rPr>
          <w:rFonts w:asciiTheme="minorHAnsi" w:hAnsiTheme="minorHAnsi"/>
          <w:szCs w:val="24"/>
        </w:rPr>
        <w:t>krajowe  środki publiczne inne do kwoty 517 814,00</w:t>
      </w:r>
      <w:r>
        <w:rPr>
          <w:rFonts w:asciiTheme="minorHAnsi" w:hAnsiTheme="minorHAnsi"/>
          <w:szCs w:val="24"/>
        </w:rPr>
        <w:t xml:space="preserve"> </w:t>
      </w:r>
      <w:r w:rsidRPr="00DC13F9">
        <w:rPr>
          <w:rFonts w:asciiTheme="minorHAnsi" w:hAnsiTheme="minorHAnsi"/>
          <w:szCs w:val="24"/>
        </w:rPr>
        <w:t>EUR;</w:t>
      </w:r>
      <w:r w:rsidRPr="000843E9">
        <w:rPr>
          <w:rFonts w:asciiTheme="minorHAnsi" w:hAnsiTheme="minorHAnsi"/>
          <w:szCs w:val="24"/>
        </w:rPr>
        <w:t xml:space="preserve"> krajowe środki prywatne do kwoty </w:t>
      </w:r>
      <w:r>
        <w:rPr>
          <w:rFonts w:asciiTheme="minorHAnsi" w:hAnsiTheme="minorHAnsi"/>
          <w:szCs w:val="24"/>
        </w:rPr>
        <w:br/>
      </w:r>
      <w:r w:rsidRPr="00DC13F9">
        <w:rPr>
          <w:rFonts w:asciiTheme="minorHAnsi" w:hAnsiTheme="minorHAnsi"/>
          <w:szCs w:val="24"/>
        </w:rPr>
        <w:t>4 142 509,00</w:t>
      </w:r>
      <w:r>
        <w:rPr>
          <w:rFonts w:asciiTheme="minorHAnsi" w:hAnsiTheme="minorHAnsi"/>
          <w:szCs w:val="24"/>
        </w:rPr>
        <w:t xml:space="preserve"> </w:t>
      </w:r>
      <w:r w:rsidRPr="000843E9">
        <w:rPr>
          <w:rFonts w:asciiTheme="minorHAnsi" w:hAnsiTheme="minorHAnsi"/>
          <w:szCs w:val="24"/>
        </w:rPr>
        <w:t xml:space="preserve">EUR; finansowanie ogółem do kwoty </w:t>
      </w:r>
      <w:r w:rsidRPr="00DC13F9">
        <w:rPr>
          <w:rFonts w:asciiTheme="minorHAnsi" w:hAnsiTheme="minorHAnsi"/>
          <w:szCs w:val="24"/>
        </w:rPr>
        <w:t>34 520 909,00</w:t>
      </w:r>
      <w:r>
        <w:rPr>
          <w:rFonts w:asciiTheme="minorHAnsi" w:hAnsiTheme="minorHAnsi"/>
          <w:szCs w:val="24"/>
        </w:rPr>
        <w:t xml:space="preserve"> EUR.</w:t>
      </w:r>
    </w:p>
    <w:p w14:paraId="085C4C30" w14:textId="77777777" w:rsidR="0008036F" w:rsidRDefault="0008036F" w:rsidP="0008036F">
      <w:pPr>
        <w:spacing w:line="276" w:lineRule="auto"/>
        <w:jc w:val="both"/>
        <w:rPr>
          <w:rFonts w:asciiTheme="minorHAnsi" w:hAnsiTheme="minorHAnsi"/>
          <w:szCs w:val="24"/>
        </w:rPr>
      </w:pPr>
    </w:p>
    <w:p w14:paraId="57E38688" w14:textId="77777777" w:rsidR="0008036F" w:rsidRPr="000843E9" w:rsidRDefault="0008036F" w:rsidP="0008036F">
      <w:pPr>
        <w:spacing w:line="340" w:lineRule="exact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D</w:t>
      </w:r>
      <w:r w:rsidRPr="003948AA">
        <w:rPr>
          <w:rFonts w:asciiTheme="minorHAnsi" w:hAnsiTheme="minorHAnsi"/>
          <w:b/>
          <w:szCs w:val="24"/>
        </w:rPr>
        <w:t>ziałanie</w:t>
      </w:r>
      <w:r>
        <w:rPr>
          <w:rFonts w:asciiTheme="minorHAnsi" w:hAnsiTheme="minorHAnsi"/>
          <w:b/>
          <w:szCs w:val="24"/>
        </w:rPr>
        <w:t xml:space="preserve"> 4.3</w:t>
      </w:r>
    </w:p>
    <w:p w14:paraId="4EAD075B" w14:textId="77777777" w:rsidR="0008036F" w:rsidRDefault="0008036F" w:rsidP="0008036F">
      <w:pPr>
        <w:spacing w:line="340" w:lineRule="exact"/>
        <w:jc w:val="both"/>
        <w:rPr>
          <w:rFonts w:asciiTheme="minorHAnsi" w:hAnsiTheme="minorHAnsi"/>
          <w:szCs w:val="24"/>
        </w:rPr>
      </w:pPr>
      <w:r w:rsidRPr="000843E9">
        <w:rPr>
          <w:rFonts w:asciiTheme="minorHAnsi" w:hAnsiTheme="minorHAnsi"/>
          <w:szCs w:val="24"/>
        </w:rPr>
        <w:t>zmianie uległy warto</w:t>
      </w:r>
      <w:r>
        <w:rPr>
          <w:rFonts w:asciiTheme="minorHAnsi" w:hAnsiTheme="minorHAnsi"/>
          <w:szCs w:val="24"/>
        </w:rPr>
        <w:t>ści: wsparcie UE ogółem oraz EFRR</w:t>
      </w:r>
      <w:r w:rsidRPr="000843E9">
        <w:rPr>
          <w:rFonts w:asciiTheme="minorHAnsi" w:hAnsiTheme="minorHAnsi"/>
          <w:szCs w:val="24"/>
        </w:rPr>
        <w:t xml:space="preserve"> do kwoty </w:t>
      </w:r>
      <w:r w:rsidRPr="00656AC2">
        <w:rPr>
          <w:rFonts w:asciiTheme="minorHAnsi" w:hAnsiTheme="minorHAnsi"/>
          <w:szCs w:val="24"/>
        </w:rPr>
        <w:t>31 586 019,00</w:t>
      </w:r>
      <w:r>
        <w:rPr>
          <w:rFonts w:asciiTheme="minorHAnsi" w:hAnsiTheme="minorHAnsi"/>
          <w:szCs w:val="24"/>
        </w:rPr>
        <w:t xml:space="preserve"> </w:t>
      </w:r>
      <w:r w:rsidRPr="000843E9">
        <w:rPr>
          <w:rFonts w:asciiTheme="minorHAnsi" w:hAnsiTheme="minorHAnsi"/>
          <w:szCs w:val="24"/>
        </w:rPr>
        <w:t xml:space="preserve">EUR; wkład krajowy ogółem do kwoty </w:t>
      </w:r>
      <w:r w:rsidRPr="00656AC2">
        <w:rPr>
          <w:rFonts w:asciiTheme="minorHAnsi" w:hAnsiTheme="minorHAnsi"/>
          <w:szCs w:val="24"/>
        </w:rPr>
        <w:t>5 574 004,00</w:t>
      </w:r>
      <w:r>
        <w:rPr>
          <w:rFonts w:asciiTheme="minorHAnsi" w:hAnsiTheme="minorHAnsi"/>
          <w:szCs w:val="24"/>
        </w:rPr>
        <w:t xml:space="preserve"> </w:t>
      </w:r>
      <w:r w:rsidRPr="000843E9">
        <w:rPr>
          <w:rFonts w:asciiTheme="minorHAnsi" w:hAnsiTheme="minorHAnsi"/>
          <w:szCs w:val="24"/>
        </w:rPr>
        <w:t xml:space="preserve">EUR; krajowe środki publiczne ogółem do kwoty </w:t>
      </w:r>
      <w:r>
        <w:rPr>
          <w:rFonts w:asciiTheme="minorHAnsi" w:hAnsiTheme="minorHAnsi"/>
          <w:szCs w:val="24"/>
        </w:rPr>
        <w:br/>
      </w:r>
      <w:r w:rsidRPr="00656AC2">
        <w:rPr>
          <w:rFonts w:asciiTheme="minorHAnsi" w:hAnsiTheme="minorHAnsi"/>
          <w:szCs w:val="24"/>
        </w:rPr>
        <w:t>5 020 317,00</w:t>
      </w:r>
      <w:r>
        <w:rPr>
          <w:rFonts w:asciiTheme="minorHAnsi" w:hAnsiTheme="minorHAnsi"/>
          <w:szCs w:val="24"/>
        </w:rPr>
        <w:t xml:space="preserve"> </w:t>
      </w:r>
      <w:r w:rsidRPr="000843E9">
        <w:rPr>
          <w:rFonts w:asciiTheme="minorHAnsi" w:hAnsiTheme="minorHAnsi"/>
          <w:szCs w:val="24"/>
        </w:rPr>
        <w:t>EUR;</w:t>
      </w:r>
      <w:r w:rsidRPr="00702DC1">
        <w:rPr>
          <w:rFonts w:asciiTheme="minorHAnsi" w:hAnsiTheme="minorHAnsi"/>
          <w:szCs w:val="24"/>
        </w:rPr>
        <w:t xml:space="preserve"> </w:t>
      </w:r>
      <w:r w:rsidRPr="000843E9">
        <w:rPr>
          <w:rFonts w:asciiTheme="minorHAnsi" w:hAnsiTheme="minorHAnsi"/>
          <w:szCs w:val="24"/>
        </w:rPr>
        <w:t xml:space="preserve">krajowe środki publiczne budżet JST do kwoty </w:t>
      </w:r>
      <w:r w:rsidRPr="00656AC2">
        <w:rPr>
          <w:rFonts w:asciiTheme="minorHAnsi" w:hAnsiTheme="minorHAnsi"/>
          <w:szCs w:val="24"/>
        </w:rPr>
        <w:t>1 486 401,00</w:t>
      </w:r>
      <w:r>
        <w:rPr>
          <w:rFonts w:asciiTheme="minorHAnsi" w:hAnsiTheme="minorHAnsi"/>
          <w:szCs w:val="24"/>
        </w:rPr>
        <w:t xml:space="preserve"> </w:t>
      </w:r>
      <w:r w:rsidRPr="000843E9">
        <w:rPr>
          <w:rFonts w:asciiTheme="minorHAnsi" w:hAnsiTheme="minorHAnsi"/>
          <w:szCs w:val="24"/>
        </w:rPr>
        <w:t>EUR;</w:t>
      </w:r>
      <w:r w:rsidRPr="00DC13F9">
        <w:t xml:space="preserve"> </w:t>
      </w:r>
      <w:r w:rsidRPr="00DC13F9">
        <w:rPr>
          <w:rFonts w:asciiTheme="minorHAnsi" w:hAnsiTheme="minorHAnsi"/>
          <w:szCs w:val="24"/>
        </w:rPr>
        <w:t xml:space="preserve">krajowe  środki publiczne inne do kwoty </w:t>
      </w:r>
      <w:r w:rsidRPr="00656AC2">
        <w:rPr>
          <w:rFonts w:asciiTheme="minorHAnsi" w:hAnsiTheme="minorHAnsi"/>
          <w:szCs w:val="24"/>
        </w:rPr>
        <w:t>3 533 916,00</w:t>
      </w:r>
      <w:r>
        <w:rPr>
          <w:rFonts w:asciiTheme="minorHAnsi" w:hAnsiTheme="minorHAnsi"/>
          <w:szCs w:val="24"/>
        </w:rPr>
        <w:t xml:space="preserve"> </w:t>
      </w:r>
      <w:r w:rsidRPr="00DC13F9">
        <w:rPr>
          <w:rFonts w:asciiTheme="minorHAnsi" w:hAnsiTheme="minorHAnsi"/>
          <w:szCs w:val="24"/>
        </w:rPr>
        <w:t>EUR;</w:t>
      </w:r>
      <w:r w:rsidRPr="000843E9">
        <w:rPr>
          <w:rFonts w:asciiTheme="minorHAnsi" w:hAnsiTheme="minorHAnsi"/>
          <w:szCs w:val="24"/>
        </w:rPr>
        <w:t xml:space="preserve"> krajowe środki prywatne do kwoty </w:t>
      </w:r>
      <w:r>
        <w:rPr>
          <w:rFonts w:asciiTheme="minorHAnsi" w:hAnsiTheme="minorHAnsi"/>
          <w:szCs w:val="24"/>
        </w:rPr>
        <w:br/>
      </w:r>
      <w:r w:rsidRPr="00656AC2">
        <w:rPr>
          <w:rFonts w:asciiTheme="minorHAnsi" w:hAnsiTheme="minorHAnsi"/>
          <w:szCs w:val="24"/>
        </w:rPr>
        <w:t>553 687,00</w:t>
      </w:r>
      <w:r>
        <w:rPr>
          <w:rFonts w:asciiTheme="minorHAnsi" w:hAnsiTheme="minorHAnsi"/>
          <w:szCs w:val="24"/>
        </w:rPr>
        <w:t xml:space="preserve"> </w:t>
      </w:r>
      <w:r w:rsidRPr="000843E9">
        <w:rPr>
          <w:rFonts w:asciiTheme="minorHAnsi" w:hAnsiTheme="minorHAnsi"/>
          <w:szCs w:val="24"/>
        </w:rPr>
        <w:t xml:space="preserve">EUR; finansowanie ogółem do kwoty </w:t>
      </w:r>
      <w:r w:rsidRPr="00656AC2">
        <w:rPr>
          <w:rFonts w:asciiTheme="minorHAnsi" w:hAnsiTheme="minorHAnsi"/>
          <w:szCs w:val="24"/>
        </w:rPr>
        <w:t>37 160 023,00</w:t>
      </w:r>
      <w:r>
        <w:rPr>
          <w:rFonts w:asciiTheme="minorHAnsi" w:hAnsiTheme="minorHAnsi"/>
          <w:szCs w:val="24"/>
        </w:rPr>
        <w:t xml:space="preserve"> EUR.</w:t>
      </w:r>
    </w:p>
    <w:p w14:paraId="5F00178E" w14:textId="77777777" w:rsidR="0008036F" w:rsidRDefault="0008036F" w:rsidP="0008036F">
      <w:pPr>
        <w:spacing w:line="276" w:lineRule="auto"/>
        <w:jc w:val="both"/>
        <w:rPr>
          <w:rFonts w:asciiTheme="minorHAnsi" w:hAnsiTheme="minorHAnsi"/>
          <w:szCs w:val="24"/>
        </w:rPr>
      </w:pPr>
    </w:p>
    <w:p w14:paraId="21949933" w14:textId="77777777" w:rsidR="0008036F" w:rsidRPr="000843E9" w:rsidRDefault="0008036F" w:rsidP="0008036F">
      <w:pPr>
        <w:spacing w:line="340" w:lineRule="exact"/>
        <w:rPr>
          <w:rFonts w:asciiTheme="minorHAnsi" w:hAnsiTheme="minorHAnsi"/>
          <w:b/>
          <w:szCs w:val="24"/>
        </w:rPr>
      </w:pPr>
      <w:r w:rsidRPr="005656FD">
        <w:rPr>
          <w:rFonts w:asciiTheme="minorHAnsi" w:hAnsiTheme="minorHAnsi"/>
          <w:b/>
          <w:szCs w:val="24"/>
        </w:rPr>
        <w:t>Poddziałanie</w:t>
      </w:r>
      <w:r>
        <w:rPr>
          <w:rFonts w:asciiTheme="minorHAnsi" w:hAnsiTheme="minorHAnsi"/>
          <w:b/>
          <w:szCs w:val="24"/>
        </w:rPr>
        <w:t xml:space="preserve"> 4.3.2</w:t>
      </w:r>
    </w:p>
    <w:p w14:paraId="5CC6019B" w14:textId="77777777" w:rsidR="0008036F" w:rsidRDefault="0008036F" w:rsidP="0008036F">
      <w:pPr>
        <w:spacing w:line="340" w:lineRule="exact"/>
        <w:jc w:val="both"/>
        <w:rPr>
          <w:rFonts w:asciiTheme="minorHAnsi" w:hAnsiTheme="minorHAnsi"/>
          <w:szCs w:val="24"/>
        </w:rPr>
      </w:pPr>
      <w:r w:rsidRPr="000843E9">
        <w:rPr>
          <w:rFonts w:asciiTheme="minorHAnsi" w:hAnsiTheme="minorHAnsi"/>
          <w:szCs w:val="24"/>
        </w:rPr>
        <w:t>zmianie uległy warto</w:t>
      </w:r>
      <w:r>
        <w:rPr>
          <w:rFonts w:asciiTheme="minorHAnsi" w:hAnsiTheme="minorHAnsi"/>
          <w:szCs w:val="24"/>
        </w:rPr>
        <w:t>ści: wsparcie UE ogółem oraz EFRR</w:t>
      </w:r>
      <w:r w:rsidRPr="000843E9">
        <w:rPr>
          <w:rFonts w:asciiTheme="minorHAnsi" w:hAnsiTheme="minorHAnsi"/>
          <w:szCs w:val="24"/>
        </w:rPr>
        <w:t xml:space="preserve"> do kwoty </w:t>
      </w:r>
      <w:r w:rsidRPr="005656FD">
        <w:rPr>
          <w:rFonts w:asciiTheme="minorHAnsi" w:hAnsiTheme="minorHAnsi"/>
          <w:szCs w:val="24"/>
        </w:rPr>
        <w:t xml:space="preserve">4 086 019,00 </w:t>
      </w:r>
      <w:r w:rsidRPr="000843E9">
        <w:rPr>
          <w:rFonts w:asciiTheme="minorHAnsi" w:hAnsiTheme="minorHAnsi"/>
          <w:szCs w:val="24"/>
        </w:rPr>
        <w:t xml:space="preserve">EUR; wkład krajowy ogółem do kwoty </w:t>
      </w:r>
      <w:r w:rsidRPr="005656FD">
        <w:rPr>
          <w:rFonts w:asciiTheme="minorHAnsi" w:hAnsiTheme="minorHAnsi"/>
          <w:szCs w:val="24"/>
        </w:rPr>
        <w:t xml:space="preserve">721 062,00 </w:t>
      </w:r>
      <w:r w:rsidRPr="000843E9">
        <w:rPr>
          <w:rFonts w:asciiTheme="minorHAnsi" w:hAnsiTheme="minorHAnsi"/>
          <w:szCs w:val="24"/>
        </w:rPr>
        <w:t xml:space="preserve">EUR; krajowe środki publiczne ogółem do kwoty </w:t>
      </w:r>
      <w:r>
        <w:rPr>
          <w:rFonts w:asciiTheme="minorHAnsi" w:hAnsiTheme="minorHAnsi"/>
          <w:szCs w:val="24"/>
        </w:rPr>
        <w:br/>
      </w:r>
      <w:r w:rsidRPr="005656FD">
        <w:rPr>
          <w:rFonts w:asciiTheme="minorHAnsi" w:hAnsiTheme="minorHAnsi"/>
          <w:szCs w:val="24"/>
        </w:rPr>
        <w:t xml:space="preserve">649 436,00 </w:t>
      </w:r>
      <w:r w:rsidRPr="000843E9">
        <w:rPr>
          <w:rFonts w:asciiTheme="minorHAnsi" w:hAnsiTheme="minorHAnsi"/>
          <w:szCs w:val="24"/>
        </w:rPr>
        <w:t>EUR;</w:t>
      </w:r>
      <w:r w:rsidRPr="00702DC1">
        <w:rPr>
          <w:rFonts w:asciiTheme="minorHAnsi" w:hAnsiTheme="minorHAnsi"/>
          <w:szCs w:val="24"/>
        </w:rPr>
        <w:t xml:space="preserve"> </w:t>
      </w:r>
      <w:r w:rsidRPr="000843E9">
        <w:rPr>
          <w:rFonts w:asciiTheme="minorHAnsi" w:hAnsiTheme="minorHAnsi"/>
          <w:szCs w:val="24"/>
        </w:rPr>
        <w:t xml:space="preserve">krajowe środki publiczne budżet JST do kwoty </w:t>
      </w:r>
      <w:r w:rsidRPr="005656FD">
        <w:rPr>
          <w:rFonts w:asciiTheme="minorHAnsi" w:hAnsiTheme="minorHAnsi"/>
          <w:szCs w:val="24"/>
        </w:rPr>
        <w:t xml:space="preserve">192 283,00 </w:t>
      </w:r>
      <w:r w:rsidRPr="000843E9">
        <w:rPr>
          <w:rFonts w:asciiTheme="minorHAnsi" w:hAnsiTheme="minorHAnsi"/>
          <w:szCs w:val="24"/>
        </w:rPr>
        <w:t>EUR;</w:t>
      </w:r>
      <w:r w:rsidRPr="00DC13F9">
        <w:t xml:space="preserve"> </w:t>
      </w:r>
      <w:r w:rsidRPr="00DC13F9">
        <w:rPr>
          <w:rFonts w:asciiTheme="minorHAnsi" w:hAnsiTheme="minorHAnsi"/>
          <w:szCs w:val="24"/>
        </w:rPr>
        <w:t xml:space="preserve">krajowe  środki publiczne inne do kwoty </w:t>
      </w:r>
      <w:r w:rsidRPr="005656FD">
        <w:rPr>
          <w:rFonts w:asciiTheme="minorHAnsi" w:hAnsiTheme="minorHAnsi"/>
          <w:szCs w:val="24"/>
        </w:rPr>
        <w:t xml:space="preserve">457 153,00 </w:t>
      </w:r>
      <w:r w:rsidRPr="00DC13F9">
        <w:rPr>
          <w:rFonts w:asciiTheme="minorHAnsi" w:hAnsiTheme="minorHAnsi"/>
          <w:szCs w:val="24"/>
        </w:rPr>
        <w:t>EUR;</w:t>
      </w:r>
      <w:r w:rsidRPr="000843E9">
        <w:rPr>
          <w:rFonts w:asciiTheme="minorHAnsi" w:hAnsiTheme="minorHAnsi"/>
          <w:szCs w:val="24"/>
        </w:rPr>
        <w:t xml:space="preserve"> krajowe środki prywatne do kwoty </w:t>
      </w:r>
      <w:r>
        <w:rPr>
          <w:rFonts w:asciiTheme="minorHAnsi" w:hAnsiTheme="minorHAnsi"/>
          <w:szCs w:val="24"/>
        </w:rPr>
        <w:br/>
      </w:r>
      <w:r w:rsidRPr="005656FD">
        <w:rPr>
          <w:rFonts w:asciiTheme="minorHAnsi" w:hAnsiTheme="minorHAnsi"/>
          <w:szCs w:val="24"/>
        </w:rPr>
        <w:t xml:space="preserve">71 626,00 </w:t>
      </w:r>
      <w:r w:rsidRPr="000843E9">
        <w:rPr>
          <w:rFonts w:asciiTheme="minorHAnsi" w:hAnsiTheme="minorHAnsi"/>
          <w:szCs w:val="24"/>
        </w:rPr>
        <w:t xml:space="preserve">EUR; finansowanie ogółem do kwoty </w:t>
      </w:r>
      <w:r w:rsidRPr="005656FD">
        <w:rPr>
          <w:rFonts w:asciiTheme="minorHAnsi" w:hAnsiTheme="minorHAnsi"/>
          <w:szCs w:val="24"/>
        </w:rPr>
        <w:t xml:space="preserve">4 807 081,00 </w:t>
      </w:r>
      <w:r>
        <w:rPr>
          <w:rFonts w:asciiTheme="minorHAnsi" w:hAnsiTheme="minorHAnsi"/>
          <w:szCs w:val="24"/>
        </w:rPr>
        <w:t>EUR.</w:t>
      </w:r>
    </w:p>
    <w:p w14:paraId="33388D79" w14:textId="77777777" w:rsidR="0008036F" w:rsidRDefault="0008036F" w:rsidP="0008036F">
      <w:pPr>
        <w:spacing w:line="340" w:lineRule="exact"/>
        <w:rPr>
          <w:rFonts w:asciiTheme="minorHAnsi" w:hAnsiTheme="minorHAnsi"/>
          <w:szCs w:val="24"/>
        </w:rPr>
      </w:pPr>
    </w:p>
    <w:p w14:paraId="1B981F98" w14:textId="77777777" w:rsidR="0008036F" w:rsidRPr="000843E9" w:rsidRDefault="0008036F" w:rsidP="0008036F">
      <w:pPr>
        <w:spacing w:line="340" w:lineRule="exact"/>
        <w:rPr>
          <w:rFonts w:asciiTheme="minorHAnsi" w:hAnsiTheme="minorHAnsi"/>
          <w:b/>
          <w:szCs w:val="24"/>
        </w:rPr>
      </w:pPr>
      <w:r w:rsidRPr="00C749FB">
        <w:rPr>
          <w:rFonts w:asciiTheme="minorHAnsi" w:hAnsiTheme="minorHAnsi"/>
          <w:b/>
          <w:szCs w:val="24"/>
        </w:rPr>
        <w:t>Działanie</w:t>
      </w:r>
      <w:r>
        <w:rPr>
          <w:rFonts w:asciiTheme="minorHAnsi" w:hAnsiTheme="minorHAnsi"/>
          <w:b/>
          <w:szCs w:val="24"/>
        </w:rPr>
        <w:t xml:space="preserve"> 4.4</w:t>
      </w:r>
    </w:p>
    <w:p w14:paraId="3600CC62" w14:textId="77777777" w:rsidR="0008036F" w:rsidRDefault="0008036F" w:rsidP="0008036F">
      <w:pPr>
        <w:spacing w:line="340" w:lineRule="exact"/>
        <w:jc w:val="both"/>
        <w:rPr>
          <w:rFonts w:asciiTheme="minorHAnsi" w:hAnsiTheme="minorHAnsi"/>
          <w:szCs w:val="24"/>
        </w:rPr>
      </w:pPr>
      <w:r w:rsidRPr="000843E9">
        <w:rPr>
          <w:rFonts w:asciiTheme="minorHAnsi" w:hAnsiTheme="minorHAnsi"/>
          <w:szCs w:val="24"/>
        </w:rPr>
        <w:t>zmianie uległy warto</w:t>
      </w:r>
      <w:r>
        <w:rPr>
          <w:rFonts w:asciiTheme="minorHAnsi" w:hAnsiTheme="minorHAnsi"/>
          <w:szCs w:val="24"/>
        </w:rPr>
        <w:t>ści: wsparcie UE ogółem oraz EFRR</w:t>
      </w:r>
      <w:r w:rsidRPr="000843E9">
        <w:rPr>
          <w:rFonts w:asciiTheme="minorHAnsi" w:hAnsiTheme="minorHAnsi"/>
          <w:szCs w:val="24"/>
        </w:rPr>
        <w:t xml:space="preserve"> do kwoty </w:t>
      </w:r>
      <w:r w:rsidRPr="0037740C">
        <w:rPr>
          <w:rFonts w:asciiTheme="minorHAnsi" w:hAnsiTheme="minorHAnsi"/>
          <w:szCs w:val="24"/>
        </w:rPr>
        <w:t>28 813 981,00</w:t>
      </w:r>
      <w:r>
        <w:rPr>
          <w:rFonts w:asciiTheme="minorHAnsi" w:hAnsiTheme="minorHAnsi"/>
          <w:szCs w:val="24"/>
        </w:rPr>
        <w:t xml:space="preserve"> </w:t>
      </w:r>
      <w:r w:rsidRPr="000843E9">
        <w:rPr>
          <w:rFonts w:asciiTheme="minorHAnsi" w:hAnsiTheme="minorHAnsi"/>
          <w:szCs w:val="24"/>
        </w:rPr>
        <w:t xml:space="preserve">EUR; wkład krajowy ogółem do kwoty </w:t>
      </w:r>
      <w:r w:rsidRPr="0037740C">
        <w:rPr>
          <w:rFonts w:asciiTheme="minorHAnsi" w:hAnsiTheme="minorHAnsi"/>
          <w:szCs w:val="24"/>
        </w:rPr>
        <w:t>5 084 820,00</w:t>
      </w:r>
      <w:r>
        <w:rPr>
          <w:rFonts w:asciiTheme="minorHAnsi" w:hAnsiTheme="minorHAnsi"/>
          <w:szCs w:val="24"/>
        </w:rPr>
        <w:t xml:space="preserve"> </w:t>
      </w:r>
      <w:r w:rsidRPr="000843E9">
        <w:rPr>
          <w:rFonts w:asciiTheme="minorHAnsi" w:hAnsiTheme="minorHAnsi"/>
          <w:szCs w:val="24"/>
        </w:rPr>
        <w:t xml:space="preserve">EUR; krajowe środki publiczne ogółem do kwoty </w:t>
      </w:r>
      <w:r>
        <w:rPr>
          <w:rFonts w:asciiTheme="minorHAnsi" w:hAnsiTheme="minorHAnsi"/>
          <w:szCs w:val="24"/>
        </w:rPr>
        <w:br/>
      </w:r>
      <w:r w:rsidRPr="0037740C">
        <w:rPr>
          <w:rFonts w:asciiTheme="minorHAnsi" w:hAnsiTheme="minorHAnsi"/>
          <w:szCs w:val="24"/>
        </w:rPr>
        <w:t>4 067 856,00</w:t>
      </w:r>
      <w:r>
        <w:rPr>
          <w:rFonts w:asciiTheme="minorHAnsi" w:hAnsiTheme="minorHAnsi"/>
          <w:szCs w:val="24"/>
        </w:rPr>
        <w:t xml:space="preserve"> </w:t>
      </w:r>
      <w:r w:rsidRPr="000843E9">
        <w:rPr>
          <w:rFonts w:asciiTheme="minorHAnsi" w:hAnsiTheme="minorHAnsi"/>
          <w:szCs w:val="24"/>
        </w:rPr>
        <w:t>EUR;</w:t>
      </w:r>
      <w:r w:rsidRPr="00702DC1">
        <w:rPr>
          <w:rFonts w:asciiTheme="minorHAnsi" w:hAnsiTheme="minorHAnsi"/>
          <w:szCs w:val="24"/>
        </w:rPr>
        <w:t xml:space="preserve"> </w:t>
      </w:r>
      <w:r w:rsidRPr="000843E9">
        <w:rPr>
          <w:rFonts w:asciiTheme="minorHAnsi" w:hAnsiTheme="minorHAnsi"/>
          <w:szCs w:val="24"/>
        </w:rPr>
        <w:t xml:space="preserve">krajowe środki publiczne budżet JST do kwoty </w:t>
      </w:r>
      <w:r w:rsidRPr="0037740C">
        <w:rPr>
          <w:rFonts w:asciiTheme="minorHAnsi" w:hAnsiTheme="minorHAnsi"/>
          <w:szCs w:val="24"/>
        </w:rPr>
        <w:t>3 728 868,00</w:t>
      </w:r>
      <w:r>
        <w:rPr>
          <w:rFonts w:asciiTheme="minorHAnsi" w:hAnsiTheme="minorHAnsi"/>
          <w:szCs w:val="24"/>
        </w:rPr>
        <w:t xml:space="preserve"> </w:t>
      </w:r>
      <w:r w:rsidRPr="000843E9">
        <w:rPr>
          <w:rFonts w:asciiTheme="minorHAnsi" w:hAnsiTheme="minorHAnsi"/>
          <w:szCs w:val="24"/>
        </w:rPr>
        <w:t>EUR;</w:t>
      </w:r>
      <w:r w:rsidRPr="00DC13F9">
        <w:t xml:space="preserve"> </w:t>
      </w:r>
      <w:r w:rsidRPr="00DC13F9">
        <w:rPr>
          <w:rFonts w:asciiTheme="minorHAnsi" w:hAnsiTheme="minorHAnsi"/>
          <w:szCs w:val="24"/>
        </w:rPr>
        <w:t xml:space="preserve">krajowe  środki publiczne inne do kwoty </w:t>
      </w:r>
      <w:r w:rsidRPr="0037740C">
        <w:rPr>
          <w:rFonts w:asciiTheme="minorHAnsi" w:hAnsiTheme="minorHAnsi"/>
          <w:szCs w:val="24"/>
        </w:rPr>
        <w:t>338 988,00</w:t>
      </w:r>
      <w:r>
        <w:rPr>
          <w:rFonts w:asciiTheme="minorHAnsi" w:hAnsiTheme="minorHAnsi"/>
          <w:szCs w:val="24"/>
        </w:rPr>
        <w:t xml:space="preserve"> </w:t>
      </w:r>
      <w:r w:rsidRPr="00DC13F9">
        <w:rPr>
          <w:rFonts w:asciiTheme="minorHAnsi" w:hAnsiTheme="minorHAnsi"/>
          <w:szCs w:val="24"/>
        </w:rPr>
        <w:t>EUR;</w:t>
      </w:r>
      <w:r w:rsidRPr="000843E9">
        <w:rPr>
          <w:rFonts w:asciiTheme="minorHAnsi" w:hAnsiTheme="minorHAnsi"/>
          <w:szCs w:val="24"/>
        </w:rPr>
        <w:t xml:space="preserve"> krajowe środki prywatne do kwoty </w:t>
      </w:r>
      <w:r>
        <w:rPr>
          <w:rFonts w:asciiTheme="minorHAnsi" w:hAnsiTheme="minorHAnsi"/>
          <w:szCs w:val="24"/>
        </w:rPr>
        <w:br/>
      </w:r>
      <w:r w:rsidRPr="0037740C">
        <w:rPr>
          <w:rFonts w:asciiTheme="minorHAnsi" w:hAnsiTheme="minorHAnsi"/>
          <w:szCs w:val="24"/>
        </w:rPr>
        <w:t>1 016 964,00</w:t>
      </w:r>
      <w:r>
        <w:rPr>
          <w:rFonts w:asciiTheme="minorHAnsi" w:hAnsiTheme="minorHAnsi"/>
          <w:szCs w:val="24"/>
        </w:rPr>
        <w:t xml:space="preserve"> </w:t>
      </w:r>
      <w:r w:rsidRPr="000843E9">
        <w:rPr>
          <w:rFonts w:asciiTheme="minorHAnsi" w:hAnsiTheme="minorHAnsi"/>
          <w:szCs w:val="24"/>
        </w:rPr>
        <w:t xml:space="preserve">EUR; finansowanie ogółem do kwoty </w:t>
      </w:r>
      <w:r w:rsidRPr="0037740C">
        <w:rPr>
          <w:rFonts w:asciiTheme="minorHAnsi" w:hAnsiTheme="minorHAnsi"/>
          <w:szCs w:val="24"/>
        </w:rPr>
        <w:t>33 898 801,00</w:t>
      </w:r>
      <w:r>
        <w:rPr>
          <w:rFonts w:asciiTheme="minorHAnsi" w:hAnsiTheme="minorHAnsi"/>
          <w:szCs w:val="24"/>
        </w:rPr>
        <w:t xml:space="preserve"> EUR.</w:t>
      </w:r>
    </w:p>
    <w:p w14:paraId="57AD8DFD" w14:textId="77777777" w:rsidR="0008036F" w:rsidRDefault="0008036F" w:rsidP="0008036F">
      <w:pPr>
        <w:spacing w:line="276" w:lineRule="auto"/>
        <w:jc w:val="both"/>
        <w:rPr>
          <w:rFonts w:asciiTheme="minorHAnsi" w:hAnsiTheme="minorHAnsi"/>
          <w:szCs w:val="24"/>
        </w:rPr>
      </w:pPr>
    </w:p>
    <w:p w14:paraId="382CFA34" w14:textId="77777777" w:rsidR="0008036F" w:rsidRPr="000843E9" w:rsidRDefault="0008036F" w:rsidP="0008036F">
      <w:pPr>
        <w:spacing w:line="340" w:lineRule="exact"/>
        <w:rPr>
          <w:rFonts w:asciiTheme="minorHAnsi" w:hAnsiTheme="minorHAnsi"/>
          <w:b/>
          <w:szCs w:val="24"/>
        </w:rPr>
      </w:pPr>
      <w:r w:rsidRPr="0037740C">
        <w:rPr>
          <w:rFonts w:asciiTheme="minorHAnsi" w:hAnsiTheme="minorHAnsi"/>
          <w:b/>
          <w:szCs w:val="24"/>
        </w:rPr>
        <w:t>Poddziałanie</w:t>
      </w:r>
      <w:r>
        <w:rPr>
          <w:rFonts w:asciiTheme="minorHAnsi" w:hAnsiTheme="minorHAnsi"/>
          <w:b/>
          <w:szCs w:val="24"/>
        </w:rPr>
        <w:t xml:space="preserve"> 4.4.1</w:t>
      </w:r>
    </w:p>
    <w:p w14:paraId="308767D2" w14:textId="77777777" w:rsidR="0008036F" w:rsidRDefault="0008036F" w:rsidP="0008036F">
      <w:pPr>
        <w:spacing w:line="340" w:lineRule="exact"/>
        <w:jc w:val="both"/>
        <w:rPr>
          <w:rFonts w:asciiTheme="minorHAnsi" w:hAnsiTheme="minorHAnsi"/>
          <w:szCs w:val="24"/>
        </w:rPr>
      </w:pPr>
      <w:r w:rsidRPr="000843E9">
        <w:rPr>
          <w:rFonts w:asciiTheme="minorHAnsi" w:hAnsiTheme="minorHAnsi"/>
          <w:szCs w:val="24"/>
        </w:rPr>
        <w:t>zmianie uległy warto</w:t>
      </w:r>
      <w:r>
        <w:rPr>
          <w:rFonts w:asciiTheme="minorHAnsi" w:hAnsiTheme="minorHAnsi"/>
          <w:szCs w:val="24"/>
        </w:rPr>
        <w:t>ści: wsparcie UE ogółem oraz EFRR</w:t>
      </w:r>
      <w:r w:rsidRPr="000843E9">
        <w:rPr>
          <w:rFonts w:asciiTheme="minorHAnsi" w:hAnsiTheme="minorHAnsi"/>
          <w:szCs w:val="24"/>
        </w:rPr>
        <w:t xml:space="preserve"> do kwoty </w:t>
      </w:r>
      <w:r w:rsidRPr="0037740C">
        <w:rPr>
          <w:rFonts w:asciiTheme="minorHAnsi" w:hAnsiTheme="minorHAnsi"/>
          <w:szCs w:val="24"/>
        </w:rPr>
        <w:t xml:space="preserve">17 682 110,00 </w:t>
      </w:r>
      <w:r>
        <w:rPr>
          <w:rFonts w:asciiTheme="minorHAnsi" w:hAnsiTheme="minorHAnsi"/>
          <w:szCs w:val="24"/>
        </w:rPr>
        <w:t xml:space="preserve"> </w:t>
      </w:r>
      <w:r w:rsidRPr="000843E9">
        <w:rPr>
          <w:rFonts w:asciiTheme="minorHAnsi" w:hAnsiTheme="minorHAnsi"/>
          <w:szCs w:val="24"/>
        </w:rPr>
        <w:t xml:space="preserve">EUR; wkład krajowy ogółem do kwoty </w:t>
      </w:r>
      <w:r w:rsidRPr="0037740C">
        <w:rPr>
          <w:rFonts w:asciiTheme="minorHAnsi" w:hAnsiTheme="minorHAnsi"/>
          <w:szCs w:val="24"/>
        </w:rPr>
        <w:t xml:space="preserve">3 120 372,00 </w:t>
      </w:r>
      <w:r w:rsidRPr="000843E9">
        <w:rPr>
          <w:rFonts w:asciiTheme="minorHAnsi" w:hAnsiTheme="minorHAnsi"/>
          <w:szCs w:val="24"/>
        </w:rPr>
        <w:t xml:space="preserve">EUR; krajowe środki publiczne ogółem do kwoty </w:t>
      </w:r>
      <w:r>
        <w:rPr>
          <w:rFonts w:asciiTheme="minorHAnsi" w:hAnsiTheme="minorHAnsi"/>
          <w:szCs w:val="24"/>
        </w:rPr>
        <w:br/>
      </w:r>
      <w:r w:rsidRPr="0037740C">
        <w:rPr>
          <w:rFonts w:asciiTheme="minorHAnsi" w:hAnsiTheme="minorHAnsi"/>
          <w:szCs w:val="24"/>
        </w:rPr>
        <w:t xml:space="preserve">2 496 298,00 </w:t>
      </w:r>
      <w:r w:rsidRPr="000843E9">
        <w:rPr>
          <w:rFonts w:asciiTheme="minorHAnsi" w:hAnsiTheme="minorHAnsi"/>
          <w:szCs w:val="24"/>
        </w:rPr>
        <w:t>EUR;</w:t>
      </w:r>
      <w:r w:rsidRPr="00702DC1">
        <w:rPr>
          <w:rFonts w:asciiTheme="minorHAnsi" w:hAnsiTheme="minorHAnsi"/>
          <w:szCs w:val="24"/>
        </w:rPr>
        <w:t xml:space="preserve"> </w:t>
      </w:r>
      <w:r w:rsidRPr="000843E9">
        <w:rPr>
          <w:rFonts w:asciiTheme="minorHAnsi" w:hAnsiTheme="minorHAnsi"/>
          <w:szCs w:val="24"/>
        </w:rPr>
        <w:t xml:space="preserve">krajowe środki publiczne budżet JST do kwoty </w:t>
      </w:r>
      <w:r w:rsidRPr="0037740C">
        <w:rPr>
          <w:rFonts w:asciiTheme="minorHAnsi" w:hAnsiTheme="minorHAnsi"/>
          <w:szCs w:val="24"/>
        </w:rPr>
        <w:t xml:space="preserve">2 288 273,00 </w:t>
      </w:r>
      <w:r w:rsidRPr="000843E9">
        <w:rPr>
          <w:rFonts w:asciiTheme="minorHAnsi" w:hAnsiTheme="minorHAnsi"/>
          <w:szCs w:val="24"/>
        </w:rPr>
        <w:t>EUR;</w:t>
      </w:r>
      <w:r w:rsidRPr="00DC13F9">
        <w:t xml:space="preserve"> </w:t>
      </w:r>
      <w:r w:rsidRPr="00DC13F9">
        <w:rPr>
          <w:rFonts w:asciiTheme="minorHAnsi" w:hAnsiTheme="minorHAnsi"/>
          <w:szCs w:val="24"/>
        </w:rPr>
        <w:t xml:space="preserve">krajowe  środki publiczne inne do kwoty </w:t>
      </w:r>
      <w:r w:rsidRPr="0037740C">
        <w:rPr>
          <w:rFonts w:asciiTheme="minorHAnsi" w:hAnsiTheme="minorHAnsi"/>
          <w:szCs w:val="24"/>
        </w:rPr>
        <w:t xml:space="preserve">208 025,00 </w:t>
      </w:r>
      <w:r w:rsidRPr="00DC13F9">
        <w:rPr>
          <w:rFonts w:asciiTheme="minorHAnsi" w:hAnsiTheme="minorHAnsi"/>
          <w:szCs w:val="24"/>
        </w:rPr>
        <w:t>EUR;</w:t>
      </w:r>
      <w:r w:rsidRPr="000843E9">
        <w:rPr>
          <w:rFonts w:asciiTheme="minorHAnsi" w:hAnsiTheme="minorHAnsi"/>
          <w:szCs w:val="24"/>
        </w:rPr>
        <w:t xml:space="preserve"> krajowe środki prywatne do kwoty </w:t>
      </w:r>
      <w:r>
        <w:rPr>
          <w:rFonts w:asciiTheme="minorHAnsi" w:hAnsiTheme="minorHAnsi"/>
          <w:szCs w:val="24"/>
        </w:rPr>
        <w:br/>
      </w:r>
      <w:r w:rsidRPr="0037740C">
        <w:rPr>
          <w:rFonts w:asciiTheme="minorHAnsi" w:hAnsiTheme="minorHAnsi"/>
          <w:szCs w:val="24"/>
        </w:rPr>
        <w:t xml:space="preserve">624 074,00 </w:t>
      </w:r>
      <w:r w:rsidRPr="000843E9">
        <w:rPr>
          <w:rFonts w:asciiTheme="minorHAnsi" w:hAnsiTheme="minorHAnsi"/>
          <w:szCs w:val="24"/>
        </w:rPr>
        <w:t xml:space="preserve">EUR; finansowanie ogółem do kwoty </w:t>
      </w:r>
      <w:r w:rsidRPr="0037740C">
        <w:rPr>
          <w:rFonts w:asciiTheme="minorHAnsi" w:hAnsiTheme="minorHAnsi"/>
          <w:szCs w:val="24"/>
        </w:rPr>
        <w:t xml:space="preserve">20 802 482,00 </w:t>
      </w:r>
      <w:r>
        <w:rPr>
          <w:rFonts w:asciiTheme="minorHAnsi" w:hAnsiTheme="minorHAnsi"/>
          <w:szCs w:val="24"/>
        </w:rPr>
        <w:t>EUR.</w:t>
      </w:r>
    </w:p>
    <w:p w14:paraId="55A6AF57" w14:textId="77777777" w:rsidR="0008036F" w:rsidRDefault="0008036F" w:rsidP="0008036F">
      <w:pPr>
        <w:spacing w:line="276" w:lineRule="auto"/>
        <w:jc w:val="both"/>
        <w:rPr>
          <w:rFonts w:asciiTheme="minorHAnsi" w:hAnsiTheme="minorHAnsi"/>
          <w:szCs w:val="24"/>
        </w:rPr>
      </w:pPr>
    </w:p>
    <w:p w14:paraId="76A18474" w14:textId="77777777" w:rsidR="0008036F" w:rsidRPr="000843E9" w:rsidRDefault="0008036F" w:rsidP="0008036F">
      <w:pPr>
        <w:spacing w:line="340" w:lineRule="exact"/>
        <w:rPr>
          <w:rFonts w:asciiTheme="minorHAnsi" w:hAnsiTheme="minorHAnsi"/>
          <w:b/>
          <w:szCs w:val="24"/>
        </w:rPr>
      </w:pPr>
      <w:r w:rsidRPr="0037740C">
        <w:rPr>
          <w:rFonts w:asciiTheme="minorHAnsi" w:hAnsiTheme="minorHAnsi"/>
          <w:b/>
          <w:szCs w:val="24"/>
        </w:rPr>
        <w:t>Poddziałanie</w:t>
      </w:r>
      <w:r>
        <w:rPr>
          <w:rFonts w:asciiTheme="minorHAnsi" w:hAnsiTheme="minorHAnsi"/>
          <w:b/>
          <w:szCs w:val="24"/>
        </w:rPr>
        <w:t xml:space="preserve"> 4.4.2</w:t>
      </w:r>
    </w:p>
    <w:p w14:paraId="2D634CE7" w14:textId="77777777" w:rsidR="0008036F" w:rsidRDefault="0008036F" w:rsidP="0008036F">
      <w:pPr>
        <w:spacing w:line="340" w:lineRule="exact"/>
        <w:jc w:val="both"/>
        <w:rPr>
          <w:rFonts w:asciiTheme="minorHAnsi" w:hAnsiTheme="minorHAnsi"/>
          <w:szCs w:val="24"/>
        </w:rPr>
      </w:pPr>
      <w:r w:rsidRPr="000843E9">
        <w:rPr>
          <w:rFonts w:asciiTheme="minorHAnsi" w:hAnsiTheme="minorHAnsi"/>
          <w:szCs w:val="24"/>
        </w:rPr>
        <w:t>zmianie uległy warto</w:t>
      </w:r>
      <w:r>
        <w:rPr>
          <w:rFonts w:asciiTheme="minorHAnsi" w:hAnsiTheme="minorHAnsi"/>
          <w:szCs w:val="24"/>
        </w:rPr>
        <w:t>ści: wsparcie UE ogółem oraz EFRR</w:t>
      </w:r>
      <w:r w:rsidRPr="000843E9">
        <w:rPr>
          <w:rFonts w:asciiTheme="minorHAnsi" w:hAnsiTheme="minorHAnsi"/>
          <w:szCs w:val="24"/>
        </w:rPr>
        <w:t xml:space="preserve"> do kwoty </w:t>
      </w:r>
      <w:r w:rsidRPr="00C837A7">
        <w:rPr>
          <w:rFonts w:asciiTheme="minorHAnsi" w:hAnsiTheme="minorHAnsi"/>
          <w:szCs w:val="24"/>
        </w:rPr>
        <w:t>4 913 981,00</w:t>
      </w:r>
      <w:r>
        <w:rPr>
          <w:rFonts w:asciiTheme="minorHAnsi" w:hAnsiTheme="minorHAnsi"/>
          <w:szCs w:val="24"/>
        </w:rPr>
        <w:t xml:space="preserve"> </w:t>
      </w:r>
      <w:r w:rsidRPr="000843E9">
        <w:rPr>
          <w:rFonts w:asciiTheme="minorHAnsi" w:hAnsiTheme="minorHAnsi"/>
          <w:szCs w:val="24"/>
        </w:rPr>
        <w:t xml:space="preserve">EUR; wkład krajowy ogółem do kwoty </w:t>
      </w:r>
      <w:r w:rsidRPr="00C837A7">
        <w:rPr>
          <w:rFonts w:asciiTheme="minorHAnsi" w:hAnsiTheme="minorHAnsi"/>
          <w:szCs w:val="24"/>
        </w:rPr>
        <w:t>867 174,00</w:t>
      </w:r>
      <w:r>
        <w:rPr>
          <w:rFonts w:asciiTheme="minorHAnsi" w:hAnsiTheme="minorHAnsi"/>
          <w:szCs w:val="24"/>
        </w:rPr>
        <w:t xml:space="preserve"> </w:t>
      </w:r>
      <w:r w:rsidRPr="000843E9">
        <w:rPr>
          <w:rFonts w:asciiTheme="minorHAnsi" w:hAnsiTheme="minorHAnsi"/>
          <w:szCs w:val="24"/>
        </w:rPr>
        <w:t xml:space="preserve">EUR; krajowe środki publiczne ogółem do kwoty </w:t>
      </w:r>
      <w:r>
        <w:rPr>
          <w:rFonts w:asciiTheme="minorHAnsi" w:hAnsiTheme="minorHAnsi"/>
          <w:szCs w:val="24"/>
        </w:rPr>
        <w:br/>
      </w:r>
      <w:r w:rsidRPr="00C837A7">
        <w:rPr>
          <w:rFonts w:asciiTheme="minorHAnsi" w:hAnsiTheme="minorHAnsi"/>
          <w:szCs w:val="24"/>
        </w:rPr>
        <w:t>693 739,00</w:t>
      </w:r>
      <w:r>
        <w:rPr>
          <w:rFonts w:asciiTheme="minorHAnsi" w:hAnsiTheme="minorHAnsi"/>
          <w:szCs w:val="24"/>
        </w:rPr>
        <w:t xml:space="preserve"> </w:t>
      </w:r>
      <w:r w:rsidRPr="000843E9">
        <w:rPr>
          <w:rFonts w:asciiTheme="minorHAnsi" w:hAnsiTheme="minorHAnsi"/>
          <w:szCs w:val="24"/>
        </w:rPr>
        <w:t>EUR;</w:t>
      </w:r>
      <w:r w:rsidRPr="00702DC1">
        <w:rPr>
          <w:rFonts w:asciiTheme="minorHAnsi" w:hAnsiTheme="minorHAnsi"/>
          <w:szCs w:val="24"/>
        </w:rPr>
        <w:t xml:space="preserve"> </w:t>
      </w:r>
      <w:r w:rsidRPr="000843E9">
        <w:rPr>
          <w:rFonts w:asciiTheme="minorHAnsi" w:hAnsiTheme="minorHAnsi"/>
          <w:szCs w:val="24"/>
        </w:rPr>
        <w:t xml:space="preserve">krajowe środki publiczne budżet JST do kwoty </w:t>
      </w:r>
      <w:r w:rsidRPr="00C837A7">
        <w:rPr>
          <w:rFonts w:asciiTheme="minorHAnsi" w:hAnsiTheme="minorHAnsi"/>
          <w:szCs w:val="24"/>
        </w:rPr>
        <w:t>635 927,00</w:t>
      </w:r>
      <w:r>
        <w:rPr>
          <w:rFonts w:asciiTheme="minorHAnsi" w:hAnsiTheme="minorHAnsi"/>
          <w:szCs w:val="24"/>
        </w:rPr>
        <w:t xml:space="preserve"> </w:t>
      </w:r>
      <w:r w:rsidRPr="000843E9">
        <w:rPr>
          <w:rFonts w:asciiTheme="minorHAnsi" w:hAnsiTheme="minorHAnsi"/>
          <w:szCs w:val="24"/>
        </w:rPr>
        <w:t>EUR;</w:t>
      </w:r>
      <w:r w:rsidRPr="00DC13F9">
        <w:t xml:space="preserve"> </w:t>
      </w:r>
      <w:r w:rsidRPr="00DC13F9">
        <w:rPr>
          <w:rFonts w:asciiTheme="minorHAnsi" w:hAnsiTheme="minorHAnsi"/>
          <w:szCs w:val="24"/>
        </w:rPr>
        <w:t xml:space="preserve">krajowe  środki publiczne inne do kwoty </w:t>
      </w:r>
      <w:r w:rsidRPr="00C837A7">
        <w:rPr>
          <w:rFonts w:asciiTheme="minorHAnsi" w:hAnsiTheme="minorHAnsi"/>
          <w:szCs w:val="24"/>
        </w:rPr>
        <w:t>57 812,00</w:t>
      </w:r>
      <w:r>
        <w:rPr>
          <w:rFonts w:asciiTheme="minorHAnsi" w:hAnsiTheme="minorHAnsi"/>
          <w:szCs w:val="24"/>
        </w:rPr>
        <w:t xml:space="preserve"> </w:t>
      </w:r>
      <w:r w:rsidRPr="00DC13F9">
        <w:rPr>
          <w:rFonts w:asciiTheme="minorHAnsi" w:hAnsiTheme="minorHAnsi"/>
          <w:szCs w:val="24"/>
        </w:rPr>
        <w:t>EUR;</w:t>
      </w:r>
      <w:r w:rsidRPr="000843E9">
        <w:rPr>
          <w:rFonts w:asciiTheme="minorHAnsi" w:hAnsiTheme="minorHAnsi"/>
          <w:szCs w:val="24"/>
        </w:rPr>
        <w:t xml:space="preserve"> krajowe środki prywatne do kwoty </w:t>
      </w:r>
      <w:r>
        <w:rPr>
          <w:rFonts w:asciiTheme="minorHAnsi" w:hAnsiTheme="minorHAnsi"/>
          <w:szCs w:val="24"/>
        </w:rPr>
        <w:br/>
      </w:r>
      <w:r w:rsidRPr="00C837A7">
        <w:rPr>
          <w:rFonts w:asciiTheme="minorHAnsi" w:hAnsiTheme="minorHAnsi"/>
          <w:szCs w:val="24"/>
        </w:rPr>
        <w:t>173 435,00</w:t>
      </w:r>
      <w:r>
        <w:rPr>
          <w:rFonts w:asciiTheme="minorHAnsi" w:hAnsiTheme="minorHAnsi"/>
          <w:szCs w:val="24"/>
        </w:rPr>
        <w:t xml:space="preserve"> </w:t>
      </w:r>
      <w:r w:rsidRPr="000843E9">
        <w:rPr>
          <w:rFonts w:asciiTheme="minorHAnsi" w:hAnsiTheme="minorHAnsi"/>
          <w:szCs w:val="24"/>
        </w:rPr>
        <w:t xml:space="preserve">EUR; finansowanie ogółem do kwoty </w:t>
      </w:r>
      <w:r w:rsidRPr="00C837A7">
        <w:rPr>
          <w:rFonts w:asciiTheme="minorHAnsi" w:hAnsiTheme="minorHAnsi"/>
          <w:szCs w:val="24"/>
        </w:rPr>
        <w:t>5 781 155,00</w:t>
      </w:r>
      <w:r>
        <w:rPr>
          <w:rFonts w:asciiTheme="minorHAnsi" w:hAnsiTheme="minorHAnsi"/>
          <w:szCs w:val="24"/>
        </w:rPr>
        <w:t xml:space="preserve"> EUR.</w:t>
      </w:r>
    </w:p>
    <w:p w14:paraId="558A1002" w14:textId="77777777" w:rsidR="0008036F" w:rsidRDefault="0008036F" w:rsidP="0008036F">
      <w:pPr>
        <w:spacing w:line="276" w:lineRule="auto"/>
        <w:jc w:val="both"/>
        <w:rPr>
          <w:rFonts w:asciiTheme="minorHAnsi" w:hAnsiTheme="minorHAnsi"/>
          <w:szCs w:val="24"/>
        </w:rPr>
      </w:pPr>
    </w:p>
    <w:p w14:paraId="2C95119E" w14:textId="77777777" w:rsidR="0008036F" w:rsidRPr="000843E9" w:rsidRDefault="0008036F" w:rsidP="0008036F">
      <w:pPr>
        <w:spacing w:line="340" w:lineRule="exact"/>
        <w:rPr>
          <w:rFonts w:asciiTheme="minorHAnsi" w:hAnsiTheme="minorHAnsi"/>
          <w:b/>
          <w:szCs w:val="24"/>
        </w:rPr>
      </w:pPr>
      <w:r w:rsidRPr="0037740C">
        <w:rPr>
          <w:rFonts w:asciiTheme="minorHAnsi" w:hAnsiTheme="minorHAnsi"/>
          <w:b/>
          <w:szCs w:val="24"/>
        </w:rPr>
        <w:t>Poddziałanie</w:t>
      </w:r>
      <w:r>
        <w:rPr>
          <w:rFonts w:asciiTheme="minorHAnsi" w:hAnsiTheme="minorHAnsi"/>
          <w:b/>
          <w:szCs w:val="24"/>
        </w:rPr>
        <w:t xml:space="preserve"> 4.4.4</w:t>
      </w:r>
    </w:p>
    <w:p w14:paraId="6DD19BA9" w14:textId="77777777" w:rsidR="0008036F" w:rsidRDefault="0008036F" w:rsidP="0008036F">
      <w:pPr>
        <w:spacing w:line="340" w:lineRule="exact"/>
        <w:jc w:val="both"/>
        <w:rPr>
          <w:rFonts w:asciiTheme="minorHAnsi" w:hAnsiTheme="minorHAnsi"/>
          <w:szCs w:val="24"/>
        </w:rPr>
      </w:pPr>
      <w:r w:rsidRPr="000843E9">
        <w:rPr>
          <w:rFonts w:asciiTheme="minorHAnsi" w:hAnsiTheme="minorHAnsi"/>
          <w:szCs w:val="24"/>
        </w:rPr>
        <w:t>zmianie uległy warto</w:t>
      </w:r>
      <w:r>
        <w:rPr>
          <w:rFonts w:asciiTheme="minorHAnsi" w:hAnsiTheme="minorHAnsi"/>
          <w:szCs w:val="24"/>
        </w:rPr>
        <w:t>ści: wsparcie UE ogółem oraz EFRR</w:t>
      </w:r>
      <w:r w:rsidRPr="000843E9">
        <w:rPr>
          <w:rFonts w:asciiTheme="minorHAnsi" w:hAnsiTheme="minorHAnsi"/>
          <w:szCs w:val="24"/>
        </w:rPr>
        <w:t xml:space="preserve"> do kwoty </w:t>
      </w:r>
      <w:r w:rsidRPr="00161574">
        <w:rPr>
          <w:rFonts w:asciiTheme="minorHAnsi" w:hAnsiTheme="minorHAnsi"/>
          <w:szCs w:val="24"/>
        </w:rPr>
        <w:t>2 717 890,00</w:t>
      </w:r>
      <w:r>
        <w:rPr>
          <w:rFonts w:asciiTheme="minorHAnsi" w:hAnsiTheme="minorHAnsi"/>
          <w:szCs w:val="24"/>
        </w:rPr>
        <w:t xml:space="preserve"> </w:t>
      </w:r>
      <w:r w:rsidRPr="000843E9">
        <w:rPr>
          <w:rFonts w:asciiTheme="minorHAnsi" w:hAnsiTheme="minorHAnsi"/>
          <w:szCs w:val="24"/>
        </w:rPr>
        <w:t xml:space="preserve">EUR; wkład krajowy ogółem do kwoty </w:t>
      </w:r>
      <w:r w:rsidRPr="00161574">
        <w:rPr>
          <w:rFonts w:asciiTheme="minorHAnsi" w:hAnsiTheme="minorHAnsi"/>
          <w:szCs w:val="24"/>
        </w:rPr>
        <w:t>479 628,00</w:t>
      </w:r>
      <w:r>
        <w:rPr>
          <w:rFonts w:asciiTheme="minorHAnsi" w:hAnsiTheme="minorHAnsi"/>
          <w:szCs w:val="24"/>
        </w:rPr>
        <w:t xml:space="preserve"> </w:t>
      </w:r>
      <w:r w:rsidRPr="000843E9">
        <w:rPr>
          <w:rFonts w:asciiTheme="minorHAnsi" w:hAnsiTheme="minorHAnsi"/>
          <w:szCs w:val="24"/>
        </w:rPr>
        <w:t xml:space="preserve">EUR; krajowe środki publiczne ogółem do kwoty </w:t>
      </w:r>
      <w:r>
        <w:rPr>
          <w:rFonts w:asciiTheme="minorHAnsi" w:hAnsiTheme="minorHAnsi"/>
          <w:szCs w:val="24"/>
        </w:rPr>
        <w:br/>
      </w:r>
      <w:r w:rsidRPr="00161574">
        <w:rPr>
          <w:rFonts w:asciiTheme="minorHAnsi" w:hAnsiTheme="minorHAnsi"/>
          <w:szCs w:val="24"/>
        </w:rPr>
        <w:t>383 702,00</w:t>
      </w:r>
      <w:r>
        <w:rPr>
          <w:rFonts w:asciiTheme="minorHAnsi" w:hAnsiTheme="minorHAnsi"/>
          <w:szCs w:val="24"/>
        </w:rPr>
        <w:t xml:space="preserve"> </w:t>
      </w:r>
      <w:r w:rsidRPr="000843E9">
        <w:rPr>
          <w:rFonts w:asciiTheme="minorHAnsi" w:hAnsiTheme="minorHAnsi"/>
          <w:szCs w:val="24"/>
        </w:rPr>
        <w:t>EUR;</w:t>
      </w:r>
      <w:r w:rsidRPr="00702DC1">
        <w:rPr>
          <w:rFonts w:asciiTheme="minorHAnsi" w:hAnsiTheme="minorHAnsi"/>
          <w:szCs w:val="24"/>
        </w:rPr>
        <w:t xml:space="preserve"> </w:t>
      </w:r>
      <w:r w:rsidRPr="000843E9">
        <w:rPr>
          <w:rFonts w:asciiTheme="minorHAnsi" w:hAnsiTheme="minorHAnsi"/>
          <w:szCs w:val="24"/>
        </w:rPr>
        <w:t xml:space="preserve">krajowe środki publiczne budżet JST do kwoty </w:t>
      </w:r>
      <w:r w:rsidRPr="00161574">
        <w:rPr>
          <w:rFonts w:asciiTheme="minorHAnsi" w:hAnsiTheme="minorHAnsi"/>
          <w:szCs w:val="24"/>
        </w:rPr>
        <w:t>351 727,00</w:t>
      </w:r>
      <w:r>
        <w:rPr>
          <w:rFonts w:asciiTheme="minorHAnsi" w:hAnsiTheme="minorHAnsi"/>
          <w:szCs w:val="24"/>
        </w:rPr>
        <w:t xml:space="preserve"> </w:t>
      </w:r>
      <w:r w:rsidRPr="000843E9">
        <w:rPr>
          <w:rFonts w:asciiTheme="minorHAnsi" w:hAnsiTheme="minorHAnsi"/>
          <w:szCs w:val="24"/>
        </w:rPr>
        <w:t>EUR;</w:t>
      </w:r>
      <w:r w:rsidRPr="00DC13F9">
        <w:t xml:space="preserve"> </w:t>
      </w:r>
      <w:r w:rsidRPr="00DC13F9">
        <w:rPr>
          <w:rFonts w:asciiTheme="minorHAnsi" w:hAnsiTheme="minorHAnsi"/>
          <w:szCs w:val="24"/>
        </w:rPr>
        <w:t xml:space="preserve">krajowe  środki publiczne inne do kwoty </w:t>
      </w:r>
      <w:r w:rsidRPr="00161574">
        <w:rPr>
          <w:rFonts w:asciiTheme="minorHAnsi" w:hAnsiTheme="minorHAnsi"/>
          <w:szCs w:val="24"/>
        </w:rPr>
        <w:t>31 975,00</w:t>
      </w:r>
      <w:r>
        <w:rPr>
          <w:rFonts w:asciiTheme="minorHAnsi" w:hAnsiTheme="minorHAnsi"/>
          <w:szCs w:val="24"/>
        </w:rPr>
        <w:t xml:space="preserve"> </w:t>
      </w:r>
      <w:r w:rsidRPr="00DC13F9">
        <w:rPr>
          <w:rFonts w:asciiTheme="minorHAnsi" w:hAnsiTheme="minorHAnsi"/>
          <w:szCs w:val="24"/>
        </w:rPr>
        <w:t>EUR;</w:t>
      </w:r>
      <w:r w:rsidRPr="000843E9">
        <w:rPr>
          <w:rFonts w:asciiTheme="minorHAnsi" w:hAnsiTheme="minorHAnsi"/>
          <w:szCs w:val="24"/>
        </w:rPr>
        <w:t xml:space="preserve"> krajowe środki prywatne do kwoty </w:t>
      </w:r>
      <w:r>
        <w:rPr>
          <w:rFonts w:asciiTheme="minorHAnsi" w:hAnsiTheme="minorHAnsi"/>
          <w:szCs w:val="24"/>
        </w:rPr>
        <w:br/>
      </w:r>
      <w:r w:rsidRPr="00161574">
        <w:rPr>
          <w:rFonts w:asciiTheme="minorHAnsi" w:hAnsiTheme="minorHAnsi"/>
          <w:szCs w:val="24"/>
        </w:rPr>
        <w:t>95 926,00</w:t>
      </w:r>
      <w:r>
        <w:rPr>
          <w:rFonts w:asciiTheme="minorHAnsi" w:hAnsiTheme="minorHAnsi"/>
          <w:szCs w:val="24"/>
        </w:rPr>
        <w:t xml:space="preserve"> </w:t>
      </w:r>
      <w:r w:rsidRPr="000843E9">
        <w:rPr>
          <w:rFonts w:asciiTheme="minorHAnsi" w:hAnsiTheme="minorHAnsi"/>
          <w:szCs w:val="24"/>
        </w:rPr>
        <w:t xml:space="preserve">EUR; finansowanie ogółem do kwoty </w:t>
      </w:r>
      <w:r w:rsidRPr="00161574">
        <w:rPr>
          <w:rFonts w:asciiTheme="minorHAnsi" w:hAnsiTheme="minorHAnsi"/>
          <w:szCs w:val="24"/>
        </w:rPr>
        <w:t>3 197 518,00</w:t>
      </w:r>
      <w:r>
        <w:rPr>
          <w:rFonts w:asciiTheme="minorHAnsi" w:hAnsiTheme="minorHAnsi"/>
          <w:szCs w:val="24"/>
        </w:rPr>
        <w:t xml:space="preserve"> EUR.</w:t>
      </w:r>
    </w:p>
    <w:p w14:paraId="1D4D8441" w14:textId="77777777" w:rsidR="0008036F" w:rsidRDefault="0008036F" w:rsidP="0008036F">
      <w:pPr>
        <w:spacing w:line="340" w:lineRule="exact"/>
        <w:rPr>
          <w:rFonts w:asciiTheme="minorHAnsi" w:hAnsiTheme="minorHAnsi"/>
          <w:b/>
          <w:szCs w:val="24"/>
        </w:rPr>
      </w:pPr>
    </w:p>
    <w:p w14:paraId="41D76DC8" w14:textId="77777777" w:rsidR="0008036F" w:rsidRPr="000843E9" w:rsidRDefault="0008036F" w:rsidP="0008036F">
      <w:pPr>
        <w:spacing w:line="340" w:lineRule="exact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Oś 7</w:t>
      </w:r>
    </w:p>
    <w:p w14:paraId="009B6608" w14:textId="77777777" w:rsidR="0008036F" w:rsidRDefault="0008036F" w:rsidP="0008036F">
      <w:pPr>
        <w:spacing w:line="340" w:lineRule="exact"/>
        <w:jc w:val="both"/>
        <w:rPr>
          <w:rFonts w:asciiTheme="minorHAnsi" w:hAnsiTheme="minorHAnsi"/>
          <w:szCs w:val="24"/>
        </w:rPr>
      </w:pPr>
      <w:r w:rsidRPr="000843E9">
        <w:rPr>
          <w:rFonts w:asciiTheme="minorHAnsi" w:hAnsiTheme="minorHAnsi"/>
          <w:szCs w:val="24"/>
        </w:rPr>
        <w:t>zmianie uległy warto</w:t>
      </w:r>
      <w:r>
        <w:rPr>
          <w:rFonts w:asciiTheme="minorHAnsi" w:hAnsiTheme="minorHAnsi"/>
          <w:szCs w:val="24"/>
        </w:rPr>
        <w:t xml:space="preserve">ści: </w:t>
      </w:r>
      <w:r w:rsidRPr="000843E9">
        <w:rPr>
          <w:rFonts w:asciiTheme="minorHAnsi" w:hAnsiTheme="minorHAnsi"/>
          <w:szCs w:val="24"/>
        </w:rPr>
        <w:t xml:space="preserve">krajowe środki publiczne ogółem do kwoty </w:t>
      </w:r>
      <w:r>
        <w:rPr>
          <w:rFonts w:asciiTheme="minorHAnsi" w:hAnsiTheme="minorHAnsi"/>
          <w:szCs w:val="24"/>
        </w:rPr>
        <w:br/>
      </w:r>
      <w:r w:rsidRPr="00B43CDB">
        <w:rPr>
          <w:rFonts w:asciiTheme="minorHAnsi" w:hAnsiTheme="minorHAnsi"/>
          <w:szCs w:val="24"/>
        </w:rPr>
        <w:t>10 265 069,00</w:t>
      </w:r>
      <w:r>
        <w:rPr>
          <w:rFonts w:asciiTheme="minorHAnsi" w:hAnsiTheme="minorHAnsi"/>
          <w:szCs w:val="24"/>
        </w:rPr>
        <w:t xml:space="preserve"> </w:t>
      </w:r>
      <w:r w:rsidRPr="000843E9">
        <w:rPr>
          <w:rFonts w:asciiTheme="minorHAnsi" w:hAnsiTheme="minorHAnsi"/>
          <w:szCs w:val="24"/>
        </w:rPr>
        <w:t>EUR;</w:t>
      </w:r>
      <w:r w:rsidRPr="00702DC1">
        <w:rPr>
          <w:rFonts w:asciiTheme="minorHAnsi" w:hAnsiTheme="minorHAnsi"/>
          <w:szCs w:val="24"/>
        </w:rPr>
        <w:t xml:space="preserve"> </w:t>
      </w:r>
      <w:r w:rsidRPr="000843E9">
        <w:rPr>
          <w:rFonts w:asciiTheme="minorHAnsi" w:hAnsiTheme="minorHAnsi"/>
          <w:szCs w:val="24"/>
        </w:rPr>
        <w:t xml:space="preserve">krajowe środki publiczne budżet JST do kwoty </w:t>
      </w:r>
      <w:r w:rsidRPr="00B43CDB">
        <w:rPr>
          <w:rFonts w:asciiTheme="minorHAnsi" w:hAnsiTheme="minorHAnsi"/>
          <w:szCs w:val="24"/>
        </w:rPr>
        <w:t>10 265 069,00</w:t>
      </w:r>
      <w:r>
        <w:rPr>
          <w:rFonts w:asciiTheme="minorHAnsi" w:hAnsiTheme="minorHAnsi"/>
          <w:szCs w:val="24"/>
        </w:rPr>
        <w:t xml:space="preserve"> EUR</w:t>
      </w:r>
      <w:r w:rsidRPr="00D522A9">
        <w:rPr>
          <w:rFonts w:asciiTheme="minorHAnsi" w:hAnsiTheme="minorHAnsi"/>
          <w:szCs w:val="24"/>
        </w:rPr>
        <w:t xml:space="preserve">; </w:t>
      </w:r>
      <w:r>
        <w:rPr>
          <w:rFonts w:asciiTheme="minorHAnsi" w:hAnsiTheme="minorHAnsi"/>
          <w:szCs w:val="24"/>
        </w:rPr>
        <w:t xml:space="preserve"> </w:t>
      </w:r>
      <w:r w:rsidRPr="000843E9">
        <w:rPr>
          <w:rFonts w:asciiTheme="minorHAnsi" w:hAnsiTheme="minorHAnsi"/>
          <w:szCs w:val="24"/>
        </w:rPr>
        <w:t xml:space="preserve">krajowe środki prywatne do kwoty </w:t>
      </w:r>
      <w:r w:rsidRPr="00B43CDB">
        <w:rPr>
          <w:rFonts w:asciiTheme="minorHAnsi" w:hAnsiTheme="minorHAnsi"/>
          <w:szCs w:val="24"/>
        </w:rPr>
        <w:t>491 207,00</w:t>
      </w:r>
      <w:r>
        <w:rPr>
          <w:rFonts w:asciiTheme="minorHAnsi" w:hAnsiTheme="minorHAnsi"/>
          <w:szCs w:val="24"/>
        </w:rPr>
        <w:t xml:space="preserve"> </w:t>
      </w:r>
      <w:r w:rsidRPr="000843E9">
        <w:rPr>
          <w:rFonts w:asciiTheme="minorHAnsi" w:hAnsiTheme="minorHAnsi"/>
          <w:szCs w:val="24"/>
        </w:rPr>
        <w:t>EUR</w:t>
      </w:r>
      <w:r>
        <w:rPr>
          <w:rFonts w:asciiTheme="minorHAnsi" w:hAnsiTheme="minorHAnsi"/>
          <w:szCs w:val="24"/>
        </w:rPr>
        <w:t>.</w:t>
      </w:r>
    </w:p>
    <w:p w14:paraId="64A5E23F" w14:textId="77777777" w:rsidR="0008036F" w:rsidRDefault="0008036F" w:rsidP="0008036F">
      <w:pPr>
        <w:spacing w:line="276" w:lineRule="auto"/>
        <w:jc w:val="both"/>
        <w:rPr>
          <w:rFonts w:asciiTheme="minorHAnsi" w:hAnsiTheme="minorHAnsi"/>
          <w:szCs w:val="24"/>
        </w:rPr>
      </w:pPr>
    </w:p>
    <w:p w14:paraId="4AE58492" w14:textId="77777777" w:rsidR="0008036F" w:rsidRPr="000843E9" w:rsidRDefault="0008036F" w:rsidP="0008036F">
      <w:pPr>
        <w:spacing w:line="340" w:lineRule="exact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D</w:t>
      </w:r>
      <w:r w:rsidRPr="0037740C">
        <w:rPr>
          <w:rFonts w:asciiTheme="minorHAnsi" w:hAnsiTheme="minorHAnsi"/>
          <w:b/>
          <w:szCs w:val="24"/>
        </w:rPr>
        <w:t>ziałanie</w:t>
      </w:r>
      <w:r>
        <w:rPr>
          <w:rFonts w:asciiTheme="minorHAnsi" w:hAnsiTheme="minorHAnsi"/>
          <w:b/>
          <w:szCs w:val="24"/>
        </w:rPr>
        <w:t xml:space="preserve"> 7.1</w:t>
      </w:r>
    </w:p>
    <w:p w14:paraId="621BB9BE" w14:textId="77777777" w:rsidR="0008036F" w:rsidRDefault="0008036F" w:rsidP="0008036F">
      <w:pPr>
        <w:spacing w:line="340" w:lineRule="exact"/>
        <w:jc w:val="both"/>
        <w:rPr>
          <w:rFonts w:asciiTheme="minorHAnsi" w:hAnsiTheme="minorHAnsi"/>
          <w:szCs w:val="24"/>
        </w:rPr>
      </w:pPr>
      <w:r w:rsidRPr="000843E9">
        <w:rPr>
          <w:rFonts w:asciiTheme="minorHAnsi" w:hAnsiTheme="minorHAnsi"/>
          <w:szCs w:val="24"/>
        </w:rPr>
        <w:t>zmianie uległy warto</w:t>
      </w:r>
      <w:r>
        <w:rPr>
          <w:rFonts w:asciiTheme="minorHAnsi" w:hAnsiTheme="minorHAnsi"/>
          <w:szCs w:val="24"/>
        </w:rPr>
        <w:t>ści: wsparcie UE ogółem oraz EFRR</w:t>
      </w:r>
      <w:r w:rsidRPr="000843E9">
        <w:rPr>
          <w:rFonts w:asciiTheme="minorHAnsi" w:hAnsiTheme="minorHAnsi"/>
          <w:szCs w:val="24"/>
        </w:rPr>
        <w:t xml:space="preserve"> do kwoty </w:t>
      </w:r>
      <w:r w:rsidRPr="00CC0F49">
        <w:rPr>
          <w:rFonts w:asciiTheme="minorHAnsi" w:hAnsiTheme="minorHAnsi"/>
          <w:szCs w:val="24"/>
        </w:rPr>
        <w:t>38 549 183,00</w:t>
      </w:r>
      <w:r>
        <w:rPr>
          <w:rFonts w:asciiTheme="minorHAnsi" w:hAnsiTheme="minorHAnsi"/>
          <w:szCs w:val="24"/>
        </w:rPr>
        <w:t xml:space="preserve"> </w:t>
      </w:r>
      <w:r w:rsidRPr="000843E9">
        <w:rPr>
          <w:rFonts w:asciiTheme="minorHAnsi" w:hAnsiTheme="minorHAnsi"/>
          <w:szCs w:val="24"/>
        </w:rPr>
        <w:t xml:space="preserve">EUR; wkład krajowy ogółem do kwoty </w:t>
      </w:r>
      <w:r w:rsidRPr="00CC0F49">
        <w:rPr>
          <w:rFonts w:asciiTheme="minorHAnsi" w:hAnsiTheme="minorHAnsi"/>
          <w:szCs w:val="24"/>
        </w:rPr>
        <w:t>6 802 797,00</w:t>
      </w:r>
      <w:r>
        <w:rPr>
          <w:rFonts w:asciiTheme="minorHAnsi" w:hAnsiTheme="minorHAnsi"/>
          <w:szCs w:val="24"/>
        </w:rPr>
        <w:t xml:space="preserve"> </w:t>
      </w:r>
      <w:r w:rsidRPr="000843E9">
        <w:rPr>
          <w:rFonts w:asciiTheme="minorHAnsi" w:hAnsiTheme="minorHAnsi"/>
          <w:szCs w:val="24"/>
        </w:rPr>
        <w:t xml:space="preserve">EUR; krajowe środki publiczne ogółem do kwoty </w:t>
      </w:r>
      <w:r>
        <w:rPr>
          <w:rFonts w:asciiTheme="minorHAnsi" w:hAnsiTheme="minorHAnsi"/>
          <w:szCs w:val="24"/>
        </w:rPr>
        <w:br/>
      </w:r>
      <w:r w:rsidRPr="00CC0F49">
        <w:rPr>
          <w:rFonts w:asciiTheme="minorHAnsi" w:hAnsiTheme="minorHAnsi"/>
          <w:szCs w:val="24"/>
        </w:rPr>
        <w:t>6 508 009,00</w:t>
      </w:r>
      <w:r>
        <w:rPr>
          <w:rFonts w:asciiTheme="minorHAnsi" w:hAnsiTheme="minorHAnsi"/>
          <w:szCs w:val="24"/>
        </w:rPr>
        <w:t xml:space="preserve"> </w:t>
      </w:r>
      <w:r w:rsidRPr="000843E9">
        <w:rPr>
          <w:rFonts w:asciiTheme="minorHAnsi" w:hAnsiTheme="minorHAnsi"/>
          <w:szCs w:val="24"/>
        </w:rPr>
        <w:t>EUR;</w:t>
      </w:r>
      <w:r w:rsidRPr="00702DC1">
        <w:rPr>
          <w:rFonts w:asciiTheme="minorHAnsi" w:hAnsiTheme="minorHAnsi"/>
          <w:szCs w:val="24"/>
        </w:rPr>
        <w:t xml:space="preserve"> </w:t>
      </w:r>
      <w:r w:rsidRPr="000843E9">
        <w:rPr>
          <w:rFonts w:asciiTheme="minorHAnsi" w:hAnsiTheme="minorHAnsi"/>
          <w:szCs w:val="24"/>
        </w:rPr>
        <w:t xml:space="preserve">krajowe środki publiczne budżet JST do kwoty </w:t>
      </w:r>
      <w:r w:rsidRPr="00CC0F49">
        <w:rPr>
          <w:rFonts w:asciiTheme="minorHAnsi" w:hAnsiTheme="minorHAnsi"/>
          <w:szCs w:val="24"/>
        </w:rPr>
        <w:t>6 508 009,00</w:t>
      </w:r>
      <w:r>
        <w:rPr>
          <w:rFonts w:asciiTheme="minorHAnsi" w:hAnsiTheme="minorHAnsi"/>
          <w:szCs w:val="24"/>
        </w:rPr>
        <w:t xml:space="preserve"> </w:t>
      </w:r>
      <w:r w:rsidRPr="000843E9">
        <w:rPr>
          <w:rFonts w:asciiTheme="minorHAnsi" w:hAnsiTheme="minorHAnsi"/>
          <w:szCs w:val="24"/>
        </w:rPr>
        <w:t>EUR</w:t>
      </w:r>
      <w:r w:rsidRPr="00DC13F9">
        <w:rPr>
          <w:rFonts w:asciiTheme="minorHAnsi" w:hAnsiTheme="minorHAnsi"/>
          <w:szCs w:val="24"/>
        </w:rPr>
        <w:t>;</w:t>
      </w:r>
      <w:r w:rsidRPr="000843E9">
        <w:rPr>
          <w:rFonts w:asciiTheme="minorHAnsi" w:hAnsiTheme="minorHAnsi"/>
          <w:szCs w:val="24"/>
        </w:rPr>
        <w:t xml:space="preserve"> krajowe środki prywatne do kwoty </w:t>
      </w:r>
      <w:r w:rsidRPr="00CC0F49">
        <w:rPr>
          <w:rFonts w:asciiTheme="minorHAnsi" w:hAnsiTheme="minorHAnsi"/>
          <w:szCs w:val="24"/>
        </w:rPr>
        <w:t>294 788,00</w:t>
      </w:r>
      <w:r>
        <w:rPr>
          <w:rFonts w:asciiTheme="minorHAnsi" w:hAnsiTheme="minorHAnsi"/>
          <w:szCs w:val="24"/>
        </w:rPr>
        <w:t xml:space="preserve"> </w:t>
      </w:r>
      <w:r w:rsidRPr="000843E9">
        <w:rPr>
          <w:rFonts w:asciiTheme="minorHAnsi" w:hAnsiTheme="minorHAnsi"/>
          <w:szCs w:val="24"/>
        </w:rPr>
        <w:t xml:space="preserve">EUR; finansowanie ogółem do kwoty </w:t>
      </w:r>
      <w:r w:rsidRPr="00CC0F49">
        <w:rPr>
          <w:rFonts w:asciiTheme="minorHAnsi" w:hAnsiTheme="minorHAnsi"/>
          <w:szCs w:val="24"/>
        </w:rPr>
        <w:t>45 351 980,00</w:t>
      </w:r>
      <w:r>
        <w:rPr>
          <w:rFonts w:asciiTheme="minorHAnsi" w:hAnsiTheme="minorHAnsi"/>
          <w:szCs w:val="24"/>
        </w:rPr>
        <w:t xml:space="preserve"> EUR.</w:t>
      </w:r>
    </w:p>
    <w:p w14:paraId="5CB18CA8" w14:textId="77777777" w:rsidR="0008036F" w:rsidRDefault="0008036F" w:rsidP="0008036F">
      <w:pPr>
        <w:spacing w:line="276" w:lineRule="auto"/>
        <w:jc w:val="both"/>
        <w:rPr>
          <w:rFonts w:asciiTheme="minorHAnsi" w:hAnsiTheme="minorHAnsi"/>
          <w:szCs w:val="24"/>
        </w:rPr>
      </w:pPr>
    </w:p>
    <w:p w14:paraId="226DF2AF" w14:textId="77777777" w:rsidR="0008036F" w:rsidRPr="000843E9" w:rsidRDefault="0008036F" w:rsidP="0008036F">
      <w:pPr>
        <w:spacing w:line="340" w:lineRule="exact"/>
        <w:rPr>
          <w:rFonts w:asciiTheme="minorHAnsi" w:hAnsiTheme="minorHAnsi"/>
          <w:b/>
          <w:szCs w:val="24"/>
        </w:rPr>
      </w:pPr>
      <w:r w:rsidRPr="006D3565">
        <w:rPr>
          <w:rFonts w:asciiTheme="minorHAnsi" w:hAnsiTheme="minorHAnsi"/>
          <w:b/>
          <w:szCs w:val="24"/>
        </w:rPr>
        <w:t>Poddziałanie</w:t>
      </w:r>
      <w:r>
        <w:rPr>
          <w:rFonts w:asciiTheme="minorHAnsi" w:hAnsiTheme="minorHAnsi"/>
          <w:b/>
          <w:szCs w:val="24"/>
        </w:rPr>
        <w:t xml:space="preserve"> 7.1.1</w:t>
      </w:r>
    </w:p>
    <w:p w14:paraId="6F03DB65" w14:textId="77777777" w:rsidR="0008036F" w:rsidRDefault="0008036F" w:rsidP="0008036F">
      <w:pPr>
        <w:spacing w:line="340" w:lineRule="exact"/>
        <w:jc w:val="both"/>
        <w:rPr>
          <w:rFonts w:asciiTheme="minorHAnsi" w:hAnsiTheme="minorHAnsi"/>
          <w:szCs w:val="24"/>
        </w:rPr>
      </w:pPr>
      <w:r w:rsidRPr="000843E9">
        <w:rPr>
          <w:rFonts w:asciiTheme="minorHAnsi" w:hAnsiTheme="minorHAnsi"/>
          <w:szCs w:val="24"/>
        </w:rPr>
        <w:t>zmianie uległy warto</w:t>
      </w:r>
      <w:r>
        <w:rPr>
          <w:rFonts w:asciiTheme="minorHAnsi" w:hAnsiTheme="minorHAnsi"/>
          <w:szCs w:val="24"/>
        </w:rPr>
        <w:t>ści: wsparcie UE ogółem oraz EFRR</w:t>
      </w:r>
      <w:r w:rsidRPr="000843E9">
        <w:rPr>
          <w:rFonts w:asciiTheme="minorHAnsi" w:hAnsiTheme="minorHAnsi"/>
          <w:szCs w:val="24"/>
        </w:rPr>
        <w:t xml:space="preserve"> do kwoty </w:t>
      </w:r>
      <w:r w:rsidRPr="006D3565">
        <w:rPr>
          <w:rFonts w:asciiTheme="minorHAnsi" w:hAnsiTheme="minorHAnsi"/>
          <w:szCs w:val="24"/>
        </w:rPr>
        <w:t xml:space="preserve">17 338 101,00 </w:t>
      </w:r>
      <w:r w:rsidRPr="000843E9">
        <w:rPr>
          <w:rFonts w:asciiTheme="minorHAnsi" w:hAnsiTheme="minorHAnsi"/>
          <w:szCs w:val="24"/>
        </w:rPr>
        <w:t xml:space="preserve">EUR; wkład krajowy ogółem do kwoty </w:t>
      </w:r>
      <w:r w:rsidRPr="006D3565">
        <w:rPr>
          <w:rFonts w:asciiTheme="minorHAnsi" w:hAnsiTheme="minorHAnsi"/>
          <w:szCs w:val="24"/>
        </w:rPr>
        <w:t xml:space="preserve">3 059 665,00 </w:t>
      </w:r>
      <w:r w:rsidRPr="000843E9">
        <w:rPr>
          <w:rFonts w:asciiTheme="minorHAnsi" w:hAnsiTheme="minorHAnsi"/>
          <w:szCs w:val="24"/>
        </w:rPr>
        <w:t xml:space="preserve">EUR; krajowe środki publiczne ogółem do kwoty </w:t>
      </w:r>
      <w:r>
        <w:rPr>
          <w:rFonts w:asciiTheme="minorHAnsi" w:hAnsiTheme="minorHAnsi"/>
          <w:szCs w:val="24"/>
        </w:rPr>
        <w:br/>
      </w:r>
      <w:r w:rsidRPr="006D3565">
        <w:rPr>
          <w:rFonts w:asciiTheme="minorHAnsi" w:hAnsiTheme="minorHAnsi"/>
          <w:szCs w:val="24"/>
        </w:rPr>
        <w:t xml:space="preserve">2 927 079,00 </w:t>
      </w:r>
      <w:r w:rsidRPr="000843E9">
        <w:rPr>
          <w:rFonts w:asciiTheme="minorHAnsi" w:hAnsiTheme="minorHAnsi"/>
          <w:szCs w:val="24"/>
        </w:rPr>
        <w:t>EUR;</w:t>
      </w:r>
      <w:r w:rsidRPr="00702DC1">
        <w:rPr>
          <w:rFonts w:asciiTheme="minorHAnsi" w:hAnsiTheme="minorHAnsi"/>
          <w:szCs w:val="24"/>
        </w:rPr>
        <w:t xml:space="preserve"> </w:t>
      </w:r>
      <w:r w:rsidRPr="000843E9">
        <w:rPr>
          <w:rFonts w:asciiTheme="minorHAnsi" w:hAnsiTheme="minorHAnsi"/>
          <w:szCs w:val="24"/>
        </w:rPr>
        <w:t xml:space="preserve">krajowe środki publiczne budżet JST do kwoty </w:t>
      </w:r>
      <w:r w:rsidRPr="006D3565">
        <w:rPr>
          <w:rFonts w:asciiTheme="minorHAnsi" w:hAnsiTheme="minorHAnsi"/>
          <w:szCs w:val="24"/>
        </w:rPr>
        <w:t xml:space="preserve">2 927 079,00 </w:t>
      </w:r>
      <w:r w:rsidRPr="000843E9">
        <w:rPr>
          <w:rFonts w:asciiTheme="minorHAnsi" w:hAnsiTheme="minorHAnsi"/>
          <w:szCs w:val="24"/>
        </w:rPr>
        <w:t>EUR</w:t>
      </w:r>
      <w:r w:rsidRPr="00DC13F9">
        <w:rPr>
          <w:rFonts w:asciiTheme="minorHAnsi" w:hAnsiTheme="minorHAnsi"/>
          <w:szCs w:val="24"/>
        </w:rPr>
        <w:t>;</w:t>
      </w:r>
      <w:r w:rsidRPr="000843E9">
        <w:rPr>
          <w:rFonts w:asciiTheme="minorHAnsi" w:hAnsiTheme="minorHAnsi"/>
          <w:szCs w:val="24"/>
        </w:rPr>
        <w:t xml:space="preserve"> krajowe środki prywatne do kwoty </w:t>
      </w:r>
      <w:r w:rsidRPr="006D3565">
        <w:rPr>
          <w:rFonts w:asciiTheme="minorHAnsi" w:hAnsiTheme="minorHAnsi"/>
          <w:szCs w:val="24"/>
        </w:rPr>
        <w:t xml:space="preserve">132 586,00 </w:t>
      </w:r>
      <w:r w:rsidRPr="000843E9">
        <w:rPr>
          <w:rFonts w:asciiTheme="minorHAnsi" w:hAnsiTheme="minorHAnsi"/>
          <w:szCs w:val="24"/>
        </w:rPr>
        <w:t xml:space="preserve">EUR; finansowanie ogółem do kwoty </w:t>
      </w:r>
      <w:r w:rsidRPr="006D3565">
        <w:rPr>
          <w:rFonts w:asciiTheme="minorHAnsi" w:hAnsiTheme="minorHAnsi"/>
          <w:szCs w:val="24"/>
        </w:rPr>
        <w:t xml:space="preserve">20 397 766,00 </w:t>
      </w:r>
      <w:r>
        <w:rPr>
          <w:rFonts w:asciiTheme="minorHAnsi" w:hAnsiTheme="minorHAnsi"/>
          <w:szCs w:val="24"/>
        </w:rPr>
        <w:t>EUR.</w:t>
      </w:r>
    </w:p>
    <w:p w14:paraId="020497E6" w14:textId="77777777" w:rsidR="0008036F" w:rsidRDefault="0008036F" w:rsidP="0008036F">
      <w:pPr>
        <w:spacing w:line="276" w:lineRule="auto"/>
        <w:jc w:val="both"/>
        <w:rPr>
          <w:rFonts w:asciiTheme="minorHAnsi" w:hAnsiTheme="minorHAnsi"/>
          <w:szCs w:val="24"/>
        </w:rPr>
      </w:pPr>
    </w:p>
    <w:p w14:paraId="0543FCBE" w14:textId="77777777" w:rsidR="0008036F" w:rsidRPr="000843E9" w:rsidRDefault="0008036F" w:rsidP="0008036F">
      <w:pPr>
        <w:spacing w:line="340" w:lineRule="exact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D</w:t>
      </w:r>
      <w:r w:rsidRPr="0037740C">
        <w:rPr>
          <w:rFonts w:asciiTheme="minorHAnsi" w:hAnsiTheme="minorHAnsi"/>
          <w:b/>
          <w:szCs w:val="24"/>
        </w:rPr>
        <w:t>ziałanie</w:t>
      </w:r>
      <w:r>
        <w:rPr>
          <w:rFonts w:asciiTheme="minorHAnsi" w:hAnsiTheme="minorHAnsi"/>
          <w:b/>
          <w:szCs w:val="24"/>
        </w:rPr>
        <w:t xml:space="preserve"> 7.2</w:t>
      </w:r>
    </w:p>
    <w:p w14:paraId="1C43C29F" w14:textId="77777777" w:rsidR="0008036F" w:rsidRDefault="0008036F" w:rsidP="0008036F">
      <w:pPr>
        <w:spacing w:line="340" w:lineRule="exact"/>
        <w:jc w:val="both"/>
        <w:rPr>
          <w:rFonts w:asciiTheme="minorHAnsi" w:hAnsiTheme="minorHAnsi"/>
          <w:szCs w:val="24"/>
        </w:rPr>
      </w:pPr>
      <w:r w:rsidRPr="000843E9">
        <w:rPr>
          <w:rFonts w:asciiTheme="minorHAnsi" w:hAnsiTheme="minorHAnsi"/>
          <w:szCs w:val="24"/>
        </w:rPr>
        <w:t>zmianie uległy warto</w:t>
      </w:r>
      <w:r>
        <w:rPr>
          <w:rFonts w:asciiTheme="minorHAnsi" w:hAnsiTheme="minorHAnsi"/>
          <w:szCs w:val="24"/>
        </w:rPr>
        <w:t>ści: wsparcie UE ogółem oraz EFRR</w:t>
      </w:r>
      <w:r w:rsidRPr="000843E9">
        <w:rPr>
          <w:rFonts w:asciiTheme="minorHAnsi" w:hAnsiTheme="minorHAnsi"/>
          <w:szCs w:val="24"/>
        </w:rPr>
        <w:t xml:space="preserve"> do kwoty </w:t>
      </w:r>
      <w:r w:rsidRPr="00DE571F">
        <w:rPr>
          <w:rFonts w:asciiTheme="minorHAnsi" w:hAnsiTheme="minorHAnsi"/>
          <w:szCs w:val="24"/>
        </w:rPr>
        <w:t>22 403 047,00</w:t>
      </w:r>
      <w:r>
        <w:rPr>
          <w:rFonts w:asciiTheme="minorHAnsi" w:hAnsiTheme="minorHAnsi"/>
          <w:szCs w:val="24"/>
        </w:rPr>
        <w:t xml:space="preserve"> </w:t>
      </w:r>
      <w:r w:rsidRPr="000843E9">
        <w:rPr>
          <w:rFonts w:asciiTheme="minorHAnsi" w:hAnsiTheme="minorHAnsi"/>
          <w:szCs w:val="24"/>
        </w:rPr>
        <w:t xml:space="preserve">EUR; wkład krajowy ogółem do kwoty </w:t>
      </w:r>
      <w:r w:rsidRPr="00DE571F">
        <w:rPr>
          <w:rFonts w:asciiTheme="minorHAnsi" w:hAnsiTheme="minorHAnsi"/>
          <w:szCs w:val="24"/>
        </w:rPr>
        <w:t>3 953 479,00</w:t>
      </w:r>
      <w:r>
        <w:rPr>
          <w:rFonts w:asciiTheme="minorHAnsi" w:hAnsiTheme="minorHAnsi"/>
          <w:szCs w:val="24"/>
        </w:rPr>
        <w:t xml:space="preserve"> </w:t>
      </w:r>
      <w:r w:rsidRPr="000843E9">
        <w:rPr>
          <w:rFonts w:asciiTheme="minorHAnsi" w:hAnsiTheme="minorHAnsi"/>
          <w:szCs w:val="24"/>
        </w:rPr>
        <w:t xml:space="preserve">EUR; krajowe środki publiczne ogółem do kwoty </w:t>
      </w:r>
      <w:r>
        <w:rPr>
          <w:rFonts w:asciiTheme="minorHAnsi" w:hAnsiTheme="minorHAnsi"/>
          <w:szCs w:val="24"/>
        </w:rPr>
        <w:br/>
      </w:r>
      <w:r w:rsidRPr="00DE571F">
        <w:rPr>
          <w:rFonts w:asciiTheme="minorHAnsi" w:hAnsiTheme="minorHAnsi"/>
          <w:szCs w:val="24"/>
        </w:rPr>
        <w:t>3 757 060,00</w:t>
      </w:r>
      <w:r>
        <w:rPr>
          <w:rFonts w:asciiTheme="minorHAnsi" w:hAnsiTheme="minorHAnsi"/>
          <w:szCs w:val="24"/>
        </w:rPr>
        <w:t xml:space="preserve"> </w:t>
      </w:r>
      <w:r w:rsidRPr="000843E9">
        <w:rPr>
          <w:rFonts w:asciiTheme="minorHAnsi" w:hAnsiTheme="minorHAnsi"/>
          <w:szCs w:val="24"/>
        </w:rPr>
        <w:t>EUR;</w:t>
      </w:r>
      <w:r w:rsidRPr="00702DC1">
        <w:rPr>
          <w:rFonts w:asciiTheme="minorHAnsi" w:hAnsiTheme="minorHAnsi"/>
          <w:szCs w:val="24"/>
        </w:rPr>
        <w:t xml:space="preserve"> </w:t>
      </w:r>
      <w:r w:rsidRPr="000843E9">
        <w:rPr>
          <w:rFonts w:asciiTheme="minorHAnsi" w:hAnsiTheme="minorHAnsi"/>
          <w:szCs w:val="24"/>
        </w:rPr>
        <w:t xml:space="preserve">krajowe środki publiczne budżet JST do kwoty </w:t>
      </w:r>
      <w:r w:rsidRPr="00DE571F">
        <w:rPr>
          <w:rFonts w:asciiTheme="minorHAnsi" w:hAnsiTheme="minorHAnsi"/>
          <w:szCs w:val="24"/>
        </w:rPr>
        <w:t>3 757 060,00</w:t>
      </w:r>
      <w:r>
        <w:rPr>
          <w:rFonts w:asciiTheme="minorHAnsi" w:hAnsiTheme="minorHAnsi"/>
          <w:szCs w:val="24"/>
        </w:rPr>
        <w:t xml:space="preserve"> </w:t>
      </w:r>
      <w:r w:rsidRPr="000843E9">
        <w:rPr>
          <w:rFonts w:asciiTheme="minorHAnsi" w:hAnsiTheme="minorHAnsi"/>
          <w:szCs w:val="24"/>
        </w:rPr>
        <w:t>EUR</w:t>
      </w:r>
      <w:r w:rsidRPr="00DC13F9">
        <w:rPr>
          <w:rFonts w:asciiTheme="minorHAnsi" w:hAnsiTheme="minorHAnsi"/>
          <w:szCs w:val="24"/>
        </w:rPr>
        <w:t>;</w:t>
      </w:r>
      <w:r w:rsidRPr="000843E9">
        <w:rPr>
          <w:rFonts w:asciiTheme="minorHAnsi" w:hAnsiTheme="minorHAnsi"/>
          <w:szCs w:val="24"/>
        </w:rPr>
        <w:t xml:space="preserve"> krajowe środki prywatne do kwoty </w:t>
      </w:r>
      <w:r w:rsidRPr="00DE571F">
        <w:rPr>
          <w:rFonts w:asciiTheme="minorHAnsi" w:hAnsiTheme="minorHAnsi"/>
          <w:szCs w:val="24"/>
        </w:rPr>
        <w:t>196 419,00</w:t>
      </w:r>
      <w:r>
        <w:rPr>
          <w:rFonts w:asciiTheme="minorHAnsi" w:hAnsiTheme="minorHAnsi"/>
          <w:szCs w:val="24"/>
        </w:rPr>
        <w:t xml:space="preserve"> </w:t>
      </w:r>
      <w:r w:rsidRPr="000843E9">
        <w:rPr>
          <w:rFonts w:asciiTheme="minorHAnsi" w:hAnsiTheme="minorHAnsi"/>
          <w:szCs w:val="24"/>
        </w:rPr>
        <w:t xml:space="preserve">EUR; finansowanie ogółem do kwoty </w:t>
      </w:r>
      <w:r w:rsidRPr="00DE571F">
        <w:rPr>
          <w:rFonts w:asciiTheme="minorHAnsi" w:hAnsiTheme="minorHAnsi"/>
          <w:szCs w:val="24"/>
        </w:rPr>
        <w:t>26 356 526,00</w:t>
      </w:r>
      <w:r>
        <w:rPr>
          <w:rFonts w:asciiTheme="minorHAnsi" w:hAnsiTheme="minorHAnsi"/>
          <w:szCs w:val="24"/>
        </w:rPr>
        <w:t xml:space="preserve"> EUR.</w:t>
      </w:r>
    </w:p>
    <w:p w14:paraId="6E8DFDB4" w14:textId="77777777" w:rsidR="0008036F" w:rsidRDefault="0008036F" w:rsidP="0008036F">
      <w:pPr>
        <w:spacing w:line="276" w:lineRule="auto"/>
        <w:jc w:val="both"/>
        <w:rPr>
          <w:rFonts w:asciiTheme="minorHAnsi" w:hAnsiTheme="minorHAnsi"/>
          <w:szCs w:val="24"/>
        </w:rPr>
      </w:pPr>
    </w:p>
    <w:p w14:paraId="584ADCEF" w14:textId="77777777" w:rsidR="0008036F" w:rsidRPr="000843E9" w:rsidRDefault="0008036F" w:rsidP="0008036F">
      <w:pPr>
        <w:spacing w:line="340" w:lineRule="exact"/>
        <w:rPr>
          <w:rFonts w:asciiTheme="minorHAnsi" w:hAnsiTheme="minorHAnsi"/>
          <w:b/>
          <w:szCs w:val="24"/>
        </w:rPr>
      </w:pPr>
      <w:r w:rsidRPr="006D3565">
        <w:rPr>
          <w:rFonts w:asciiTheme="minorHAnsi" w:hAnsiTheme="minorHAnsi"/>
          <w:b/>
          <w:szCs w:val="24"/>
        </w:rPr>
        <w:t>Poddziałanie</w:t>
      </w:r>
      <w:r>
        <w:rPr>
          <w:rFonts w:asciiTheme="minorHAnsi" w:hAnsiTheme="minorHAnsi"/>
          <w:b/>
          <w:szCs w:val="24"/>
        </w:rPr>
        <w:t xml:space="preserve"> 7.2.1</w:t>
      </w:r>
    </w:p>
    <w:p w14:paraId="4B0AACB1" w14:textId="77777777" w:rsidR="0008036F" w:rsidRDefault="0008036F" w:rsidP="0008036F">
      <w:pPr>
        <w:spacing w:line="340" w:lineRule="exact"/>
        <w:jc w:val="both"/>
        <w:rPr>
          <w:rFonts w:asciiTheme="minorHAnsi" w:hAnsiTheme="minorHAnsi"/>
          <w:szCs w:val="24"/>
        </w:rPr>
      </w:pPr>
      <w:r w:rsidRPr="000843E9">
        <w:rPr>
          <w:rFonts w:asciiTheme="minorHAnsi" w:hAnsiTheme="minorHAnsi"/>
          <w:szCs w:val="24"/>
        </w:rPr>
        <w:t>zmianie uległy warto</w:t>
      </w:r>
      <w:r>
        <w:rPr>
          <w:rFonts w:asciiTheme="minorHAnsi" w:hAnsiTheme="minorHAnsi"/>
          <w:szCs w:val="24"/>
        </w:rPr>
        <w:t>ści: wsparcie UE ogółem oraz EFRR</w:t>
      </w:r>
      <w:r w:rsidRPr="000843E9">
        <w:rPr>
          <w:rFonts w:asciiTheme="minorHAnsi" w:hAnsiTheme="minorHAnsi"/>
          <w:szCs w:val="24"/>
        </w:rPr>
        <w:t xml:space="preserve"> do kwoty </w:t>
      </w:r>
      <w:r w:rsidRPr="000A50C2">
        <w:rPr>
          <w:rFonts w:asciiTheme="minorHAnsi" w:hAnsiTheme="minorHAnsi"/>
          <w:szCs w:val="24"/>
        </w:rPr>
        <w:t>15 614 129,00</w:t>
      </w:r>
      <w:r>
        <w:rPr>
          <w:rFonts w:asciiTheme="minorHAnsi" w:hAnsiTheme="minorHAnsi"/>
          <w:szCs w:val="24"/>
        </w:rPr>
        <w:t xml:space="preserve"> </w:t>
      </w:r>
      <w:r w:rsidRPr="000843E9">
        <w:rPr>
          <w:rFonts w:asciiTheme="minorHAnsi" w:hAnsiTheme="minorHAnsi"/>
          <w:szCs w:val="24"/>
        </w:rPr>
        <w:t xml:space="preserve">EUR; wkład krajowy ogółem do kwoty </w:t>
      </w:r>
      <w:r w:rsidRPr="000A50C2">
        <w:rPr>
          <w:rFonts w:asciiTheme="minorHAnsi" w:hAnsiTheme="minorHAnsi"/>
          <w:szCs w:val="24"/>
        </w:rPr>
        <w:t>2 755 435,00</w:t>
      </w:r>
      <w:r>
        <w:rPr>
          <w:rFonts w:asciiTheme="minorHAnsi" w:hAnsiTheme="minorHAnsi"/>
          <w:szCs w:val="24"/>
        </w:rPr>
        <w:t xml:space="preserve"> </w:t>
      </w:r>
      <w:r w:rsidRPr="000843E9">
        <w:rPr>
          <w:rFonts w:asciiTheme="minorHAnsi" w:hAnsiTheme="minorHAnsi"/>
          <w:szCs w:val="24"/>
        </w:rPr>
        <w:t xml:space="preserve">EUR; krajowe środki publiczne ogółem do kwoty </w:t>
      </w:r>
      <w:r>
        <w:rPr>
          <w:rFonts w:asciiTheme="minorHAnsi" w:hAnsiTheme="minorHAnsi"/>
          <w:szCs w:val="24"/>
        </w:rPr>
        <w:br/>
      </w:r>
      <w:r w:rsidRPr="000A50C2">
        <w:rPr>
          <w:rFonts w:asciiTheme="minorHAnsi" w:hAnsiTheme="minorHAnsi"/>
          <w:szCs w:val="24"/>
        </w:rPr>
        <w:t>2 618 538,00</w:t>
      </w:r>
      <w:r>
        <w:rPr>
          <w:rFonts w:asciiTheme="minorHAnsi" w:hAnsiTheme="minorHAnsi"/>
          <w:szCs w:val="24"/>
        </w:rPr>
        <w:t xml:space="preserve"> </w:t>
      </w:r>
      <w:r w:rsidRPr="000843E9">
        <w:rPr>
          <w:rFonts w:asciiTheme="minorHAnsi" w:hAnsiTheme="minorHAnsi"/>
          <w:szCs w:val="24"/>
        </w:rPr>
        <w:t>EUR;</w:t>
      </w:r>
      <w:r w:rsidRPr="00702DC1">
        <w:rPr>
          <w:rFonts w:asciiTheme="minorHAnsi" w:hAnsiTheme="minorHAnsi"/>
          <w:szCs w:val="24"/>
        </w:rPr>
        <w:t xml:space="preserve"> </w:t>
      </w:r>
      <w:r w:rsidRPr="000843E9">
        <w:rPr>
          <w:rFonts w:asciiTheme="minorHAnsi" w:hAnsiTheme="minorHAnsi"/>
          <w:szCs w:val="24"/>
        </w:rPr>
        <w:t xml:space="preserve">krajowe środki publiczne budżet JST do kwoty </w:t>
      </w:r>
      <w:r w:rsidRPr="000A50C2">
        <w:rPr>
          <w:rFonts w:asciiTheme="minorHAnsi" w:hAnsiTheme="minorHAnsi"/>
          <w:szCs w:val="24"/>
        </w:rPr>
        <w:t>2 618 538,00</w:t>
      </w:r>
      <w:r>
        <w:rPr>
          <w:rFonts w:asciiTheme="minorHAnsi" w:hAnsiTheme="minorHAnsi"/>
          <w:szCs w:val="24"/>
        </w:rPr>
        <w:t xml:space="preserve"> </w:t>
      </w:r>
      <w:r w:rsidRPr="000843E9">
        <w:rPr>
          <w:rFonts w:asciiTheme="minorHAnsi" w:hAnsiTheme="minorHAnsi"/>
          <w:szCs w:val="24"/>
        </w:rPr>
        <w:t>EUR</w:t>
      </w:r>
      <w:r w:rsidRPr="00DC13F9">
        <w:rPr>
          <w:rFonts w:asciiTheme="minorHAnsi" w:hAnsiTheme="minorHAnsi"/>
          <w:szCs w:val="24"/>
        </w:rPr>
        <w:t>;</w:t>
      </w:r>
      <w:r w:rsidRPr="000843E9">
        <w:rPr>
          <w:rFonts w:asciiTheme="minorHAnsi" w:hAnsiTheme="minorHAnsi"/>
          <w:szCs w:val="24"/>
        </w:rPr>
        <w:t xml:space="preserve"> krajowe środki prywatne do kwoty </w:t>
      </w:r>
      <w:r w:rsidRPr="000A50C2">
        <w:rPr>
          <w:rFonts w:asciiTheme="minorHAnsi" w:hAnsiTheme="minorHAnsi"/>
          <w:szCs w:val="24"/>
        </w:rPr>
        <w:t>136 897,00</w:t>
      </w:r>
      <w:r>
        <w:rPr>
          <w:rFonts w:asciiTheme="minorHAnsi" w:hAnsiTheme="minorHAnsi"/>
          <w:szCs w:val="24"/>
        </w:rPr>
        <w:t xml:space="preserve"> </w:t>
      </w:r>
      <w:r w:rsidRPr="000843E9">
        <w:rPr>
          <w:rFonts w:asciiTheme="minorHAnsi" w:hAnsiTheme="minorHAnsi"/>
          <w:szCs w:val="24"/>
        </w:rPr>
        <w:t xml:space="preserve">EUR; finansowanie ogółem do kwoty </w:t>
      </w:r>
      <w:r w:rsidRPr="000A50C2">
        <w:rPr>
          <w:rFonts w:asciiTheme="minorHAnsi" w:hAnsiTheme="minorHAnsi"/>
          <w:szCs w:val="24"/>
        </w:rPr>
        <w:t>18 369 564,00</w:t>
      </w:r>
      <w:r>
        <w:rPr>
          <w:rFonts w:asciiTheme="minorHAnsi" w:hAnsiTheme="minorHAnsi"/>
          <w:szCs w:val="24"/>
        </w:rPr>
        <w:t xml:space="preserve"> EUR.</w:t>
      </w:r>
    </w:p>
    <w:p w14:paraId="738FE368" w14:textId="77777777" w:rsidR="0008036F" w:rsidRPr="00A371E3" w:rsidRDefault="0008036F" w:rsidP="0008036F">
      <w:pPr>
        <w:spacing w:line="340" w:lineRule="exact"/>
        <w:jc w:val="both"/>
        <w:rPr>
          <w:rFonts w:asciiTheme="minorHAnsi" w:hAnsiTheme="minorHAnsi"/>
          <w:color w:val="FF0000"/>
          <w:szCs w:val="24"/>
        </w:rPr>
      </w:pPr>
    </w:p>
    <w:p w14:paraId="7213F634" w14:textId="77777777" w:rsidR="0008036F" w:rsidRPr="00F23775" w:rsidRDefault="0008036F" w:rsidP="0008036F">
      <w:pPr>
        <w:rPr>
          <w:rFonts w:asciiTheme="minorHAnsi" w:hAnsiTheme="minorHAnsi"/>
          <w:b/>
          <w:bCs/>
          <w:szCs w:val="24"/>
        </w:rPr>
      </w:pPr>
      <w:bookmarkStart w:id="1" w:name="_Hlk20899376"/>
      <w:r>
        <w:rPr>
          <w:rFonts w:asciiTheme="minorHAnsi" w:hAnsiTheme="minorHAnsi"/>
          <w:b/>
          <w:bCs/>
          <w:szCs w:val="24"/>
        </w:rPr>
        <w:t>Poddziałanie 8.4.1</w:t>
      </w:r>
    </w:p>
    <w:bookmarkEnd w:id="1"/>
    <w:p w14:paraId="02D9189D" w14:textId="77777777" w:rsidR="0008036F" w:rsidRDefault="0008036F" w:rsidP="0008036F">
      <w:pPr>
        <w:spacing w:line="340" w:lineRule="exact"/>
        <w:jc w:val="both"/>
        <w:rPr>
          <w:rFonts w:asciiTheme="minorHAnsi" w:hAnsiTheme="minorHAnsi"/>
          <w:szCs w:val="24"/>
        </w:rPr>
      </w:pPr>
      <w:r w:rsidRPr="00F23775">
        <w:rPr>
          <w:rFonts w:asciiTheme="minorHAnsi" w:hAnsiTheme="minorHAnsi"/>
          <w:szCs w:val="24"/>
        </w:rPr>
        <w:t xml:space="preserve">zmianie uległy wartości: wsparcie UE ogółem oraz </w:t>
      </w:r>
      <w:r>
        <w:rPr>
          <w:rFonts w:asciiTheme="minorHAnsi" w:hAnsiTheme="minorHAnsi"/>
          <w:szCs w:val="24"/>
        </w:rPr>
        <w:t>EFS</w:t>
      </w:r>
      <w:r w:rsidRPr="00F23775">
        <w:rPr>
          <w:rFonts w:asciiTheme="minorHAnsi" w:hAnsiTheme="minorHAnsi"/>
          <w:szCs w:val="24"/>
        </w:rPr>
        <w:t xml:space="preserve"> do kwoty </w:t>
      </w:r>
      <w:r w:rsidRPr="000843E9">
        <w:rPr>
          <w:rFonts w:asciiTheme="minorHAnsi" w:hAnsiTheme="minorHAnsi"/>
          <w:szCs w:val="24"/>
        </w:rPr>
        <w:t>34 428 940,00</w:t>
      </w:r>
      <w:r>
        <w:rPr>
          <w:rFonts w:asciiTheme="minorHAnsi" w:hAnsiTheme="minorHAnsi"/>
          <w:szCs w:val="24"/>
        </w:rPr>
        <w:t xml:space="preserve"> </w:t>
      </w:r>
      <w:r w:rsidRPr="00F23775">
        <w:rPr>
          <w:rFonts w:asciiTheme="minorHAnsi" w:hAnsiTheme="minorHAnsi"/>
          <w:szCs w:val="24"/>
        </w:rPr>
        <w:t xml:space="preserve">EUR; wkład krajowy ogółem do kwoty </w:t>
      </w:r>
      <w:r w:rsidRPr="000843E9">
        <w:rPr>
          <w:rFonts w:asciiTheme="minorHAnsi" w:hAnsiTheme="minorHAnsi"/>
          <w:szCs w:val="24"/>
        </w:rPr>
        <w:t>6 075 695,00</w:t>
      </w:r>
      <w:r>
        <w:rPr>
          <w:rFonts w:asciiTheme="minorHAnsi" w:hAnsiTheme="minorHAnsi"/>
          <w:szCs w:val="24"/>
        </w:rPr>
        <w:t xml:space="preserve"> </w:t>
      </w:r>
      <w:r w:rsidRPr="00F23775">
        <w:rPr>
          <w:rFonts w:asciiTheme="minorHAnsi" w:hAnsiTheme="minorHAnsi"/>
          <w:szCs w:val="24"/>
        </w:rPr>
        <w:t xml:space="preserve">EUR; krajowe środki publiczne ogółem do kwoty </w:t>
      </w:r>
      <w:r>
        <w:rPr>
          <w:rFonts w:asciiTheme="minorHAnsi" w:hAnsiTheme="minorHAnsi"/>
          <w:szCs w:val="24"/>
        </w:rPr>
        <w:br/>
      </w:r>
      <w:r w:rsidRPr="000843E9">
        <w:rPr>
          <w:rFonts w:asciiTheme="minorHAnsi" w:hAnsiTheme="minorHAnsi"/>
          <w:szCs w:val="24"/>
        </w:rPr>
        <w:t>4 534 715,00</w:t>
      </w:r>
      <w:r>
        <w:rPr>
          <w:rFonts w:asciiTheme="minorHAnsi" w:hAnsiTheme="minorHAnsi"/>
          <w:szCs w:val="24"/>
        </w:rPr>
        <w:t xml:space="preserve"> </w:t>
      </w:r>
      <w:r w:rsidRPr="00F23775">
        <w:rPr>
          <w:rFonts w:asciiTheme="minorHAnsi" w:hAnsiTheme="minorHAnsi"/>
          <w:szCs w:val="24"/>
        </w:rPr>
        <w:t xml:space="preserve">EUR; krajowe środki publiczne budżet JST do kwoty </w:t>
      </w:r>
      <w:r w:rsidRPr="000843E9">
        <w:rPr>
          <w:rFonts w:asciiTheme="minorHAnsi" w:hAnsiTheme="minorHAnsi"/>
          <w:szCs w:val="24"/>
        </w:rPr>
        <w:t>4 534 715,00</w:t>
      </w:r>
      <w:r>
        <w:rPr>
          <w:rFonts w:asciiTheme="minorHAnsi" w:hAnsiTheme="minorHAnsi"/>
          <w:szCs w:val="24"/>
        </w:rPr>
        <w:t xml:space="preserve"> </w:t>
      </w:r>
      <w:r w:rsidRPr="00F23775">
        <w:rPr>
          <w:rFonts w:asciiTheme="minorHAnsi" w:hAnsiTheme="minorHAnsi"/>
          <w:szCs w:val="24"/>
        </w:rPr>
        <w:t xml:space="preserve">EUR; krajowe środki prywatne do kwoty </w:t>
      </w:r>
      <w:r w:rsidRPr="000843E9">
        <w:rPr>
          <w:rFonts w:asciiTheme="minorHAnsi" w:hAnsiTheme="minorHAnsi"/>
          <w:szCs w:val="24"/>
        </w:rPr>
        <w:t>1 540 980,00</w:t>
      </w:r>
      <w:r>
        <w:rPr>
          <w:rFonts w:asciiTheme="minorHAnsi" w:hAnsiTheme="minorHAnsi"/>
          <w:szCs w:val="24"/>
        </w:rPr>
        <w:t xml:space="preserve"> </w:t>
      </w:r>
      <w:r w:rsidRPr="00F23775">
        <w:rPr>
          <w:rFonts w:asciiTheme="minorHAnsi" w:hAnsiTheme="minorHAnsi"/>
          <w:szCs w:val="24"/>
        </w:rPr>
        <w:t xml:space="preserve">EUR; finansowanie ogółem do kwoty </w:t>
      </w:r>
      <w:r w:rsidRPr="000843E9">
        <w:rPr>
          <w:rFonts w:asciiTheme="minorHAnsi" w:hAnsiTheme="minorHAnsi"/>
          <w:szCs w:val="24"/>
        </w:rPr>
        <w:t>40 504 635,00</w:t>
      </w:r>
    </w:p>
    <w:p w14:paraId="5D91EBEA" w14:textId="77777777" w:rsidR="0008036F" w:rsidRDefault="0008036F" w:rsidP="0008036F">
      <w:pPr>
        <w:spacing w:line="340" w:lineRule="exact"/>
        <w:jc w:val="both"/>
        <w:rPr>
          <w:rFonts w:asciiTheme="minorHAnsi" w:hAnsiTheme="minorHAnsi"/>
          <w:szCs w:val="24"/>
        </w:rPr>
      </w:pPr>
      <w:r w:rsidRPr="00F23775">
        <w:rPr>
          <w:rFonts w:asciiTheme="minorHAnsi" w:hAnsiTheme="minorHAnsi"/>
          <w:szCs w:val="24"/>
        </w:rPr>
        <w:t>EUR;</w:t>
      </w:r>
    </w:p>
    <w:p w14:paraId="421468A5" w14:textId="77777777" w:rsidR="0008036F" w:rsidRPr="00F23775" w:rsidRDefault="0008036F" w:rsidP="0008036F">
      <w:pPr>
        <w:spacing w:line="340" w:lineRule="exact"/>
        <w:jc w:val="both"/>
        <w:rPr>
          <w:rFonts w:asciiTheme="minorHAnsi" w:hAnsiTheme="minorHAnsi"/>
          <w:szCs w:val="24"/>
        </w:rPr>
      </w:pPr>
    </w:p>
    <w:p w14:paraId="23FF5D5B" w14:textId="77777777" w:rsidR="0008036F" w:rsidRPr="000843E9" w:rsidRDefault="0008036F" w:rsidP="0008036F">
      <w:pPr>
        <w:spacing w:line="340" w:lineRule="exact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Poddziałanie 8.4.2</w:t>
      </w:r>
    </w:p>
    <w:p w14:paraId="16AD369D" w14:textId="77777777" w:rsidR="0008036F" w:rsidRPr="000843E9" w:rsidRDefault="0008036F" w:rsidP="0008036F">
      <w:pPr>
        <w:spacing w:line="340" w:lineRule="exact"/>
        <w:jc w:val="both"/>
        <w:rPr>
          <w:rFonts w:asciiTheme="minorHAnsi" w:hAnsiTheme="minorHAnsi"/>
          <w:szCs w:val="24"/>
        </w:rPr>
      </w:pPr>
      <w:r w:rsidRPr="000843E9">
        <w:rPr>
          <w:rFonts w:asciiTheme="minorHAnsi" w:hAnsiTheme="minorHAnsi"/>
          <w:szCs w:val="24"/>
        </w:rPr>
        <w:t>zmianie uległy wartości: wsparcie UE ogółem oraz EFS do kwoty 2 801 574,00</w:t>
      </w:r>
      <w:r>
        <w:rPr>
          <w:rFonts w:asciiTheme="minorHAnsi" w:hAnsiTheme="minorHAnsi"/>
          <w:szCs w:val="24"/>
        </w:rPr>
        <w:t xml:space="preserve"> </w:t>
      </w:r>
      <w:r w:rsidRPr="000843E9">
        <w:rPr>
          <w:rFonts w:asciiTheme="minorHAnsi" w:hAnsiTheme="minorHAnsi"/>
          <w:szCs w:val="24"/>
        </w:rPr>
        <w:t>EUR; wkład krajowy ogółem do kwoty 494 396,00</w:t>
      </w:r>
      <w:r>
        <w:rPr>
          <w:rFonts w:asciiTheme="minorHAnsi" w:hAnsiTheme="minorHAnsi"/>
          <w:szCs w:val="24"/>
        </w:rPr>
        <w:t xml:space="preserve"> </w:t>
      </w:r>
      <w:r w:rsidRPr="000843E9">
        <w:rPr>
          <w:rFonts w:asciiTheme="minorHAnsi" w:hAnsiTheme="minorHAnsi"/>
          <w:szCs w:val="24"/>
        </w:rPr>
        <w:t xml:space="preserve">EUR; krajowe środki publiczne ogółem do kwoty </w:t>
      </w:r>
      <w:r>
        <w:rPr>
          <w:rFonts w:asciiTheme="minorHAnsi" w:hAnsiTheme="minorHAnsi"/>
          <w:szCs w:val="24"/>
        </w:rPr>
        <w:t xml:space="preserve"> </w:t>
      </w:r>
      <w:r>
        <w:rPr>
          <w:rFonts w:asciiTheme="minorHAnsi" w:hAnsiTheme="minorHAnsi"/>
          <w:szCs w:val="24"/>
        </w:rPr>
        <w:br/>
      </w:r>
      <w:r w:rsidRPr="000843E9">
        <w:rPr>
          <w:rFonts w:asciiTheme="minorHAnsi" w:hAnsiTheme="minorHAnsi"/>
          <w:szCs w:val="24"/>
        </w:rPr>
        <w:t>369 002,00</w:t>
      </w:r>
      <w:r>
        <w:rPr>
          <w:rFonts w:asciiTheme="minorHAnsi" w:hAnsiTheme="minorHAnsi"/>
          <w:szCs w:val="24"/>
        </w:rPr>
        <w:t xml:space="preserve"> </w:t>
      </w:r>
      <w:r w:rsidRPr="000843E9">
        <w:rPr>
          <w:rFonts w:asciiTheme="minorHAnsi" w:hAnsiTheme="minorHAnsi"/>
          <w:szCs w:val="24"/>
        </w:rPr>
        <w:t>EUR; krajowe środki publiczne budżet JST do kwoty 369 002,00</w:t>
      </w:r>
      <w:r>
        <w:rPr>
          <w:rFonts w:asciiTheme="minorHAnsi" w:hAnsiTheme="minorHAnsi"/>
          <w:szCs w:val="24"/>
        </w:rPr>
        <w:t xml:space="preserve"> </w:t>
      </w:r>
      <w:r w:rsidRPr="000843E9">
        <w:rPr>
          <w:rFonts w:asciiTheme="minorHAnsi" w:hAnsiTheme="minorHAnsi"/>
          <w:szCs w:val="24"/>
        </w:rPr>
        <w:t>EUR; krajowe środki prywatne do kwoty 125 394,00</w:t>
      </w:r>
      <w:r>
        <w:rPr>
          <w:rFonts w:asciiTheme="minorHAnsi" w:hAnsiTheme="minorHAnsi"/>
          <w:szCs w:val="24"/>
        </w:rPr>
        <w:t xml:space="preserve"> </w:t>
      </w:r>
      <w:r w:rsidRPr="000843E9">
        <w:rPr>
          <w:rFonts w:asciiTheme="minorHAnsi" w:hAnsiTheme="minorHAnsi"/>
          <w:szCs w:val="24"/>
        </w:rPr>
        <w:t>EUR; finansowanie ogółem do kwoty 3 295 970,00</w:t>
      </w:r>
      <w:r>
        <w:rPr>
          <w:rFonts w:asciiTheme="minorHAnsi" w:hAnsiTheme="minorHAnsi"/>
          <w:szCs w:val="24"/>
        </w:rPr>
        <w:t xml:space="preserve"> </w:t>
      </w:r>
      <w:r w:rsidRPr="000843E9">
        <w:rPr>
          <w:rFonts w:asciiTheme="minorHAnsi" w:hAnsiTheme="minorHAnsi"/>
          <w:szCs w:val="24"/>
        </w:rPr>
        <w:t>EUR;</w:t>
      </w:r>
    </w:p>
    <w:p w14:paraId="0E14F49D" w14:textId="77777777" w:rsidR="0008036F" w:rsidRDefault="0008036F" w:rsidP="0008036F">
      <w:pPr>
        <w:spacing w:line="340" w:lineRule="exact"/>
        <w:rPr>
          <w:rFonts w:asciiTheme="minorHAnsi" w:hAnsiTheme="minorHAnsi"/>
          <w:color w:val="FF0000"/>
          <w:szCs w:val="24"/>
        </w:rPr>
      </w:pPr>
    </w:p>
    <w:p w14:paraId="54F8DAC3" w14:textId="77777777" w:rsidR="0008036F" w:rsidRPr="000843E9" w:rsidRDefault="0008036F" w:rsidP="0008036F">
      <w:pPr>
        <w:spacing w:line="340" w:lineRule="exact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Poddziałanie 8.4.3</w:t>
      </w:r>
    </w:p>
    <w:p w14:paraId="69ED5FBA" w14:textId="77777777" w:rsidR="0008036F" w:rsidRPr="000843E9" w:rsidRDefault="0008036F" w:rsidP="0008036F">
      <w:pPr>
        <w:spacing w:line="340" w:lineRule="exact"/>
        <w:jc w:val="both"/>
        <w:rPr>
          <w:rFonts w:asciiTheme="minorHAnsi" w:hAnsiTheme="minorHAnsi"/>
          <w:szCs w:val="24"/>
        </w:rPr>
      </w:pPr>
      <w:r w:rsidRPr="000843E9">
        <w:rPr>
          <w:rFonts w:asciiTheme="minorHAnsi" w:hAnsiTheme="minorHAnsi"/>
          <w:szCs w:val="24"/>
        </w:rPr>
        <w:t xml:space="preserve">zmianie uległy wartości: wsparcie UE ogółem oraz EFS do kwoty </w:t>
      </w:r>
      <w:r w:rsidRPr="00B8506D">
        <w:rPr>
          <w:rFonts w:asciiTheme="minorHAnsi" w:hAnsiTheme="minorHAnsi"/>
          <w:szCs w:val="24"/>
        </w:rPr>
        <w:t>502 241,00</w:t>
      </w:r>
      <w:r>
        <w:rPr>
          <w:rFonts w:asciiTheme="minorHAnsi" w:hAnsiTheme="minorHAnsi"/>
          <w:szCs w:val="24"/>
        </w:rPr>
        <w:t xml:space="preserve"> </w:t>
      </w:r>
      <w:r w:rsidRPr="000843E9">
        <w:rPr>
          <w:rFonts w:asciiTheme="minorHAnsi" w:hAnsiTheme="minorHAnsi"/>
          <w:szCs w:val="24"/>
        </w:rPr>
        <w:t xml:space="preserve">EUR; wkład krajowy ogółem do kwoty </w:t>
      </w:r>
      <w:r w:rsidRPr="00B8506D">
        <w:rPr>
          <w:rFonts w:asciiTheme="minorHAnsi" w:hAnsiTheme="minorHAnsi"/>
          <w:szCs w:val="24"/>
        </w:rPr>
        <w:t>88 631,00</w:t>
      </w:r>
      <w:r>
        <w:rPr>
          <w:rFonts w:asciiTheme="minorHAnsi" w:hAnsiTheme="minorHAnsi"/>
          <w:szCs w:val="24"/>
        </w:rPr>
        <w:t xml:space="preserve"> </w:t>
      </w:r>
      <w:r w:rsidRPr="000843E9">
        <w:rPr>
          <w:rFonts w:asciiTheme="minorHAnsi" w:hAnsiTheme="minorHAnsi"/>
          <w:szCs w:val="24"/>
        </w:rPr>
        <w:t xml:space="preserve">EUR; krajowe środki publiczne ogółem do kwoty </w:t>
      </w:r>
      <w:r>
        <w:rPr>
          <w:rFonts w:asciiTheme="minorHAnsi" w:hAnsiTheme="minorHAnsi"/>
          <w:szCs w:val="24"/>
        </w:rPr>
        <w:br/>
      </w:r>
      <w:r w:rsidRPr="00B8506D">
        <w:rPr>
          <w:rFonts w:asciiTheme="minorHAnsi" w:hAnsiTheme="minorHAnsi"/>
          <w:szCs w:val="24"/>
        </w:rPr>
        <w:t>66 151,00</w:t>
      </w:r>
      <w:r>
        <w:rPr>
          <w:rFonts w:asciiTheme="minorHAnsi" w:hAnsiTheme="minorHAnsi"/>
          <w:szCs w:val="24"/>
        </w:rPr>
        <w:t xml:space="preserve"> </w:t>
      </w:r>
      <w:r w:rsidRPr="000843E9">
        <w:rPr>
          <w:rFonts w:asciiTheme="minorHAnsi" w:hAnsiTheme="minorHAnsi"/>
          <w:szCs w:val="24"/>
        </w:rPr>
        <w:t xml:space="preserve">EUR; krajowe środki publiczne budżet JST do kwoty </w:t>
      </w:r>
      <w:r w:rsidRPr="00B8506D">
        <w:rPr>
          <w:rFonts w:asciiTheme="minorHAnsi" w:hAnsiTheme="minorHAnsi"/>
          <w:szCs w:val="24"/>
        </w:rPr>
        <w:t>66 151,00</w:t>
      </w:r>
      <w:r>
        <w:rPr>
          <w:rFonts w:asciiTheme="minorHAnsi" w:hAnsiTheme="minorHAnsi"/>
          <w:szCs w:val="24"/>
        </w:rPr>
        <w:t xml:space="preserve"> </w:t>
      </w:r>
      <w:r w:rsidRPr="000843E9">
        <w:rPr>
          <w:rFonts w:asciiTheme="minorHAnsi" w:hAnsiTheme="minorHAnsi"/>
          <w:szCs w:val="24"/>
        </w:rPr>
        <w:t xml:space="preserve">EUR; krajowe środki prywatne do kwoty </w:t>
      </w:r>
      <w:r w:rsidRPr="00B8506D">
        <w:rPr>
          <w:rFonts w:asciiTheme="minorHAnsi" w:hAnsiTheme="minorHAnsi"/>
          <w:szCs w:val="24"/>
        </w:rPr>
        <w:t>22 480,00</w:t>
      </w:r>
      <w:r>
        <w:rPr>
          <w:rFonts w:asciiTheme="minorHAnsi" w:hAnsiTheme="minorHAnsi"/>
          <w:szCs w:val="24"/>
        </w:rPr>
        <w:t xml:space="preserve"> </w:t>
      </w:r>
      <w:r w:rsidRPr="000843E9">
        <w:rPr>
          <w:rFonts w:asciiTheme="minorHAnsi" w:hAnsiTheme="minorHAnsi"/>
          <w:szCs w:val="24"/>
        </w:rPr>
        <w:t xml:space="preserve">EUR; finansowanie ogółem do kwoty </w:t>
      </w:r>
      <w:r w:rsidRPr="00B8506D">
        <w:rPr>
          <w:rFonts w:asciiTheme="minorHAnsi" w:hAnsiTheme="minorHAnsi"/>
          <w:szCs w:val="24"/>
        </w:rPr>
        <w:t>590 872,00</w:t>
      </w:r>
      <w:r>
        <w:rPr>
          <w:rFonts w:asciiTheme="minorHAnsi" w:hAnsiTheme="minorHAnsi"/>
          <w:szCs w:val="24"/>
        </w:rPr>
        <w:t xml:space="preserve"> </w:t>
      </w:r>
      <w:r w:rsidRPr="000843E9">
        <w:rPr>
          <w:rFonts w:asciiTheme="minorHAnsi" w:hAnsiTheme="minorHAnsi"/>
          <w:szCs w:val="24"/>
        </w:rPr>
        <w:t>EUR;</w:t>
      </w:r>
    </w:p>
    <w:p w14:paraId="527E4A32" w14:textId="77777777" w:rsidR="0008036F" w:rsidRDefault="0008036F" w:rsidP="0008036F">
      <w:pPr>
        <w:spacing w:line="340" w:lineRule="exact"/>
        <w:rPr>
          <w:rFonts w:asciiTheme="minorHAnsi" w:hAnsiTheme="minorHAnsi"/>
          <w:color w:val="FF0000"/>
          <w:szCs w:val="24"/>
        </w:rPr>
      </w:pPr>
    </w:p>
    <w:p w14:paraId="51F14205" w14:textId="77777777" w:rsidR="0008036F" w:rsidRPr="000843E9" w:rsidRDefault="0008036F" w:rsidP="0008036F">
      <w:pPr>
        <w:spacing w:line="340" w:lineRule="exact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Poddziałanie 8.4.4</w:t>
      </w:r>
    </w:p>
    <w:p w14:paraId="2F7E9C33" w14:textId="77777777" w:rsidR="0008036F" w:rsidRPr="000843E9" w:rsidRDefault="0008036F" w:rsidP="0008036F">
      <w:pPr>
        <w:spacing w:line="340" w:lineRule="exact"/>
        <w:jc w:val="both"/>
        <w:rPr>
          <w:rFonts w:asciiTheme="minorHAnsi" w:hAnsiTheme="minorHAnsi"/>
          <w:szCs w:val="24"/>
        </w:rPr>
      </w:pPr>
      <w:r w:rsidRPr="000843E9">
        <w:rPr>
          <w:rFonts w:asciiTheme="minorHAnsi" w:hAnsiTheme="minorHAnsi"/>
          <w:szCs w:val="24"/>
        </w:rPr>
        <w:t xml:space="preserve">zmianie uległy wartości: wsparcie UE ogółem oraz EFS do kwoty </w:t>
      </w:r>
      <w:r w:rsidRPr="00BF047F">
        <w:rPr>
          <w:rFonts w:asciiTheme="minorHAnsi" w:hAnsiTheme="minorHAnsi"/>
          <w:szCs w:val="24"/>
        </w:rPr>
        <w:t>1 411 189,00</w:t>
      </w:r>
      <w:r>
        <w:rPr>
          <w:rFonts w:asciiTheme="minorHAnsi" w:hAnsiTheme="minorHAnsi"/>
          <w:szCs w:val="24"/>
        </w:rPr>
        <w:t xml:space="preserve"> </w:t>
      </w:r>
      <w:r w:rsidRPr="000843E9">
        <w:rPr>
          <w:rFonts w:asciiTheme="minorHAnsi" w:hAnsiTheme="minorHAnsi"/>
          <w:szCs w:val="24"/>
        </w:rPr>
        <w:t xml:space="preserve">EUR; wkład krajowy ogółem do kwoty </w:t>
      </w:r>
      <w:r w:rsidRPr="00BF047F">
        <w:rPr>
          <w:rFonts w:asciiTheme="minorHAnsi" w:hAnsiTheme="minorHAnsi"/>
          <w:szCs w:val="24"/>
        </w:rPr>
        <w:t>249 033,00</w:t>
      </w:r>
      <w:r>
        <w:rPr>
          <w:rFonts w:asciiTheme="minorHAnsi" w:hAnsiTheme="minorHAnsi"/>
          <w:szCs w:val="24"/>
        </w:rPr>
        <w:t xml:space="preserve"> </w:t>
      </w:r>
      <w:r w:rsidRPr="000843E9">
        <w:rPr>
          <w:rFonts w:asciiTheme="minorHAnsi" w:hAnsiTheme="minorHAnsi"/>
          <w:szCs w:val="24"/>
        </w:rPr>
        <w:t xml:space="preserve">EUR; krajowe środki publiczne ogółem do kwoty </w:t>
      </w:r>
    </w:p>
    <w:p w14:paraId="273B16F6" w14:textId="77777777" w:rsidR="0008036F" w:rsidRPr="000843E9" w:rsidRDefault="0008036F" w:rsidP="0008036F">
      <w:pPr>
        <w:spacing w:line="340" w:lineRule="exact"/>
        <w:jc w:val="both"/>
        <w:rPr>
          <w:rFonts w:asciiTheme="minorHAnsi" w:hAnsiTheme="minorHAnsi"/>
          <w:szCs w:val="24"/>
        </w:rPr>
      </w:pPr>
      <w:r w:rsidRPr="00BF047F">
        <w:rPr>
          <w:rFonts w:asciiTheme="minorHAnsi" w:hAnsiTheme="minorHAnsi"/>
          <w:szCs w:val="24"/>
        </w:rPr>
        <w:t>185 871,00</w:t>
      </w:r>
      <w:r>
        <w:rPr>
          <w:rFonts w:asciiTheme="minorHAnsi" w:hAnsiTheme="minorHAnsi"/>
          <w:szCs w:val="24"/>
        </w:rPr>
        <w:t xml:space="preserve"> </w:t>
      </w:r>
      <w:r w:rsidRPr="000843E9">
        <w:rPr>
          <w:rFonts w:asciiTheme="minorHAnsi" w:hAnsiTheme="minorHAnsi"/>
          <w:szCs w:val="24"/>
        </w:rPr>
        <w:t xml:space="preserve">EUR; krajowe środki publiczne budżet JST do kwoty </w:t>
      </w:r>
      <w:r w:rsidRPr="00BF047F">
        <w:rPr>
          <w:rFonts w:asciiTheme="minorHAnsi" w:hAnsiTheme="minorHAnsi"/>
          <w:szCs w:val="24"/>
        </w:rPr>
        <w:t>185 871,00</w:t>
      </w:r>
      <w:r>
        <w:rPr>
          <w:rFonts w:asciiTheme="minorHAnsi" w:hAnsiTheme="minorHAnsi"/>
          <w:szCs w:val="24"/>
        </w:rPr>
        <w:t xml:space="preserve"> </w:t>
      </w:r>
      <w:r w:rsidRPr="000843E9">
        <w:rPr>
          <w:rFonts w:asciiTheme="minorHAnsi" w:hAnsiTheme="minorHAnsi"/>
          <w:szCs w:val="24"/>
        </w:rPr>
        <w:t xml:space="preserve">EUR; krajowe środki prywatne do kwoty </w:t>
      </w:r>
      <w:r w:rsidRPr="00BF047F">
        <w:rPr>
          <w:rFonts w:asciiTheme="minorHAnsi" w:hAnsiTheme="minorHAnsi"/>
          <w:szCs w:val="24"/>
        </w:rPr>
        <w:t>63 162,00</w:t>
      </w:r>
      <w:r>
        <w:rPr>
          <w:rFonts w:asciiTheme="minorHAnsi" w:hAnsiTheme="minorHAnsi"/>
          <w:szCs w:val="24"/>
        </w:rPr>
        <w:t xml:space="preserve"> </w:t>
      </w:r>
      <w:r w:rsidRPr="000843E9">
        <w:rPr>
          <w:rFonts w:asciiTheme="minorHAnsi" w:hAnsiTheme="minorHAnsi"/>
          <w:szCs w:val="24"/>
        </w:rPr>
        <w:t xml:space="preserve">EUR; finansowanie ogółem do kwoty </w:t>
      </w:r>
      <w:r w:rsidRPr="00BF047F">
        <w:rPr>
          <w:rFonts w:asciiTheme="minorHAnsi" w:hAnsiTheme="minorHAnsi"/>
          <w:szCs w:val="24"/>
        </w:rPr>
        <w:t>1 660 222,00</w:t>
      </w:r>
      <w:r>
        <w:rPr>
          <w:rFonts w:asciiTheme="minorHAnsi" w:hAnsiTheme="minorHAnsi"/>
          <w:szCs w:val="24"/>
        </w:rPr>
        <w:t xml:space="preserve"> EUR.</w:t>
      </w:r>
    </w:p>
    <w:p w14:paraId="20ECAB51" w14:textId="77777777" w:rsidR="0008036F" w:rsidRPr="00092BAA" w:rsidRDefault="0008036F" w:rsidP="0008036F">
      <w:pPr>
        <w:spacing w:line="340" w:lineRule="exact"/>
        <w:rPr>
          <w:rFonts w:asciiTheme="minorHAnsi" w:hAnsiTheme="minorHAnsi"/>
          <w:color w:val="FF0000"/>
          <w:szCs w:val="24"/>
        </w:rPr>
      </w:pPr>
    </w:p>
    <w:p w14:paraId="327514FF" w14:textId="77777777" w:rsidR="0008036F" w:rsidRPr="000843E9" w:rsidRDefault="0008036F" w:rsidP="0008036F">
      <w:pPr>
        <w:spacing w:line="340" w:lineRule="exact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Poddziałanie 9.1.1</w:t>
      </w:r>
    </w:p>
    <w:p w14:paraId="50B35AEB" w14:textId="77777777" w:rsidR="0008036F" w:rsidRPr="000843E9" w:rsidRDefault="0008036F" w:rsidP="0008036F">
      <w:pPr>
        <w:spacing w:line="340" w:lineRule="exact"/>
        <w:jc w:val="both"/>
        <w:rPr>
          <w:rFonts w:asciiTheme="minorHAnsi" w:hAnsiTheme="minorHAnsi"/>
          <w:szCs w:val="24"/>
        </w:rPr>
      </w:pPr>
      <w:r w:rsidRPr="000843E9">
        <w:rPr>
          <w:rFonts w:asciiTheme="minorHAnsi" w:hAnsiTheme="minorHAnsi"/>
          <w:szCs w:val="24"/>
        </w:rPr>
        <w:t xml:space="preserve">zmianie uległy wartości: wsparcie UE ogółem oraz EFS do kwoty </w:t>
      </w:r>
      <w:r w:rsidRPr="00702DC1">
        <w:rPr>
          <w:rFonts w:asciiTheme="minorHAnsi" w:hAnsiTheme="minorHAnsi"/>
          <w:szCs w:val="24"/>
        </w:rPr>
        <w:t>79 787 953,00</w:t>
      </w:r>
      <w:r>
        <w:rPr>
          <w:rFonts w:asciiTheme="minorHAnsi" w:hAnsiTheme="minorHAnsi"/>
          <w:szCs w:val="24"/>
        </w:rPr>
        <w:t xml:space="preserve"> </w:t>
      </w:r>
      <w:r w:rsidRPr="000843E9">
        <w:rPr>
          <w:rFonts w:asciiTheme="minorHAnsi" w:hAnsiTheme="minorHAnsi"/>
          <w:szCs w:val="24"/>
        </w:rPr>
        <w:t xml:space="preserve">EUR; wkład krajowy ogółem do kwoty </w:t>
      </w:r>
      <w:r w:rsidRPr="00702DC1">
        <w:rPr>
          <w:rFonts w:asciiTheme="minorHAnsi" w:hAnsiTheme="minorHAnsi"/>
          <w:szCs w:val="24"/>
        </w:rPr>
        <w:t>14 038 326,00</w:t>
      </w:r>
      <w:r>
        <w:rPr>
          <w:rFonts w:asciiTheme="minorHAnsi" w:hAnsiTheme="minorHAnsi"/>
          <w:szCs w:val="24"/>
        </w:rPr>
        <w:t xml:space="preserve"> </w:t>
      </w:r>
      <w:r w:rsidRPr="000843E9">
        <w:rPr>
          <w:rFonts w:asciiTheme="minorHAnsi" w:hAnsiTheme="minorHAnsi"/>
          <w:szCs w:val="24"/>
        </w:rPr>
        <w:t xml:space="preserve">EUR; krajowe środki publiczne ogółem do kwoty </w:t>
      </w:r>
      <w:r>
        <w:rPr>
          <w:rFonts w:asciiTheme="minorHAnsi" w:hAnsiTheme="minorHAnsi"/>
          <w:szCs w:val="24"/>
        </w:rPr>
        <w:br/>
      </w:r>
      <w:r w:rsidRPr="00702DC1">
        <w:rPr>
          <w:rFonts w:asciiTheme="minorHAnsi" w:hAnsiTheme="minorHAnsi"/>
          <w:szCs w:val="24"/>
        </w:rPr>
        <w:t>12 578 278,00</w:t>
      </w:r>
      <w:r>
        <w:rPr>
          <w:rFonts w:asciiTheme="minorHAnsi" w:hAnsiTheme="minorHAnsi"/>
          <w:szCs w:val="24"/>
        </w:rPr>
        <w:t xml:space="preserve"> </w:t>
      </w:r>
      <w:r w:rsidRPr="000843E9">
        <w:rPr>
          <w:rFonts w:asciiTheme="minorHAnsi" w:hAnsiTheme="minorHAnsi"/>
          <w:szCs w:val="24"/>
        </w:rPr>
        <w:t>EUR;</w:t>
      </w:r>
      <w:r w:rsidRPr="00702DC1">
        <w:rPr>
          <w:rFonts w:asciiTheme="minorHAnsi" w:hAnsiTheme="minorHAnsi"/>
          <w:szCs w:val="24"/>
        </w:rPr>
        <w:t xml:space="preserve"> </w:t>
      </w:r>
      <w:r w:rsidRPr="00413D30">
        <w:rPr>
          <w:rFonts w:asciiTheme="minorHAnsi" w:hAnsiTheme="minorHAnsi"/>
          <w:szCs w:val="24"/>
        </w:rPr>
        <w:t xml:space="preserve">krajowe środki publiczne budżet państwa do kwoty </w:t>
      </w:r>
      <w:r w:rsidRPr="00702DC1">
        <w:rPr>
          <w:rFonts w:asciiTheme="minorHAnsi" w:hAnsiTheme="minorHAnsi"/>
          <w:szCs w:val="24"/>
        </w:rPr>
        <w:t>4 881 925,00</w:t>
      </w:r>
      <w:r>
        <w:rPr>
          <w:rFonts w:asciiTheme="minorHAnsi" w:hAnsiTheme="minorHAnsi"/>
          <w:szCs w:val="24"/>
        </w:rPr>
        <w:t xml:space="preserve"> </w:t>
      </w:r>
      <w:r w:rsidRPr="00413D30">
        <w:rPr>
          <w:rFonts w:asciiTheme="minorHAnsi" w:hAnsiTheme="minorHAnsi"/>
          <w:szCs w:val="24"/>
        </w:rPr>
        <w:t xml:space="preserve">EUR;  </w:t>
      </w:r>
      <w:r w:rsidRPr="000843E9">
        <w:rPr>
          <w:rFonts w:asciiTheme="minorHAnsi" w:hAnsiTheme="minorHAnsi"/>
          <w:szCs w:val="24"/>
        </w:rPr>
        <w:t xml:space="preserve"> krajowe środki publiczne budżet JST do kwoty </w:t>
      </w:r>
      <w:r w:rsidRPr="00702DC1">
        <w:rPr>
          <w:rFonts w:asciiTheme="minorHAnsi" w:hAnsiTheme="minorHAnsi"/>
          <w:szCs w:val="24"/>
        </w:rPr>
        <w:t>7 338 023,00</w:t>
      </w:r>
      <w:r>
        <w:rPr>
          <w:rFonts w:asciiTheme="minorHAnsi" w:hAnsiTheme="minorHAnsi"/>
          <w:szCs w:val="24"/>
        </w:rPr>
        <w:t xml:space="preserve"> </w:t>
      </w:r>
      <w:r w:rsidRPr="000843E9">
        <w:rPr>
          <w:rFonts w:asciiTheme="minorHAnsi" w:hAnsiTheme="minorHAnsi"/>
          <w:szCs w:val="24"/>
        </w:rPr>
        <w:t xml:space="preserve">EUR; krajowe środki publiczne </w:t>
      </w:r>
      <w:r>
        <w:rPr>
          <w:rFonts w:asciiTheme="minorHAnsi" w:hAnsiTheme="minorHAnsi"/>
          <w:szCs w:val="24"/>
        </w:rPr>
        <w:t>inne</w:t>
      </w:r>
      <w:r w:rsidRPr="000843E9">
        <w:rPr>
          <w:rFonts w:asciiTheme="minorHAnsi" w:hAnsiTheme="minorHAnsi"/>
          <w:szCs w:val="24"/>
        </w:rPr>
        <w:t xml:space="preserve"> do kwoty </w:t>
      </w:r>
      <w:r w:rsidRPr="00702DC1">
        <w:rPr>
          <w:rFonts w:asciiTheme="minorHAnsi" w:hAnsiTheme="minorHAnsi"/>
          <w:szCs w:val="24"/>
        </w:rPr>
        <w:t>358 330,00</w:t>
      </w:r>
      <w:r>
        <w:rPr>
          <w:rFonts w:asciiTheme="minorHAnsi" w:hAnsiTheme="minorHAnsi"/>
          <w:szCs w:val="24"/>
        </w:rPr>
        <w:t xml:space="preserve"> </w:t>
      </w:r>
      <w:r w:rsidRPr="000843E9">
        <w:rPr>
          <w:rFonts w:asciiTheme="minorHAnsi" w:hAnsiTheme="minorHAnsi"/>
          <w:szCs w:val="24"/>
        </w:rPr>
        <w:t xml:space="preserve">EUR; krajowe środki prywatne do kwoty </w:t>
      </w:r>
      <w:r w:rsidRPr="00702DC1">
        <w:rPr>
          <w:rFonts w:asciiTheme="minorHAnsi" w:hAnsiTheme="minorHAnsi"/>
          <w:szCs w:val="24"/>
        </w:rPr>
        <w:t>1 460 048,00</w:t>
      </w:r>
      <w:r>
        <w:rPr>
          <w:rFonts w:asciiTheme="minorHAnsi" w:hAnsiTheme="minorHAnsi"/>
          <w:szCs w:val="24"/>
        </w:rPr>
        <w:t xml:space="preserve"> </w:t>
      </w:r>
      <w:r w:rsidRPr="000843E9">
        <w:rPr>
          <w:rFonts w:asciiTheme="minorHAnsi" w:hAnsiTheme="minorHAnsi"/>
          <w:szCs w:val="24"/>
        </w:rPr>
        <w:t xml:space="preserve">EUR; finansowanie ogółem do kwoty </w:t>
      </w:r>
      <w:r w:rsidRPr="00702DC1">
        <w:rPr>
          <w:rFonts w:asciiTheme="minorHAnsi" w:hAnsiTheme="minorHAnsi"/>
          <w:szCs w:val="24"/>
        </w:rPr>
        <w:t>93 826 279,00</w:t>
      </w:r>
      <w:r>
        <w:rPr>
          <w:rFonts w:asciiTheme="minorHAnsi" w:hAnsiTheme="minorHAnsi"/>
          <w:szCs w:val="24"/>
        </w:rPr>
        <w:t xml:space="preserve"> EUR.</w:t>
      </w:r>
    </w:p>
    <w:p w14:paraId="0BB3D2E0" w14:textId="77777777" w:rsidR="0008036F" w:rsidRDefault="0008036F" w:rsidP="0008036F">
      <w:pPr>
        <w:spacing w:line="276" w:lineRule="auto"/>
        <w:jc w:val="both"/>
        <w:rPr>
          <w:rFonts w:asciiTheme="minorHAnsi" w:hAnsiTheme="minorHAnsi"/>
          <w:szCs w:val="24"/>
        </w:rPr>
      </w:pPr>
    </w:p>
    <w:p w14:paraId="0CAD8543" w14:textId="77777777" w:rsidR="0008036F" w:rsidRPr="000843E9" w:rsidRDefault="0008036F" w:rsidP="0008036F">
      <w:pPr>
        <w:spacing w:line="340" w:lineRule="exact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Poddziałanie 9.1.2</w:t>
      </w:r>
    </w:p>
    <w:p w14:paraId="77DE236B" w14:textId="77777777" w:rsidR="0008036F" w:rsidRPr="000843E9" w:rsidRDefault="0008036F" w:rsidP="0008036F">
      <w:pPr>
        <w:spacing w:line="340" w:lineRule="exact"/>
        <w:jc w:val="both"/>
        <w:rPr>
          <w:rFonts w:asciiTheme="minorHAnsi" w:hAnsiTheme="minorHAnsi"/>
          <w:szCs w:val="24"/>
        </w:rPr>
      </w:pPr>
      <w:r w:rsidRPr="000843E9">
        <w:rPr>
          <w:rFonts w:asciiTheme="minorHAnsi" w:hAnsiTheme="minorHAnsi"/>
          <w:szCs w:val="24"/>
        </w:rPr>
        <w:t xml:space="preserve">zmianie uległy wartości: wsparcie UE ogółem oraz EFS do kwoty </w:t>
      </w:r>
      <w:r w:rsidRPr="00702DC1">
        <w:rPr>
          <w:rFonts w:asciiTheme="minorHAnsi" w:hAnsiTheme="minorHAnsi"/>
          <w:szCs w:val="24"/>
        </w:rPr>
        <w:t>2 698 414,00</w:t>
      </w:r>
      <w:r>
        <w:rPr>
          <w:rFonts w:asciiTheme="minorHAnsi" w:hAnsiTheme="minorHAnsi"/>
          <w:szCs w:val="24"/>
        </w:rPr>
        <w:t xml:space="preserve"> </w:t>
      </w:r>
      <w:r w:rsidRPr="000843E9">
        <w:rPr>
          <w:rFonts w:asciiTheme="minorHAnsi" w:hAnsiTheme="minorHAnsi"/>
          <w:szCs w:val="24"/>
        </w:rPr>
        <w:t xml:space="preserve">EUR; wkład krajowy ogółem do kwoty </w:t>
      </w:r>
      <w:r w:rsidRPr="00702DC1">
        <w:rPr>
          <w:rFonts w:asciiTheme="minorHAnsi" w:hAnsiTheme="minorHAnsi"/>
          <w:szCs w:val="24"/>
        </w:rPr>
        <w:t>492 730,00</w:t>
      </w:r>
      <w:r>
        <w:rPr>
          <w:rFonts w:asciiTheme="minorHAnsi" w:hAnsiTheme="minorHAnsi"/>
          <w:szCs w:val="24"/>
        </w:rPr>
        <w:t xml:space="preserve"> </w:t>
      </w:r>
      <w:r w:rsidRPr="000843E9">
        <w:rPr>
          <w:rFonts w:asciiTheme="minorHAnsi" w:hAnsiTheme="minorHAnsi"/>
          <w:szCs w:val="24"/>
        </w:rPr>
        <w:t xml:space="preserve">EUR; krajowe środki publiczne ogółem do kwoty </w:t>
      </w:r>
      <w:r>
        <w:rPr>
          <w:rFonts w:asciiTheme="minorHAnsi" w:hAnsiTheme="minorHAnsi"/>
          <w:szCs w:val="24"/>
        </w:rPr>
        <w:br/>
      </w:r>
      <w:r w:rsidRPr="00702DC1">
        <w:rPr>
          <w:rFonts w:asciiTheme="minorHAnsi" w:hAnsiTheme="minorHAnsi"/>
          <w:szCs w:val="24"/>
        </w:rPr>
        <w:t>449 514,00</w:t>
      </w:r>
      <w:r>
        <w:rPr>
          <w:rFonts w:asciiTheme="minorHAnsi" w:hAnsiTheme="minorHAnsi"/>
          <w:szCs w:val="24"/>
        </w:rPr>
        <w:t xml:space="preserve"> </w:t>
      </w:r>
      <w:r w:rsidRPr="000843E9">
        <w:rPr>
          <w:rFonts w:asciiTheme="minorHAnsi" w:hAnsiTheme="minorHAnsi"/>
          <w:szCs w:val="24"/>
        </w:rPr>
        <w:t>EUR;</w:t>
      </w:r>
      <w:r w:rsidRPr="00702DC1">
        <w:rPr>
          <w:rFonts w:asciiTheme="minorHAnsi" w:hAnsiTheme="minorHAnsi"/>
          <w:szCs w:val="24"/>
        </w:rPr>
        <w:t xml:space="preserve"> </w:t>
      </w:r>
      <w:r w:rsidRPr="00413D30">
        <w:rPr>
          <w:rFonts w:asciiTheme="minorHAnsi" w:hAnsiTheme="minorHAnsi"/>
          <w:szCs w:val="24"/>
        </w:rPr>
        <w:t xml:space="preserve">krajowe środki publiczne budżet państwa do kwoty </w:t>
      </w:r>
      <w:r w:rsidRPr="00702DC1">
        <w:rPr>
          <w:rFonts w:asciiTheme="minorHAnsi" w:hAnsiTheme="minorHAnsi"/>
          <w:szCs w:val="24"/>
        </w:rPr>
        <w:t>189 224,00</w:t>
      </w:r>
      <w:r>
        <w:rPr>
          <w:rFonts w:asciiTheme="minorHAnsi" w:hAnsiTheme="minorHAnsi"/>
          <w:szCs w:val="24"/>
        </w:rPr>
        <w:t xml:space="preserve"> </w:t>
      </w:r>
      <w:r w:rsidRPr="00413D30">
        <w:rPr>
          <w:rFonts w:asciiTheme="minorHAnsi" w:hAnsiTheme="minorHAnsi"/>
          <w:szCs w:val="24"/>
        </w:rPr>
        <w:t xml:space="preserve">EUR;  </w:t>
      </w:r>
      <w:r w:rsidRPr="000843E9">
        <w:rPr>
          <w:rFonts w:asciiTheme="minorHAnsi" w:hAnsiTheme="minorHAnsi"/>
          <w:szCs w:val="24"/>
        </w:rPr>
        <w:t xml:space="preserve"> krajowe środki publiczne budżet JST do kwoty </w:t>
      </w:r>
      <w:r w:rsidRPr="00702DC1">
        <w:rPr>
          <w:rFonts w:asciiTheme="minorHAnsi" w:hAnsiTheme="minorHAnsi"/>
          <w:szCs w:val="24"/>
        </w:rPr>
        <w:t>248 171,00</w:t>
      </w:r>
      <w:r>
        <w:rPr>
          <w:rFonts w:asciiTheme="minorHAnsi" w:hAnsiTheme="minorHAnsi"/>
          <w:szCs w:val="24"/>
        </w:rPr>
        <w:t xml:space="preserve"> </w:t>
      </w:r>
      <w:r w:rsidRPr="000843E9">
        <w:rPr>
          <w:rFonts w:asciiTheme="minorHAnsi" w:hAnsiTheme="minorHAnsi"/>
          <w:szCs w:val="24"/>
        </w:rPr>
        <w:t xml:space="preserve">EUR; krajowe środki publiczne </w:t>
      </w:r>
      <w:r>
        <w:rPr>
          <w:rFonts w:asciiTheme="minorHAnsi" w:hAnsiTheme="minorHAnsi"/>
          <w:szCs w:val="24"/>
        </w:rPr>
        <w:t>inne</w:t>
      </w:r>
      <w:r w:rsidRPr="000843E9">
        <w:rPr>
          <w:rFonts w:asciiTheme="minorHAnsi" w:hAnsiTheme="minorHAnsi"/>
          <w:szCs w:val="24"/>
        </w:rPr>
        <w:t xml:space="preserve"> do kwoty </w:t>
      </w:r>
      <w:r w:rsidRPr="00702DC1">
        <w:rPr>
          <w:rFonts w:asciiTheme="minorHAnsi" w:hAnsiTheme="minorHAnsi"/>
          <w:szCs w:val="24"/>
        </w:rPr>
        <w:t>12 119,00</w:t>
      </w:r>
      <w:r>
        <w:rPr>
          <w:rFonts w:asciiTheme="minorHAnsi" w:hAnsiTheme="minorHAnsi"/>
          <w:szCs w:val="24"/>
        </w:rPr>
        <w:t xml:space="preserve"> </w:t>
      </w:r>
      <w:r w:rsidRPr="000843E9">
        <w:rPr>
          <w:rFonts w:asciiTheme="minorHAnsi" w:hAnsiTheme="minorHAnsi"/>
          <w:szCs w:val="24"/>
        </w:rPr>
        <w:t xml:space="preserve">EUR; krajowe środki prywatne do kwoty </w:t>
      </w:r>
      <w:r w:rsidRPr="00702DC1">
        <w:rPr>
          <w:rFonts w:asciiTheme="minorHAnsi" w:hAnsiTheme="minorHAnsi"/>
          <w:szCs w:val="24"/>
        </w:rPr>
        <w:t>43 216,00</w:t>
      </w:r>
      <w:r>
        <w:rPr>
          <w:rFonts w:asciiTheme="minorHAnsi" w:hAnsiTheme="minorHAnsi"/>
          <w:szCs w:val="24"/>
        </w:rPr>
        <w:t xml:space="preserve"> </w:t>
      </w:r>
      <w:r w:rsidRPr="000843E9">
        <w:rPr>
          <w:rFonts w:asciiTheme="minorHAnsi" w:hAnsiTheme="minorHAnsi"/>
          <w:szCs w:val="24"/>
        </w:rPr>
        <w:t>EUR; finansowanie ogółem do</w:t>
      </w:r>
      <w:r w:rsidR="00803232">
        <w:rPr>
          <w:rFonts w:asciiTheme="minorHAnsi" w:hAnsiTheme="minorHAnsi"/>
          <w:szCs w:val="24"/>
        </w:rPr>
        <w:t> </w:t>
      </w:r>
      <w:r w:rsidRPr="000843E9">
        <w:rPr>
          <w:rFonts w:asciiTheme="minorHAnsi" w:hAnsiTheme="minorHAnsi"/>
          <w:szCs w:val="24"/>
        </w:rPr>
        <w:t xml:space="preserve">kwoty </w:t>
      </w:r>
      <w:r w:rsidRPr="00702DC1">
        <w:rPr>
          <w:rFonts w:asciiTheme="minorHAnsi" w:hAnsiTheme="minorHAnsi"/>
          <w:szCs w:val="24"/>
        </w:rPr>
        <w:t>3 191 144,00</w:t>
      </w:r>
      <w:r>
        <w:rPr>
          <w:rFonts w:asciiTheme="minorHAnsi" w:hAnsiTheme="minorHAnsi"/>
          <w:szCs w:val="24"/>
        </w:rPr>
        <w:t xml:space="preserve"> EUR.</w:t>
      </w:r>
    </w:p>
    <w:p w14:paraId="2001B609" w14:textId="77777777" w:rsidR="0008036F" w:rsidRDefault="0008036F" w:rsidP="0008036F">
      <w:pPr>
        <w:spacing w:line="276" w:lineRule="auto"/>
        <w:jc w:val="both"/>
        <w:rPr>
          <w:rFonts w:asciiTheme="minorHAnsi" w:hAnsiTheme="minorHAnsi"/>
          <w:szCs w:val="24"/>
        </w:rPr>
      </w:pPr>
    </w:p>
    <w:p w14:paraId="7CB13BFA" w14:textId="77777777" w:rsidR="0008036F" w:rsidRPr="000843E9" w:rsidRDefault="0008036F" w:rsidP="0008036F">
      <w:pPr>
        <w:spacing w:line="340" w:lineRule="exact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Poddziałanie 9.1.3</w:t>
      </w:r>
    </w:p>
    <w:p w14:paraId="3656D551" w14:textId="77777777" w:rsidR="0008036F" w:rsidRPr="000843E9" w:rsidRDefault="0008036F" w:rsidP="0008036F">
      <w:pPr>
        <w:spacing w:line="340" w:lineRule="exact"/>
        <w:jc w:val="both"/>
        <w:rPr>
          <w:rFonts w:asciiTheme="minorHAnsi" w:hAnsiTheme="minorHAnsi"/>
          <w:szCs w:val="24"/>
        </w:rPr>
      </w:pPr>
      <w:r w:rsidRPr="000843E9">
        <w:rPr>
          <w:rFonts w:asciiTheme="minorHAnsi" w:hAnsiTheme="minorHAnsi"/>
          <w:szCs w:val="24"/>
        </w:rPr>
        <w:t xml:space="preserve">zmianie uległy wartości: wsparcie UE ogółem oraz EFS do kwoty </w:t>
      </w:r>
      <w:r w:rsidRPr="00702DC1">
        <w:rPr>
          <w:rFonts w:asciiTheme="minorHAnsi" w:hAnsiTheme="minorHAnsi"/>
          <w:szCs w:val="24"/>
        </w:rPr>
        <w:t>1 127 448,00</w:t>
      </w:r>
      <w:r>
        <w:rPr>
          <w:rFonts w:asciiTheme="minorHAnsi" w:hAnsiTheme="minorHAnsi"/>
          <w:szCs w:val="24"/>
        </w:rPr>
        <w:t xml:space="preserve"> </w:t>
      </w:r>
      <w:r w:rsidRPr="000843E9">
        <w:rPr>
          <w:rFonts w:asciiTheme="minorHAnsi" w:hAnsiTheme="minorHAnsi"/>
          <w:szCs w:val="24"/>
        </w:rPr>
        <w:t xml:space="preserve">EUR; wkład krajowy ogółem do kwoty </w:t>
      </w:r>
      <w:r w:rsidRPr="00702DC1">
        <w:rPr>
          <w:rFonts w:asciiTheme="minorHAnsi" w:hAnsiTheme="minorHAnsi"/>
          <w:szCs w:val="24"/>
        </w:rPr>
        <w:t>214 749,00</w:t>
      </w:r>
      <w:r>
        <w:rPr>
          <w:rFonts w:asciiTheme="minorHAnsi" w:hAnsiTheme="minorHAnsi"/>
          <w:szCs w:val="24"/>
        </w:rPr>
        <w:t xml:space="preserve"> </w:t>
      </w:r>
      <w:r w:rsidRPr="000843E9">
        <w:rPr>
          <w:rFonts w:asciiTheme="minorHAnsi" w:hAnsiTheme="minorHAnsi"/>
          <w:szCs w:val="24"/>
        </w:rPr>
        <w:t xml:space="preserve">EUR; krajowe środki publiczne ogółem do kwoty </w:t>
      </w:r>
      <w:r>
        <w:rPr>
          <w:rFonts w:asciiTheme="minorHAnsi" w:hAnsiTheme="minorHAnsi"/>
          <w:szCs w:val="24"/>
        </w:rPr>
        <w:br/>
      </w:r>
      <w:r w:rsidRPr="00702DC1">
        <w:rPr>
          <w:rFonts w:asciiTheme="minorHAnsi" w:hAnsiTheme="minorHAnsi"/>
          <w:szCs w:val="24"/>
        </w:rPr>
        <w:t>196 693,00</w:t>
      </w:r>
      <w:r>
        <w:rPr>
          <w:rFonts w:asciiTheme="minorHAnsi" w:hAnsiTheme="minorHAnsi"/>
          <w:szCs w:val="24"/>
        </w:rPr>
        <w:t xml:space="preserve"> </w:t>
      </w:r>
      <w:r w:rsidRPr="000843E9">
        <w:rPr>
          <w:rFonts w:asciiTheme="minorHAnsi" w:hAnsiTheme="minorHAnsi"/>
          <w:szCs w:val="24"/>
        </w:rPr>
        <w:t>EUR;</w:t>
      </w:r>
      <w:r w:rsidRPr="00702DC1">
        <w:rPr>
          <w:rFonts w:asciiTheme="minorHAnsi" w:hAnsiTheme="minorHAnsi"/>
          <w:szCs w:val="24"/>
        </w:rPr>
        <w:t xml:space="preserve"> </w:t>
      </w:r>
      <w:r w:rsidRPr="00413D30">
        <w:rPr>
          <w:rFonts w:asciiTheme="minorHAnsi" w:hAnsiTheme="minorHAnsi"/>
          <w:szCs w:val="24"/>
        </w:rPr>
        <w:t xml:space="preserve">krajowe środki publiczne budżet państwa do kwoty </w:t>
      </w:r>
      <w:r w:rsidRPr="00702DC1">
        <w:rPr>
          <w:rFonts w:asciiTheme="minorHAnsi" w:hAnsiTheme="minorHAnsi"/>
          <w:szCs w:val="24"/>
        </w:rPr>
        <w:t>87 940,00</w:t>
      </w:r>
      <w:r>
        <w:rPr>
          <w:rFonts w:asciiTheme="minorHAnsi" w:hAnsiTheme="minorHAnsi"/>
          <w:szCs w:val="24"/>
        </w:rPr>
        <w:t xml:space="preserve"> </w:t>
      </w:r>
      <w:r w:rsidRPr="00413D30">
        <w:rPr>
          <w:rFonts w:asciiTheme="minorHAnsi" w:hAnsiTheme="minorHAnsi"/>
          <w:szCs w:val="24"/>
        </w:rPr>
        <w:t xml:space="preserve">EUR;  </w:t>
      </w:r>
      <w:r w:rsidRPr="000843E9">
        <w:rPr>
          <w:rFonts w:asciiTheme="minorHAnsi" w:hAnsiTheme="minorHAnsi"/>
          <w:szCs w:val="24"/>
        </w:rPr>
        <w:t xml:space="preserve"> krajowe środki publiczne budżet JST do kwoty </w:t>
      </w:r>
      <w:r w:rsidRPr="00702DC1">
        <w:rPr>
          <w:rFonts w:asciiTheme="minorHAnsi" w:hAnsiTheme="minorHAnsi"/>
          <w:szCs w:val="24"/>
        </w:rPr>
        <w:t>103 690,00</w:t>
      </w:r>
      <w:r>
        <w:rPr>
          <w:rFonts w:asciiTheme="minorHAnsi" w:hAnsiTheme="minorHAnsi"/>
          <w:szCs w:val="24"/>
        </w:rPr>
        <w:t xml:space="preserve"> </w:t>
      </w:r>
      <w:r w:rsidRPr="000843E9">
        <w:rPr>
          <w:rFonts w:asciiTheme="minorHAnsi" w:hAnsiTheme="minorHAnsi"/>
          <w:szCs w:val="24"/>
        </w:rPr>
        <w:t xml:space="preserve">EUR; krajowe środki publiczne </w:t>
      </w:r>
      <w:r>
        <w:rPr>
          <w:rFonts w:asciiTheme="minorHAnsi" w:hAnsiTheme="minorHAnsi"/>
          <w:szCs w:val="24"/>
        </w:rPr>
        <w:t>inne</w:t>
      </w:r>
      <w:r w:rsidRPr="000843E9">
        <w:rPr>
          <w:rFonts w:asciiTheme="minorHAnsi" w:hAnsiTheme="minorHAnsi"/>
          <w:szCs w:val="24"/>
        </w:rPr>
        <w:t xml:space="preserve"> do kwoty </w:t>
      </w:r>
      <w:r w:rsidRPr="00810F8F">
        <w:rPr>
          <w:rFonts w:asciiTheme="minorHAnsi" w:hAnsiTheme="minorHAnsi"/>
          <w:szCs w:val="24"/>
        </w:rPr>
        <w:t>5 063,00</w:t>
      </w:r>
      <w:r>
        <w:rPr>
          <w:rFonts w:asciiTheme="minorHAnsi" w:hAnsiTheme="minorHAnsi"/>
          <w:szCs w:val="24"/>
        </w:rPr>
        <w:t xml:space="preserve"> </w:t>
      </w:r>
      <w:r w:rsidRPr="000843E9">
        <w:rPr>
          <w:rFonts w:asciiTheme="minorHAnsi" w:hAnsiTheme="minorHAnsi"/>
          <w:szCs w:val="24"/>
        </w:rPr>
        <w:t xml:space="preserve">EUR; krajowe środki prywatne do kwoty </w:t>
      </w:r>
      <w:r w:rsidRPr="00810F8F">
        <w:rPr>
          <w:rFonts w:asciiTheme="minorHAnsi" w:hAnsiTheme="minorHAnsi"/>
          <w:szCs w:val="24"/>
        </w:rPr>
        <w:t>18 056,00</w:t>
      </w:r>
      <w:r>
        <w:rPr>
          <w:rFonts w:asciiTheme="minorHAnsi" w:hAnsiTheme="minorHAnsi"/>
          <w:szCs w:val="24"/>
        </w:rPr>
        <w:t xml:space="preserve"> </w:t>
      </w:r>
      <w:r w:rsidRPr="000843E9">
        <w:rPr>
          <w:rFonts w:asciiTheme="minorHAnsi" w:hAnsiTheme="minorHAnsi"/>
          <w:szCs w:val="24"/>
        </w:rPr>
        <w:t>EUR; finansowanie ogółem do</w:t>
      </w:r>
      <w:r w:rsidR="00803232">
        <w:rPr>
          <w:rFonts w:asciiTheme="minorHAnsi" w:hAnsiTheme="minorHAnsi"/>
          <w:szCs w:val="24"/>
        </w:rPr>
        <w:t> </w:t>
      </w:r>
      <w:r w:rsidRPr="000843E9">
        <w:rPr>
          <w:rFonts w:asciiTheme="minorHAnsi" w:hAnsiTheme="minorHAnsi"/>
          <w:szCs w:val="24"/>
        </w:rPr>
        <w:t xml:space="preserve">kwoty </w:t>
      </w:r>
      <w:r w:rsidRPr="00810F8F">
        <w:rPr>
          <w:rFonts w:asciiTheme="minorHAnsi" w:hAnsiTheme="minorHAnsi"/>
          <w:szCs w:val="24"/>
        </w:rPr>
        <w:t>1 342 197,00</w:t>
      </w:r>
      <w:r>
        <w:rPr>
          <w:rFonts w:asciiTheme="minorHAnsi" w:hAnsiTheme="minorHAnsi"/>
          <w:szCs w:val="24"/>
        </w:rPr>
        <w:t xml:space="preserve"> EUR.</w:t>
      </w:r>
    </w:p>
    <w:p w14:paraId="3C4242B1" w14:textId="77777777" w:rsidR="00803232" w:rsidRDefault="00803232" w:rsidP="0008036F">
      <w:pPr>
        <w:spacing w:line="340" w:lineRule="exact"/>
        <w:rPr>
          <w:rFonts w:asciiTheme="minorHAnsi" w:hAnsiTheme="minorHAnsi"/>
          <w:b/>
          <w:szCs w:val="24"/>
        </w:rPr>
      </w:pPr>
    </w:p>
    <w:p w14:paraId="550557F7" w14:textId="77777777" w:rsidR="0008036F" w:rsidRPr="000843E9" w:rsidRDefault="0008036F" w:rsidP="0008036F">
      <w:pPr>
        <w:spacing w:line="340" w:lineRule="exact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Poddziałanie 9.1.4</w:t>
      </w:r>
    </w:p>
    <w:p w14:paraId="490C8C80" w14:textId="77777777" w:rsidR="0008036F" w:rsidRPr="000843E9" w:rsidRDefault="0008036F" w:rsidP="0008036F">
      <w:pPr>
        <w:spacing w:line="340" w:lineRule="exact"/>
        <w:jc w:val="both"/>
        <w:rPr>
          <w:rFonts w:asciiTheme="minorHAnsi" w:hAnsiTheme="minorHAnsi"/>
          <w:szCs w:val="24"/>
        </w:rPr>
      </w:pPr>
      <w:r w:rsidRPr="000843E9">
        <w:rPr>
          <w:rFonts w:asciiTheme="minorHAnsi" w:hAnsiTheme="minorHAnsi"/>
          <w:szCs w:val="24"/>
        </w:rPr>
        <w:t xml:space="preserve">zmianie uległy wartości: wsparcie UE ogółem oraz EFS do kwoty </w:t>
      </w:r>
      <w:r w:rsidRPr="00810F8F">
        <w:rPr>
          <w:rFonts w:asciiTheme="minorHAnsi" w:hAnsiTheme="minorHAnsi"/>
          <w:szCs w:val="24"/>
        </w:rPr>
        <w:t>2 312 404,00</w:t>
      </w:r>
      <w:r>
        <w:rPr>
          <w:rFonts w:asciiTheme="minorHAnsi" w:hAnsiTheme="minorHAnsi"/>
          <w:szCs w:val="24"/>
        </w:rPr>
        <w:t xml:space="preserve"> </w:t>
      </w:r>
      <w:r w:rsidRPr="000843E9">
        <w:rPr>
          <w:rFonts w:asciiTheme="minorHAnsi" w:hAnsiTheme="minorHAnsi"/>
          <w:szCs w:val="24"/>
        </w:rPr>
        <w:t xml:space="preserve">EUR; wkład krajowy ogółem do kwoty </w:t>
      </w:r>
      <w:r w:rsidRPr="00810F8F">
        <w:rPr>
          <w:rFonts w:asciiTheme="minorHAnsi" w:hAnsiTheme="minorHAnsi"/>
          <w:szCs w:val="24"/>
        </w:rPr>
        <w:t>417 643,00</w:t>
      </w:r>
      <w:r>
        <w:rPr>
          <w:rFonts w:asciiTheme="minorHAnsi" w:hAnsiTheme="minorHAnsi"/>
          <w:szCs w:val="24"/>
        </w:rPr>
        <w:t xml:space="preserve"> </w:t>
      </w:r>
      <w:r w:rsidRPr="000843E9">
        <w:rPr>
          <w:rFonts w:asciiTheme="minorHAnsi" w:hAnsiTheme="minorHAnsi"/>
          <w:szCs w:val="24"/>
        </w:rPr>
        <w:t xml:space="preserve">EUR; krajowe środki publiczne ogółem do kwoty </w:t>
      </w:r>
      <w:r>
        <w:rPr>
          <w:rFonts w:asciiTheme="minorHAnsi" w:hAnsiTheme="minorHAnsi"/>
          <w:szCs w:val="24"/>
        </w:rPr>
        <w:br/>
      </w:r>
      <w:r w:rsidRPr="00810F8F">
        <w:rPr>
          <w:rFonts w:asciiTheme="minorHAnsi" w:hAnsiTheme="minorHAnsi"/>
          <w:szCs w:val="24"/>
        </w:rPr>
        <w:t>380 609,00</w:t>
      </w:r>
      <w:r>
        <w:rPr>
          <w:rFonts w:asciiTheme="minorHAnsi" w:hAnsiTheme="minorHAnsi"/>
          <w:szCs w:val="24"/>
        </w:rPr>
        <w:t xml:space="preserve"> </w:t>
      </w:r>
      <w:r w:rsidRPr="000843E9">
        <w:rPr>
          <w:rFonts w:asciiTheme="minorHAnsi" w:hAnsiTheme="minorHAnsi"/>
          <w:szCs w:val="24"/>
        </w:rPr>
        <w:t>EUR;</w:t>
      </w:r>
      <w:r w:rsidRPr="00702DC1">
        <w:rPr>
          <w:rFonts w:asciiTheme="minorHAnsi" w:hAnsiTheme="minorHAnsi"/>
          <w:szCs w:val="24"/>
        </w:rPr>
        <w:t xml:space="preserve"> </w:t>
      </w:r>
      <w:r w:rsidRPr="00413D30">
        <w:rPr>
          <w:rFonts w:asciiTheme="minorHAnsi" w:hAnsiTheme="minorHAnsi"/>
          <w:szCs w:val="24"/>
        </w:rPr>
        <w:t xml:space="preserve">krajowe środki publiczne budżet państwa do kwoty </w:t>
      </w:r>
      <w:r w:rsidRPr="00810F8F">
        <w:rPr>
          <w:rFonts w:asciiTheme="minorHAnsi" w:hAnsiTheme="minorHAnsi"/>
          <w:szCs w:val="24"/>
        </w:rPr>
        <w:t>157 554,00</w:t>
      </w:r>
      <w:r>
        <w:rPr>
          <w:rFonts w:asciiTheme="minorHAnsi" w:hAnsiTheme="minorHAnsi"/>
          <w:szCs w:val="24"/>
        </w:rPr>
        <w:t xml:space="preserve"> </w:t>
      </w:r>
      <w:r w:rsidRPr="00413D30">
        <w:rPr>
          <w:rFonts w:asciiTheme="minorHAnsi" w:hAnsiTheme="minorHAnsi"/>
          <w:szCs w:val="24"/>
        </w:rPr>
        <w:t xml:space="preserve">EUR;  </w:t>
      </w:r>
      <w:r w:rsidRPr="000843E9">
        <w:rPr>
          <w:rFonts w:asciiTheme="minorHAnsi" w:hAnsiTheme="minorHAnsi"/>
          <w:szCs w:val="24"/>
        </w:rPr>
        <w:t xml:space="preserve"> krajowe środki publiczne budżet JST do kwoty </w:t>
      </w:r>
      <w:r w:rsidRPr="00810F8F">
        <w:rPr>
          <w:rFonts w:asciiTheme="minorHAnsi" w:hAnsiTheme="minorHAnsi"/>
          <w:szCs w:val="24"/>
        </w:rPr>
        <w:t>212 670,00</w:t>
      </w:r>
      <w:r>
        <w:rPr>
          <w:rFonts w:asciiTheme="minorHAnsi" w:hAnsiTheme="minorHAnsi"/>
          <w:szCs w:val="24"/>
        </w:rPr>
        <w:t xml:space="preserve"> </w:t>
      </w:r>
      <w:r w:rsidRPr="000843E9">
        <w:rPr>
          <w:rFonts w:asciiTheme="minorHAnsi" w:hAnsiTheme="minorHAnsi"/>
          <w:szCs w:val="24"/>
        </w:rPr>
        <w:t xml:space="preserve">EUR; krajowe środki publiczne </w:t>
      </w:r>
      <w:r>
        <w:rPr>
          <w:rFonts w:asciiTheme="minorHAnsi" w:hAnsiTheme="minorHAnsi"/>
          <w:szCs w:val="24"/>
        </w:rPr>
        <w:t>inne</w:t>
      </w:r>
      <w:r w:rsidRPr="000843E9">
        <w:rPr>
          <w:rFonts w:asciiTheme="minorHAnsi" w:hAnsiTheme="minorHAnsi"/>
          <w:szCs w:val="24"/>
        </w:rPr>
        <w:t xml:space="preserve"> do kwoty </w:t>
      </w:r>
      <w:r w:rsidRPr="00810F8F">
        <w:rPr>
          <w:rFonts w:asciiTheme="minorHAnsi" w:hAnsiTheme="minorHAnsi"/>
          <w:szCs w:val="24"/>
        </w:rPr>
        <w:t>10 385,00</w:t>
      </w:r>
      <w:r>
        <w:rPr>
          <w:rFonts w:asciiTheme="minorHAnsi" w:hAnsiTheme="minorHAnsi"/>
          <w:szCs w:val="24"/>
        </w:rPr>
        <w:t xml:space="preserve"> </w:t>
      </w:r>
      <w:r w:rsidRPr="000843E9">
        <w:rPr>
          <w:rFonts w:asciiTheme="minorHAnsi" w:hAnsiTheme="minorHAnsi"/>
          <w:szCs w:val="24"/>
        </w:rPr>
        <w:t xml:space="preserve">EUR; krajowe środki prywatne do kwoty </w:t>
      </w:r>
      <w:r w:rsidRPr="00810F8F">
        <w:rPr>
          <w:rFonts w:asciiTheme="minorHAnsi" w:hAnsiTheme="minorHAnsi"/>
          <w:szCs w:val="24"/>
        </w:rPr>
        <w:t>37 034,00</w:t>
      </w:r>
      <w:r>
        <w:rPr>
          <w:rFonts w:asciiTheme="minorHAnsi" w:hAnsiTheme="minorHAnsi"/>
          <w:szCs w:val="24"/>
        </w:rPr>
        <w:t xml:space="preserve"> </w:t>
      </w:r>
      <w:r w:rsidRPr="000843E9">
        <w:rPr>
          <w:rFonts w:asciiTheme="minorHAnsi" w:hAnsiTheme="minorHAnsi"/>
          <w:szCs w:val="24"/>
        </w:rPr>
        <w:t>EUR; finansowanie ogółem do</w:t>
      </w:r>
      <w:r w:rsidR="00803232">
        <w:rPr>
          <w:rFonts w:asciiTheme="minorHAnsi" w:hAnsiTheme="minorHAnsi"/>
          <w:szCs w:val="24"/>
        </w:rPr>
        <w:t> </w:t>
      </w:r>
      <w:r w:rsidRPr="000843E9">
        <w:rPr>
          <w:rFonts w:asciiTheme="minorHAnsi" w:hAnsiTheme="minorHAnsi"/>
          <w:szCs w:val="24"/>
        </w:rPr>
        <w:t xml:space="preserve">kwoty </w:t>
      </w:r>
      <w:r w:rsidRPr="00810F8F">
        <w:rPr>
          <w:rFonts w:asciiTheme="minorHAnsi" w:hAnsiTheme="minorHAnsi"/>
          <w:szCs w:val="24"/>
        </w:rPr>
        <w:t>2 730 047,00</w:t>
      </w:r>
      <w:r>
        <w:rPr>
          <w:rFonts w:asciiTheme="minorHAnsi" w:hAnsiTheme="minorHAnsi"/>
          <w:szCs w:val="24"/>
        </w:rPr>
        <w:t xml:space="preserve"> EUR.</w:t>
      </w:r>
    </w:p>
    <w:p w14:paraId="0176E850" w14:textId="77777777" w:rsidR="0008036F" w:rsidRDefault="0008036F" w:rsidP="0008036F">
      <w:pPr>
        <w:spacing w:line="276" w:lineRule="auto"/>
        <w:jc w:val="both"/>
        <w:rPr>
          <w:rFonts w:asciiTheme="minorHAnsi" w:hAnsiTheme="minorHAnsi"/>
          <w:szCs w:val="24"/>
        </w:rPr>
      </w:pPr>
    </w:p>
    <w:p w14:paraId="49BB086C" w14:textId="77777777" w:rsidR="0008036F" w:rsidRPr="000843E9" w:rsidRDefault="0008036F" w:rsidP="0008036F">
      <w:pPr>
        <w:spacing w:line="340" w:lineRule="exact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Poddziałanie 9.2.1</w:t>
      </w:r>
    </w:p>
    <w:p w14:paraId="273EFC64" w14:textId="77777777" w:rsidR="0008036F" w:rsidRPr="000843E9" w:rsidRDefault="0008036F" w:rsidP="0008036F">
      <w:pPr>
        <w:spacing w:line="340" w:lineRule="exact"/>
        <w:jc w:val="both"/>
        <w:rPr>
          <w:rFonts w:asciiTheme="minorHAnsi" w:hAnsiTheme="minorHAnsi"/>
          <w:szCs w:val="24"/>
        </w:rPr>
      </w:pPr>
      <w:r w:rsidRPr="000843E9">
        <w:rPr>
          <w:rFonts w:asciiTheme="minorHAnsi" w:hAnsiTheme="minorHAnsi"/>
          <w:szCs w:val="24"/>
        </w:rPr>
        <w:t xml:space="preserve">zmianie uległy wartości: wsparcie UE ogółem oraz EFS do kwoty </w:t>
      </w:r>
      <w:r w:rsidRPr="00810F8F">
        <w:rPr>
          <w:rFonts w:asciiTheme="minorHAnsi" w:hAnsiTheme="minorHAnsi"/>
          <w:szCs w:val="24"/>
        </w:rPr>
        <w:t>29 498 756,00</w:t>
      </w:r>
      <w:r>
        <w:rPr>
          <w:rFonts w:asciiTheme="minorHAnsi" w:hAnsiTheme="minorHAnsi"/>
          <w:szCs w:val="24"/>
        </w:rPr>
        <w:t xml:space="preserve"> </w:t>
      </w:r>
      <w:r w:rsidRPr="000843E9">
        <w:rPr>
          <w:rFonts w:asciiTheme="minorHAnsi" w:hAnsiTheme="minorHAnsi"/>
          <w:szCs w:val="24"/>
        </w:rPr>
        <w:t xml:space="preserve">EUR; wkład krajowy ogółem do kwoty </w:t>
      </w:r>
      <w:r w:rsidRPr="00810F8F">
        <w:rPr>
          <w:rFonts w:asciiTheme="minorHAnsi" w:hAnsiTheme="minorHAnsi"/>
          <w:szCs w:val="24"/>
        </w:rPr>
        <w:t>5 206 065,00</w:t>
      </w:r>
      <w:r>
        <w:rPr>
          <w:rFonts w:asciiTheme="minorHAnsi" w:hAnsiTheme="minorHAnsi"/>
          <w:szCs w:val="24"/>
        </w:rPr>
        <w:t xml:space="preserve"> </w:t>
      </w:r>
      <w:r w:rsidRPr="000843E9">
        <w:rPr>
          <w:rFonts w:asciiTheme="minorHAnsi" w:hAnsiTheme="minorHAnsi"/>
          <w:szCs w:val="24"/>
        </w:rPr>
        <w:t xml:space="preserve">EUR; krajowe środki publiczne ogółem do kwoty </w:t>
      </w:r>
      <w:r>
        <w:rPr>
          <w:rFonts w:asciiTheme="minorHAnsi" w:hAnsiTheme="minorHAnsi"/>
          <w:szCs w:val="24"/>
        </w:rPr>
        <w:br/>
      </w:r>
      <w:r w:rsidRPr="00810F8F">
        <w:rPr>
          <w:rFonts w:asciiTheme="minorHAnsi" w:hAnsiTheme="minorHAnsi"/>
          <w:szCs w:val="24"/>
        </w:rPr>
        <w:t>4 053 219,00</w:t>
      </w:r>
      <w:r>
        <w:rPr>
          <w:rFonts w:asciiTheme="minorHAnsi" w:hAnsiTheme="minorHAnsi"/>
          <w:szCs w:val="24"/>
        </w:rPr>
        <w:t xml:space="preserve"> </w:t>
      </w:r>
      <w:r w:rsidRPr="000843E9">
        <w:rPr>
          <w:rFonts w:asciiTheme="minorHAnsi" w:hAnsiTheme="minorHAnsi"/>
          <w:szCs w:val="24"/>
        </w:rPr>
        <w:t>EUR;</w:t>
      </w:r>
      <w:r w:rsidRPr="00702DC1">
        <w:rPr>
          <w:rFonts w:asciiTheme="minorHAnsi" w:hAnsiTheme="minorHAnsi"/>
          <w:szCs w:val="24"/>
        </w:rPr>
        <w:t xml:space="preserve"> </w:t>
      </w:r>
      <w:r w:rsidRPr="00413D30">
        <w:rPr>
          <w:rFonts w:asciiTheme="minorHAnsi" w:hAnsiTheme="minorHAnsi"/>
          <w:szCs w:val="24"/>
        </w:rPr>
        <w:t xml:space="preserve">krajowe środki publiczne budżet państwa do kwoty </w:t>
      </w:r>
      <w:r w:rsidRPr="00810F8F">
        <w:rPr>
          <w:rFonts w:asciiTheme="minorHAnsi" w:hAnsiTheme="minorHAnsi"/>
          <w:szCs w:val="24"/>
        </w:rPr>
        <w:t>3 185 609,00</w:t>
      </w:r>
      <w:r>
        <w:rPr>
          <w:rFonts w:asciiTheme="minorHAnsi" w:hAnsiTheme="minorHAnsi"/>
          <w:szCs w:val="24"/>
        </w:rPr>
        <w:t xml:space="preserve"> </w:t>
      </w:r>
      <w:r w:rsidRPr="00413D30">
        <w:rPr>
          <w:rFonts w:asciiTheme="minorHAnsi" w:hAnsiTheme="minorHAnsi"/>
          <w:szCs w:val="24"/>
        </w:rPr>
        <w:t xml:space="preserve">EUR;  </w:t>
      </w:r>
      <w:r w:rsidRPr="000843E9">
        <w:rPr>
          <w:rFonts w:asciiTheme="minorHAnsi" w:hAnsiTheme="minorHAnsi"/>
          <w:szCs w:val="24"/>
        </w:rPr>
        <w:t xml:space="preserve"> krajowe środki publiczne budżet JST do kwoty </w:t>
      </w:r>
      <w:r w:rsidRPr="00810F8F">
        <w:rPr>
          <w:rFonts w:asciiTheme="minorHAnsi" w:hAnsiTheme="minorHAnsi"/>
          <w:szCs w:val="24"/>
        </w:rPr>
        <w:t>867 610,00</w:t>
      </w:r>
      <w:r>
        <w:rPr>
          <w:rFonts w:asciiTheme="minorHAnsi" w:hAnsiTheme="minorHAnsi"/>
          <w:szCs w:val="24"/>
        </w:rPr>
        <w:t xml:space="preserve"> </w:t>
      </w:r>
      <w:r w:rsidRPr="000843E9">
        <w:rPr>
          <w:rFonts w:asciiTheme="minorHAnsi" w:hAnsiTheme="minorHAnsi"/>
          <w:szCs w:val="24"/>
        </w:rPr>
        <w:t>EUR; krajowe środki prywatne do</w:t>
      </w:r>
      <w:r w:rsidR="00803232">
        <w:rPr>
          <w:rFonts w:asciiTheme="minorHAnsi" w:hAnsiTheme="minorHAnsi"/>
          <w:szCs w:val="24"/>
        </w:rPr>
        <w:t> </w:t>
      </w:r>
      <w:r w:rsidRPr="000843E9">
        <w:rPr>
          <w:rFonts w:asciiTheme="minorHAnsi" w:hAnsiTheme="minorHAnsi"/>
          <w:szCs w:val="24"/>
        </w:rPr>
        <w:t xml:space="preserve">kwoty </w:t>
      </w:r>
      <w:r w:rsidRPr="00810F8F">
        <w:rPr>
          <w:rFonts w:asciiTheme="minorHAnsi" w:hAnsiTheme="minorHAnsi"/>
          <w:szCs w:val="24"/>
        </w:rPr>
        <w:t>1 152 846,00</w:t>
      </w:r>
      <w:r>
        <w:rPr>
          <w:rFonts w:asciiTheme="minorHAnsi" w:hAnsiTheme="minorHAnsi"/>
          <w:szCs w:val="24"/>
        </w:rPr>
        <w:t xml:space="preserve"> </w:t>
      </w:r>
      <w:r w:rsidRPr="000843E9">
        <w:rPr>
          <w:rFonts w:asciiTheme="minorHAnsi" w:hAnsiTheme="minorHAnsi"/>
          <w:szCs w:val="24"/>
        </w:rPr>
        <w:t xml:space="preserve">EUR; finansowanie ogółem do kwoty </w:t>
      </w:r>
      <w:r w:rsidRPr="00810F8F">
        <w:rPr>
          <w:rFonts w:asciiTheme="minorHAnsi" w:hAnsiTheme="minorHAnsi"/>
          <w:szCs w:val="24"/>
        </w:rPr>
        <w:t>34 704 821,00</w:t>
      </w:r>
      <w:r>
        <w:rPr>
          <w:rFonts w:asciiTheme="minorHAnsi" w:hAnsiTheme="minorHAnsi"/>
          <w:szCs w:val="24"/>
        </w:rPr>
        <w:t xml:space="preserve"> EUR.</w:t>
      </w:r>
    </w:p>
    <w:p w14:paraId="36654F83" w14:textId="77777777" w:rsidR="0008036F" w:rsidRDefault="0008036F" w:rsidP="0008036F">
      <w:pPr>
        <w:spacing w:line="276" w:lineRule="auto"/>
        <w:jc w:val="both"/>
        <w:rPr>
          <w:rFonts w:asciiTheme="minorHAnsi" w:hAnsiTheme="minorHAnsi"/>
          <w:szCs w:val="24"/>
        </w:rPr>
      </w:pPr>
    </w:p>
    <w:p w14:paraId="67A81D7E" w14:textId="77777777" w:rsidR="0008036F" w:rsidRPr="000843E9" w:rsidRDefault="0008036F" w:rsidP="0008036F">
      <w:pPr>
        <w:spacing w:line="340" w:lineRule="exact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Poddziałanie 9.2.2</w:t>
      </w:r>
    </w:p>
    <w:p w14:paraId="378060DC" w14:textId="77777777" w:rsidR="0008036F" w:rsidRPr="000843E9" w:rsidRDefault="0008036F" w:rsidP="0008036F">
      <w:pPr>
        <w:spacing w:line="340" w:lineRule="exact"/>
        <w:jc w:val="both"/>
        <w:rPr>
          <w:rFonts w:asciiTheme="minorHAnsi" w:hAnsiTheme="minorHAnsi"/>
          <w:szCs w:val="24"/>
        </w:rPr>
      </w:pPr>
      <w:r w:rsidRPr="000843E9">
        <w:rPr>
          <w:rFonts w:asciiTheme="minorHAnsi" w:hAnsiTheme="minorHAnsi"/>
          <w:szCs w:val="24"/>
        </w:rPr>
        <w:t xml:space="preserve">zmianie uległy wartości: wsparcie UE ogółem oraz EFS do kwoty </w:t>
      </w:r>
      <w:r w:rsidRPr="00810F8F">
        <w:rPr>
          <w:rFonts w:asciiTheme="minorHAnsi" w:hAnsiTheme="minorHAnsi"/>
          <w:szCs w:val="24"/>
        </w:rPr>
        <w:t>2 704 859,00</w:t>
      </w:r>
      <w:r>
        <w:rPr>
          <w:rFonts w:asciiTheme="minorHAnsi" w:hAnsiTheme="minorHAnsi"/>
          <w:szCs w:val="24"/>
        </w:rPr>
        <w:t xml:space="preserve"> </w:t>
      </w:r>
      <w:r w:rsidRPr="000843E9">
        <w:rPr>
          <w:rFonts w:asciiTheme="minorHAnsi" w:hAnsiTheme="minorHAnsi"/>
          <w:szCs w:val="24"/>
        </w:rPr>
        <w:t xml:space="preserve">EUR; wkład krajowy ogółem do kwoty </w:t>
      </w:r>
      <w:r w:rsidRPr="00810F8F">
        <w:rPr>
          <w:rFonts w:asciiTheme="minorHAnsi" w:hAnsiTheme="minorHAnsi"/>
          <w:szCs w:val="24"/>
        </w:rPr>
        <w:t>477 289,00</w:t>
      </w:r>
      <w:r>
        <w:rPr>
          <w:rFonts w:asciiTheme="minorHAnsi" w:hAnsiTheme="minorHAnsi"/>
          <w:szCs w:val="24"/>
        </w:rPr>
        <w:t xml:space="preserve"> </w:t>
      </w:r>
      <w:r w:rsidRPr="000843E9">
        <w:rPr>
          <w:rFonts w:asciiTheme="minorHAnsi" w:hAnsiTheme="minorHAnsi"/>
          <w:szCs w:val="24"/>
        </w:rPr>
        <w:t xml:space="preserve">EUR; krajowe środki publiczne ogółem do kwoty </w:t>
      </w:r>
      <w:r>
        <w:rPr>
          <w:rFonts w:asciiTheme="minorHAnsi" w:hAnsiTheme="minorHAnsi"/>
          <w:szCs w:val="24"/>
        </w:rPr>
        <w:br/>
      </w:r>
      <w:r w:rsidRPr="00810F8F">
        <w:rPr>
          <w:rFonts w:asciiTheme="minorHAnsi" w:hAnsiTheme="minorHAnsi"/>
          <w:szCs w:val="24"/>
        </w:rPr>
        <w:t>390 107,00</w:t>
      </w:r>
      <w:r>
        <w:rPr>
          <w:rFonts w:asciiTheme="minorHAnsi" w:hAnsiTheme="minorHAnsi"/>
          <w:szCs w:val="24"/>
        </w:rPr>
        <w:t xml:space="preserve"> </w:t>
      </w:r>
      <w:r w:rsidRPr="000843E9">
        <w:rPr>
          <w:rFonts w:asciiTheme="minorHAnsi" w:hAnsiTheme="minorHAnsi"/>
          <w:szCs w:val="24"/>
        </w:rPr>
        <w:t>EUR;</w:t>
      </w:r>
      <w:r w:rsidRPr="00702DC1">
        <w:rPr>
          <w:rFonts w:asciiTheme="minorHAnsi" w:hAnsiTheme="minorHAnsi"/>
          <w:szCs w:val="24"/>
        </w:rPr>
        <w:t xml:space="preserve"> </w:t>
      </w:r>
      <w:r w:rsidRPr="00413D30">
        <w:rPr>
          <w:rFonts w:asciiTheme="minorHAnsi" w:hAnsiTheme="minorHAnsi"/>
          <w:szCs w:val="24"/>
        </w:rPr>
        <w:t xml:space="preserve">krajowe środki publiczne budżet państwa do kwoty </w:t>
      </w:r>
      <w:r w:rsidRPr="00810F8F">
        <w:rPr>
          <w:rFonts w:asciiTheme="minorHAnsi" w:hAnsiTheme="minorHAnsi"/>
          <w:szCs w:val="24"/>
        </w:rPr>
        <w:t>310 552,00</w:t>
      </w:r>
      <w:r>
        <w:rPr>
          <w:rFonts w:asciiTheme="minorHAnsi" w:hAnsiTheme="minorHAnsi"/>
          <w:szCs w:val="24"/>
        </w:rPr>
        <w:t xml:space="preserve"> </w:t>
      </w:r>
      <w:r w:rsidRPr="00413D30">
        <w:rPr>
          <w:rFonts w:asciiTheme="minorHAnsi" w:hAnsiTheme="minorHAnsi"/>
          <w:szCs w:val="24"/>
        </w:rPr>
        <w:t xml:space="preserve">EUR;  </w:t>
      </w:r>
      <w:r w:rsidRPr="000843E9">
        <w:rPr>
          <w:rFonts w:asciiTheme="minorHAnsi" w:hAnsiTheme="minorHAnsi"/>
          <w:szCs w:val="24"/>
        </w:rPr>
        <w:t xml:space="preserve"> krajowe środki publiczne budżet JST do kwoty </w:t>
      </w:r>
      <w:r w:rsidRPr="00810F8F">
        <w:rPr>
          <w:rFonts w:asciiTheme="minorHAnsi" w:hAnsiTheme="minorHAnsi"/>
          <w:szCs w:val="24"/>
        </w:rPr>
        <w:t>79 555,00</w:t>
      </w:r>
      <w:r>
        <w:rPr>
          <w:rFonts w:asciiTheme="minorHAnsi" w:hAnsiTheme="minorHAnsi"/>
          <w:szCs w:val="24"/>
        </w:rPr>
        <w:t xml:space="preserve"> </w:t>
      </w:r>
      <w:r w:rsidRPr="000843E9">
        <w:rPr>
          <w:rFonts w:asciiTheme="minorHAnsi" w:hAnsiTheme="minorHAnsi"/>
          <w:szCs w:val="24"/>
        </w:rPr>
        <w:t xml:space="preserve">EUR; krajowe środki prywatne do kwoty </w:t>
      </w:r>
      <w:r w:rsidRPr="00810F8F">
        <w:rPr>
          <w:rFonts w:asciiTheme="minorHAnsi" w:hAnsiTheme="minorHAnsi"/>
          <w:szCs w:val="24"/>
        </w:rPr>
        <w:t>87</w:t>
      </w:r>
      <w:r w:rsidR="00803232">
        <w:rPr>
          <w:rFonts w:asciiTheme="minorHAnsi" w:hAnsiTheme="minorHAnsi"/>
          <w:szCs w:val="24"/>
        </w:rPr>
        <w:t> </w:t>
      </w:r>
      <w:r w:rsidRPr="00810F8F">
        <w:rPr>
          <w:rFonts w:asciiTheme="minorHAnsi" w:hAnsiTheme="minorHAnsi"/>
          <w:szCs w:val="24"/>
        </w:rPr>
        <w:t>182,00</w:t>
      </w:r>
      <w:r>
        <w:rPr>
          <w:rFonts w:asciiTheme="minorHAnsi" w:hAnsiTheme="minorHAnsi"/>
          <w:szCs w:val="24"/>
        </w:rPr>
        <w:t xml:space="preserve"> </w:t>
      </w:r>
      <w:r w:rsidRPr="000843E9">
        <w:rPr>
          <w:rFonts w:asciiTheme="minorHAnsi" w:hAnsiTheme="minorHAnsi"/>
          <w:szCs w:val="24"/>
        </w:rPr>
        <w:t xml:space="preserve">EUR; finansowanie ogółem do kwoty </w:t>
      </w:r>
      <w:r w:rsidRPr="00810F8F">
        <w:rPr>
          <w:rFonts w:asciiTheme="minorHAnsi" w:hAnsiTheme="minorHAnsi"/>
          <w:szCs w:val="24"/>
        </w:rPr>
        <w:t>3 182 148,00</w:t>
      </w:r>
      <w:r>
        <w:rPr>
          <w:rFonts w:asciiTheme="minorHAnsi" w:hAnsiTheme="minorHAnsi"/>
          <w:szCs w:val="24"/>
        </w:rPr>
        <w:t xml:space="preserve"> EUR.</w:t>
      </w:r>
    </w:p>
    <w:p w14:paraId="5310BBF3" w14:textId="77777777" w:rsidR="0008036F" w:rsidRDefault="0008036F" w:rsidP="0008036F">
      <w:pPr>
        <w:spacing w:line="276" w:lineRule="auto"/>
        <w:jc w:val="both"/>
        <w:rPr>
          <w:rFonts w:asciiTheme="minorHAnsi" w:hAnsiTheme="minorHAnsi"/>
          <w:szCs w:val="24"/>
        </w:rPr>
      </w:pPr>
    </w:p>
    <w:p w14:paraId="440745EC" w14:textId="77777777" w:rsidR="0008036F" w:rsidRPr="000843E9" w:rsidRDefault="0008036F" w:rsidP="0008036F">
      <w:pPr>
        <w:spacing w:line="340" w:lineRule="exact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Poddziałanie 9.2.3</w:t>
      </w:r>
    </w:p>
    <w:p w14:paraId="6612571C" w14:textId="77777777" w:rsidR="0008036F" w:rsidRPr="000843E9" w:rsidRDefault="0008036F" w:rsidP="0008036F">
      <w:pPr>
        <w:spacing w:line="340" w:lineRule="exact"/>
        <w:jc w:val="both"/>
        <w:rPr>
          <w:rFonts w:asciiTheme="minorHAnsi" w:hAnsiTheme="minorHAnsi"/>
          <w:szCs w:val="24"/>
        </w:rPr>
      </w:pPr>
      <w:r w:rsidRPr="000843E9">
        <w:rPr>
          <w:rFonts w:asciiTheme="minorHAnsi" w:hAnsiTheme="minorHAnsi"/>
          <w:szCs w:val="24"/>
        </w:rPr>
        <w:t xml:space="preserve">zmianie uległy wartości: wsparcie UE ogółem oraz EFS do kwoty </w:t>
      </w:r>
      <w:r w:rsidRPr="00F21389">
        <w:rPr>
          <w:rFonts w:asciiTheme="minorHAnsi" w:hAnsiTheme="minorHAnsi"/>
          <w:szCs w:val="24"/>
        </w:rPr>
        <w:t>502 251,00</w:t>
      </w:r>
      <w:r>
        <w:rPr>
          <w:rFonts w:asciiTheme="minorHAnsi" w:hAnsiTheme="minorHAnsi"/>
          <w:szCs w:val="24"/>
        </w:rPr>
        <w:t xml:space="preserve"> </w:t>
      </w:r>
      <w:r w:rsidRPr="000843E9">
        <w:rPr>
          <w:rFonts w:asciiTheme="minorHAnsi" w:hAnsiTheme="minorHAnsi"/>
          <w:szCs w:val="24"/>
        </w:rPr>
        <w:t xml:space="preserve">EUR; wkład krajowy ogółem do kwoty </w:t>
      </w:r>
      <w:r w:rsidRPr="00F21389">
        <w:rPr>
          <w:rFonts w:asciiTheme="minorHAnsi" w:hAnsiTheme="minorHAnsi"/>
          <w:szCs w:val="24"/>
        </w:rPr>
        <w:t>88 631,00</w:t>
      </w:r>
      <w:r>
        <w:rPr>
          <w:rFonts w:asciiTheme="minorHAnsi" w:hAnsiTheme="minorHAnsi"/>
          <w:szCs w:val="24"/>
        </w:rPr>
        <w:t xml:space="preserve"> </w:t>
      </w:r>
      <w:r w:rsidRPr="000843E9">
        <w:rPr>
          <w:rFonts w:asciiTheme="minorHAnsi" w:hAnsiTheme="minorHAnsi"/>
          <w:szCs w:val="24"/>
        </w:rPr>
        <w:t xml:space="preserve">EUR; krajowe środki publiczne ogółem do kwoty </w:t>
      </w:r>
      <w:r>
        <w:rPr>
          <w:rFonts w:asciiTheme="minorHAnsi" w:hAnsiTheme="minorHAnsi"/>
          <w:szCs w:val="24"/>
        </w:rPr>
        <w:br/>
      </w:r>
      <w:r w:rsidRPr="00F21389">
        <w:rPr>
          <w:rFonts w:asciiTheme="minorHAnsi" w:hAnsiTheme="minorHAnsi"/>
          <w:szCs w:val="24"/>
        </w:rPr>
        <w:t>72 903,00</w:t>
      </w:r>
      <w:r>
        <w:rPr>
          <w:rFonts w:asciiTheme="minorHAnsi" w:hAnsiTheme="minorHAnsi"/>
          <w:szCs w:val="24"/>
        </w:rPr>
        <w:t xml:space="preserve"> </w:t>
      </w:r>
      <w:r w:rsidRPr="000843E9">
        <w:rPr>
          <w:rFonts w:asciiTheme="minorHAnsi" w:hAnsiTheme="minorHAnsi"/>
          <w:szCs w:val="24"/>
        </w:rPr>
        <w:t>EUR;</w:t>
      </w:r>
      <w:r w:rsidRPr="00702DC1">
        <w:rPr>
          <w:rFonts w:asciiTheme="minorHAnsi" w:hAnsiTheme="minorHAnsi"/>
          <w:szCs w:val="24"/>
        </w:rPr>
        <w:t xml:space="preserve"> </w:t>
      </w:r>
      <w:r w:rsidRPr="00413D30">
        <w:rPr>
          <w:rFonts w:asciiTheme="minorHAnsi" w:hAnsiTheme="minorHAnsi"/>
          <w:szCs w:val="24"/>
        </w:rPr>
        <w:t xml:space="preserve">krajowe środki publiczne budżet państwa do kwoty </w:t>
      </w:r>
      <w:r w:rsidRPr="00F21389">
        <w:rPr>
          <w:rFonts w:asciiTheme="minorHAnsi" w:hAnsiTheme="minorHAnsi"/>
          <w:szCs w:val="24"/>
        </w:rPr>
        <w:t>58 131,00</w:t>
      </w:r>
      <w:r>
        <w:rPr>
          <w:rFonts w:asciiTheme="minorHAnsi" w:hAnsiTheme="minorHAnsi"/>
          <w:szCs w:val="24"/>
        </w:rPr>
        <w:t xml:space="preserve"> </w:t>
      </w:r>
      <w:r w:rsidRPr="00413D30">
        <w:rPr>
          <w:rFonts w:asciiTheme="minorHAnsi" w:hAnsiTheme="minorHAnsi"/>
          <w:szCs w:val="24"/>
        </w:rPr>
        <w:t xml:space="preserve">EUR;  </w:t>
      </w:r>
      <w:r w:rsidRPr="000843E9">
        <w:rPr>
          <w:rFonts w:asciiTheme="minorHAnsi" w:hAnsiTheme="minorHAnsi"/>
          <w:szCs w:val="24"/>
        </w:rPr>
        <w:t xml:space="preserve"> krajowe środki publiczne budżet JST do kwoty </w:t>
      </w:r>
      <w:r w:rsidRPr="00F21389">
        <w:rPr>
          <w:rFonts w:asciiTheme="minorHAnsi" w:hAnsiTheme="minorHAnsi"/>
          <w:szCs w:val="24"/>
        </w:rPr>
        <w:t>14 772,00</w:t>
      </w:r>
      <w:r>
        <w:rPr>
          <w:rFonts w:asciiTheme="minorHAnsi" w:hAnsiTheme="minorHAnsi"/>
          <w:szCs w:val="24"/>
        </w:rPr>
        <w:t xml:space="preserve"> </w:t>
      </w:r>
      <w:r w:rsidRPr="000843E9">
        <w:rPr>
          <w:rFonts w:asciiTheme="minorHAnsi" w:hAnsiTheme="minorHAnsi"/>
          <w:szCs w:val="24"/>
        </w:rPr>
        <w:t xml:space="preserve">EUR; krajowe środki prywatne do kwoty </w:t>
      </w:r>
      <w:r>
        <w:rPr>
          <w:rFonts w:asciiTheme="minorHAnsi" w:hAnsiTheme="minorHAnsi"/>
          <w:szCs w:val="24"/>
        </w:rPr>
        <w:br/>
      </w:r>
      <w:r w:rsidRPr="00F21389">
        <w:rPr>
          <w:rFonts w:asciiTheme="minorHAnsi" w:hAnsiTheme="minorHAnsi"/>
          <w:szCs w:val="24"/>
        </w:rPr>
        <w:t>15 728,00</w:t>
      </w:r>
      <w:r>
        <w:rPr>
          <w:rFonts w:asciiTheme="minorHAnsi" w:hAnsiTheme="minorHAnsi"/>
          <w:szCs w:val="24"/>
        </w:rPr>
        <w:t xml:space="preserve"> </w:t>
      </w:r>
      <w:r w:rsidRPr="000843E9">
        <w:rPr>
          <w:rFonts w:asciiTheme="minorHAnsi" w:hAnsiTheme="minorHAnsi"/>
          <w:szCs w:val="24"/>
        </w:rPr>
        <w:t xml:space="preserve">EUR; finansowanie ogółem do kwoty </w:t>
      </w:r>
      <w:r w:rsidRPr="00F21389">
        <w:rPr>
          <w:rFonts w:asciiTheme="minorHAnsi" w:hAnsiTheme="minorHAnsi"/>
          <w:szCs w:val="24"/>
        </w:rPr>
        <w:t>590 882,00</w:t>
      </w:r>
      <w:r>
        <w:rPr>
          <w:rFonts w:asciiTheme="minorHAnsi" w:hAnsiTheme="minorHAnsi"/>
          <w:szCs w:val="24"/>
        </w:rPr>
        <w:t xml:space="preserve"> EUR.</w:t>
      </w:r>
    </w:p>
    <w:p w14:paraId="68A4A7FC" w14:textId="77777777" w:rsidR="0008036F" w:rsidRDefault="0008036F" w:rsidP="0008036F">
      <w:pPr>
        <w:spacing w:line="276" w:lineRule="auto"/>
        <w:jc w:val="both"/>
        <w:rPr>
          <w:rFonts w:asciiTheme="minorHAnsi" w:hAnsiTheme="minorHAnsi"/>
          <w:szCs w:val="24"/>
        </w:rPr>
      </w:pPr>
    </w:p>
    <w:p w14:paraId="0FCD4E15" w14:textId="77777777" w:rsidR="0008036F" w:rsidRPr="000843E9" w:rsidRDefault="0008036F" w:rsidP="0008036F">
      <w:pPr>
        <w:spacing w:line="340" w:lineRule="exact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Poddziałanie 9.2.4</w:t>
      </w:r>
    </w:p>
    <w:p w14:paraId="523945CF" w14:textId="20DCFC28" w:rsidR="0008036F" w:rsidRDefault="0008036F" w:rsidP="0008036F">
      <w:pPr>
        <w:spacing w:line="340" w:lineRule="exact"/>
        <w:jc w:val="both"/>
        <w:rPr>
          <w:rFonts w:asciiTheme="minorHAnsi" w:hAnsiTheme="minorHAnsi"/>
          <w:szCs w:val="24"/>
        </w:rPr>
      </w:pPr>
      <w:r w:rsidRPr="000843E9">
        <w:rPr>
          <w:rFonts w:asciiTheme="minorHAnsi" w:hAnsiTheme="minorHAnsi"/>
          <w:szCs w:val="24"/>
        </w:rPr>
        <w:t xml:space="preserve">zmianie uległy wartości: wsparcie UE ogółem oraz EFS do kwoty </w:t>
      </w:r>
      <w:r w:rsidRPr="007C24F8">
        <w:rPr>
          <w:rFonts w:asciiTheme="minorHAnsi" w:hAnsiTheme="minorHAnsi"/>
          <w:szCs w:val="24"/>
        </w:rPr>
        <w:t>2 294 134,00</w:t>
      </w:r>
      <w:r>
        <w:rPr>
          <w:rFonts w:asciiTheme="minorHAnsi" w:hAnsiTheme="minorHAnsi"/>
          <w:szCs w:val="24"/>
        </w:rPr>
        <w:t xml:space="preserve"> </w:t>
      </w:r>
      <w:r w:rsidRPr="000843E9">
        <w:rPr>
          <w:rFonts w:asciiTheme="minorHAnsi" w:hAnsiTheme="minorHAnsi"/>
          <w:szCs w:val="24"/>
        </w:rPr>
        <w:t xml:space="preserve">EUR; wkład krajowy ogółem do kwoty </w:t>
      </w:r>
      <w:r w:rsidRPr="007C24F8">
        <w:rPr>
          <w:rFonts w:asciiTheme="minorHAnsi" w:hAnsiTheme="minorHAnsi"/>
          <w:szCs w:val="24"/>
        </w:rPr>
        <w:t>404 486,00</w:t>
      </w:r>
      <w:r>
        <w:rPr>
          <w:rFonts w:asciiTheme="minorHAnsi" w:hAnsiTheme="minorHAnsi"/>
          <w:szCs w:val="24"/>
        </w:rPr>
        <w:t xml:space="preserve"> </w:t>
      </w:r>
      <w:r w:rsidRPr="000843E9">
        <w:rPr>
          <w:rFonts w:asciiTheme="minorHAnsi" w:hAnsiTheme="minorHAnsi"/>
          <w:szCs w:val="24"/>
        </w:rPr>
        <w:t xml:space="preserve">EUR; krajowe środki publiczne ogółem do kwoty </w:t>
      </w:r>
      <w:r>
        <w:rPr>
          <w:rFonts w:asciiTheme="minorHAnsi" w:hAnsiTheme="minorHAnsi"/>
          <w:szCs w:val="24"/>
        </w:rPr>
        <w:br/>
      </w:r>
      <w:r w:rsidRPr="007C24F8">
        <w:rPr>
          <w:rFonts w:asciiTheme="minorHAnsi" w:hAnsiTheme="minorHAnsi"/>
          <w:szCs w:val="24"/>
        </w:rPr>
        <w:t>327 468,00</w:t>
      </w:r>
      <w:r>
        <w:rPr>
          <w:rFonts w:asciiTheme="minorHAnsi" w:hAnsiTheme="minorHAnsi"/>
          <w:szCs w:val="24"/>
        </w:rPr>
        <w:t xml:space="preserve"> </w:t>
      </w:r>
      <w:r w:rsidRPr="000843E9">
        <w:rPr>
          <w:rFonts w:asciiTheme="minorHAnsi" w:hAnsiTheme="minorHAnsi"/>
          <w:szCs w:val="24"/>
        </w:rPr>
        <w:t>EUR;</w:t>
      </w:r>
      <w:r w:rsidRPr="00702DC1">
        <w:rPr>
          <w:rFonts w:asciiTheme="minorHAnsi" w:hAnsiTheme="minorHAnsi"/>
          <w:szCs w:val="24"/>
        </w:rPr>
        <w:t xml:space="preserve"> </w:t>
      </w:r>
      <w:r w:rsidRPr="00413D30">
        <w:rPr>
          <w:rFonts w:asciiTheme="minorHAnsi" w:hAnsiTheme="minorHAnsi"/>
          <w:szCs w:val="24"/>
        </w:rPr>
        <w:t xml:space="preserve">krajowe środki publiczne budżet państwa do kwoty </w:t>
      </w:r>
      <w:r w:rsidRPr="007C24F8">
        <w:rPr>
          <w:rFonts w:asciiTheme="minorHAnsi" w:hAnsiTheme="minorHAnsi"/>
          <w:szCs w:val="24"/>
        </w:rPr>
        <w:t>259 993,00</w:t>
      </w:r>
      <w:r>
        <w:rPr>
          <w:rFonts w:asciiTheme="minorHAnsi" w:hAnsiTheme="minorHAnsi"/>
          <w:szCs w:val="24"/>
        </w:rPr>
        <w:t xml:space="preserve"> </w:t>
      </w:r>
      <w:r w:rsidRPr="00413D30">
        <w:rPr>
          <w:rFonts w:asciiTheme="minorHAnsi" w:hAnsiTheme="minorHAnsi"/>
          <w:szCs w:val="24"/>
        </w:rPr>
        <w:t xml:space="preserve">EUR;  </w:t>
      </w:r>
      <w:r w:rsidRPr="000843E9">
        <w:rPr>
          <w:rFonts w:asciiTheme="minorHAnsi" w:hAnsiTheme="minorHAnsi"/>
          <w:szCs w:val="24"/>
        </w:rPr>
        <w:t xml:space="preserve"> krajowe środki publiczne budżet JST do kwoty </w:t>
      </w:r>
      <w:r w:rsidRPr="007C24F8">
        <w:rPr>
          <w:rFonts w:asciiTheme="minorHAnsi" w:hAnsiTheme="minorHAnsi"/>
          <w:szCs w:val="24"/>
        </w:rPr>
        <w:t>67 475,00</w:t>
      </w:r>
      <w:r>
        <w:rPr>
          <w:rFonts w:asciiTheme="minorHAnsi" w:hAnsiTheme="minorHAnsi"/>
          <w:szCs w:val="24"/>
        </w:rPr>
        <w:t xml:space="preserve"> </w:t>
      </w:r>
      <w:r w:rsidRPr="000843E9">
        <w:rPr>
          <w:rFonts w:asciiTheme="minorHAnsi" w:hAnsiTheme="minorHAnsi"/>
          <w:szCs w:val="24"/>
        </w:rPr>
        <w:t xml:space="preserve">EUR; krajowe środki prywatne do kwoty </w:t>
      </w:r>
      <w:r w:rsidRPr="007C24F8">
        <w:rPr>
          <w:rFonts w:asciiTheme="minorHAnsi" w:hAnsiTheme="minorHAnsi"/>
          <w:szCs w:val="24"/>
        </w:rPr>
        <w:t>77</w:t>
      </w:r>
      <w:r w:rsidR="00803232">
        <w:rPr>
          <w:rFonts w:asciiTheme="minorHAnsi" w:hAnsiTheme="minorHAnsi"/>
          <w:szCs w:val="24"/>
        </w:rPr>
        <w:t> </w:t>
      </w:r>
      <w:r w:rsidRPr="007C24F8">
        <w:rPr>
          <w:rFonts w:asciiTheme="minorHAnsi" w:hAnsiTheme="minorHAnsi"/>
          <w:szCs w:val="24"/>
        </w:rPr>
        <w:t>018,00</w:t>
      </w:r>
      <w:r>
        <w:rPr>
          <w:rFonts w:asciiTheme="minorHAnsi" w:hAnsiTheme="minorHAnsi"/>
          <w:szCs w:val="24"/>
        </w:rPr>
        <w:t xml:space="preserve"> </w:t>
      </w:r>
      <w:r w:rsidRPr="000843E9">
        <w:rPr>
          <w:rFonts w:asciiTheme="minorHAnsi" w:hAnsiTheme="minorHAnsi"/>
          <w:szCs w:val="24"/>
        </w:rPr>
        <w:t xml:space="preserve">EUR; finansowanie ogółem do kwoty </w:t>
      </w:r>
      <w:r w:rsidRPr="007C24F8">
        <w:rPr>
          <w:rFonts w:asciiTheme="minorHAnsi" w:hAnsiTheme="minorHAnsi"/>
          <w:szCs w:val="24"/>
        </w:rPr>
        <w:t>2 698 620,00</w:t>
      </w:r>
      <w:r>
        <w:rPr>
          <w:rFonts w:asciiTheme="minorHAnsi" w:hAnsiTheme="minorHAnsi"/>
          <w:szCs w:val="24"/>
        </w:rPr>
        <w:t xml:space="preserve"> EUR.</w:t>
      </w:r>
    </w:p>
    <w:p w14:paraId="58C25D2D" w14:textId="337D6E9A" w:rsidR="00990F92" w:rsidRDefault="00990F92" w:rsidP="0008036F">
      <w:pPr>
        <w:spacing w:line="340" w:lineRule="exact"/>
        <w:jc w:val="both"/>
        <w:rPr>
          <w:rFonts w:asciiTheme="minorHAnsi" w:hAnsiTheme="minorHAnsi"/>
          <w:szCs w:val="24"/>
        </w:rPr>
      </w:pPr>
    </w:p>
    <w:p w14:paraId="3208AC7C" w14:textId="77777777" w:rsidR="00DA393B" w:rsidRDefault="00DA393B" w:rsidP="00990F92">
      <w:pPr>
        <w:spacing w:line="340" w:lineRule="exact"/>
        <w:rPr>
          <w:rFonts w:asciiTheme="minorHAnsi" w:hAnsiTheme="minorHAnsi"/>
          <w:b/>
          <w:color w:val="FF0000"/>
          <w:szCs w:val="24"/>
        </w:rPr>
      </w:pPr>
    </w:p>
    <w:p w14:paraId="621255FD" w14:textId="77777777" w:rsidR="00990F92" w:rsidRPr="00D10CD1" w:rsidRDefault="00990F92" w:rsidP="00990F92">
      <w:pPr>
        <w:spacing w:line="340" w:lineRule="exact"/>
        <w:rPr>
          <w:rFonts w:asciiTheme="minorHAnsi" w:hAnsiTheme="minorHAnsi"/>
          <w:b/>
          <w:color w:val="FF0000"/>
          <w:szCs w:val="24"/>
        </w:rPr>
      </w:pPr>
      <w:r w:rsidRPr="00D10CD1">
        <w:rPr>
          <w:rFonts w:asciiTheme="minorHAnsi" w:hAnsiTheme="minorHAnsi"/>
          <w:b/>
          <w:color w:val="FF0000"/>
          <w:szCs w:val="24"/>
        </w:rPr>
        <w:t>Oś 10</w:t>
      </w:r>
    </w:p>
    <w:p w14:paraId="7479B5D4" w14:textId="77777777" w:rsidR="00990F92" w:rsidRPr="00D10CD1" w:rsidRDefault="00990F92" w:rsidP="00990F92">
      <w:pPr>
        <w:spacing w:line="340" w:lineRule="exact"/>
        <w:jc w:val="both"/>
        <w:rPr>
          <w:rFonts w:asciiTheme="minorHAnsi" w:hAnsiTheme="minorHAnsi"/>
          <w:color w:val="FF0000"/>
          <w:szCs w:val="24"/>
        </w:rPr>
      </w:pPr>
    </w:p>
    <w:p w14:paraId="7C418DEF" w14:textId="77777777" w:rsidR="00990F92" w:rsidRPr="00D10CD1" w:rsidRDefault="00990F92" w:rsidP="00990F92">
      <w:pPr>
        <w:spacing w:line="340" w:lineRule="exact"/>
        <w:rPr>
          <w:rFonts w:asciiTheme="minorHAnsi" w:hAnsiTheme="minorHAnsi"/>
          <w:b/>
          <w:color w:val="FF0000"/>
          <w:szCs w:val="24"/>
        </w:rPr>
      </w:pPr>
      <w:r w:rsidRPr="00D10CD1">
        <w:rPr>
          <w:rFonts w:asciiTheme="minorHAnsi" w:hAnsiTheme="minorHAnsi"/>
          <w:b/>
          <w:color w:val="FF0000"/>
          <w:szCs w:val="24"/>
        </w:rPr>
        <w:t>Poddziałanie 10.4.1</w:t>
      </w:r>
    </w:p>
    <w:p w14:paraId="79EEF6D7" w14:textId="77777777" w:rsidR="00990F92" w:rsidRPr="00D10CD1" w:rsidRDefault="00990F92" w:rsidP="00990F92">
      <w:pPr>
        <w:spacing w:line="340" w:lineRule="exact"/>
        <w:jc w:val="both"/>
        <w:rPr>
          <w:rFonts w:asciiTheme="minorHAnsi" w:hAnsiTheme="minorHAnsi"/>
          <w:color w:val="FF0000"/>
          <w:szCs w:val="24"/>
        </w:rPr>
      </w:pPr>
      <w:r w:rsidRPr="00D10CD1">
        <w:rPr>
          <w:rFonts w:asciiTheme="minorHAnsi" w:hAnsiTheme="minorHAnsi"/>
          <w:color w:val="FF0000"/>
          <w:szCs w:val="24"/>
        </w:rPr>
        <w:t xml:space="preserve">zmianie uległy wartości: wsparcie UE ogółem oraz EFS do kwoty 47 047 145,00 EUR; wkład krajowy ogółem do kwoty 8 302 438,00 EUR; krajowe środki publiczne ogółem do kwoty </w:t>
      </w:r>
      <w:r w:rsidRPr="00D10CD1">
        <w:rPr>
          <w:rFonts w:asciiTheme="minorHAnsi" w:hAnsiTheme="minorHAnsi"/>
          <w:color w:val="FF0000"/>
          <w:szCs w:val="24"/>
        </w:rPr>
        <w:br/>
        <w:t>6 203 471,00 EUR; krajowe środki publiczne budżet JST do kwoty 2 959 064,00 EUR; krajowe środki prywatne do kwoty 2 098 967,00 EUR; finansowanie ogółem do kwoty 55 349 583,00 EUR.</w:t>
      </w:r>
    </w:p>
    <w:p w14:paraId="5F80A165" w14:textId="77777777" w:rsidR="00990F92" w:rsidRPr="00D10CD1" w:rsidRDefault="00990F92" w:rsidP="00990F92">
      <w:pPr>
        <w:spacing w:line="276" w:lineRule="auto"/>
        <w:jc w:val="both"/>
        <w:rPr>
          <w:rFonts w:asciiTheme="minorHAnsi" w:hAnsiTheme="minorHAnsi"/>
          <w:color w:val="FF0000"/>
          <w:szCs w:val="24"/>
        </w:rPr>
      </w:pPr>
    </w:p>
    <w:p w14:paraId="64BC934E" w14:textId="77777777" w:rsidR="00990F92" w:rsidRPr="00D10CD1" w:rsidRDefault="00990F92" w:rsidP="00990F92">
      <w:pPr>
        <w:spacing w:line="340" w:lineRule="exact"/>
        <w:rPr>
          <w:rFonts w:asciiTheme="minorHAnsi" w:hAnsiTheme="minorHAnsi"/>
          <w:b/>
          <w:color w:val="FF0000"/>
          <w:szCs w:val="24"/>
        </w:rPr>
      </w:pPr>
      <w:r w:rsidRPr="00D10CD1">
        <w:rPr>
          <w:rFonts w:asciiTheme="minorHAnsi" w:hAnsiTheme="minorHAnsi"/>
          <w:b/>
          <w:color w:val="FF0000"/>
          <w:szCs w:val="24"/>
        </w:rPr>
        <w:t>Poddziałanie 10.4.2</w:t>
      </w:r>
    </w:p>
    <w:p w14:paraId="316BFB97" w14:textId="77777777" w:rsidR="00990F92" w:rsidRPr="00D10CD1" w:rsidRDefault="00990F92" w:rsidP="00990F92">
      <w:pPr>
        <w:spacing w:line="340" w:lineRule="exact"/>
        <w:jc w:val="both"/>
        <w:rPr>
          <w:rFonts w:asciiTheme="minorHAnsi" w:hAnsiTheme="minorHAnsi"/>
          <w:color w:val="FF0000"/>
          <w:szCs w:val="24"/>
        </w:rPr>
      </w:pPr>
      <w:r w:rsidRPr="00D10CD1">
        <w:rPr>
          <w:rFonts w:asciiTheme="minorHAnsi" w:hAnsiTheme="minorHAnsi"/>
          <w:color w:val="FF0000"/>
          <w:szCs w:val="24"/>
        </w:rPr>
        <w:t xml:space="preserve">zmianie uległy wartości: wsparcie UE ogółem oraz EFS do kwoty 5 959 516,00 EUR; wkład krajowy ogółem do kwoty 1 051 680,00 EUR; krajowe środki publiczne ogółem do kwoty </w:t>
      </w:r>
      <w:r w:rsidRPr="00D10CD1">
        <w:rPr>
          <w:rFonts w:asciiTheme="minorHAnsi" w:hAnsiTheme="minorHAnsi"/>
          <w:color w:val="FF0000"/>
          <w:szCs w:val="24"/>
        </w:rPr>
        <w:br/>
        <w:t>785 801,00 EUR;  krajowe środki publiczne budżet JST do kwoty 366 948,00 EUR; krajowe środki prywatne do kwoty 265 879,00 EUR; finansowanie ogółem do kwoty 7 011 196,00 EUR.</w:t>
      </w:r>
    </w:p>
    <w:p w14:paraId="169FAB0C" w14:textId="77777777" w:rsidR="00990F92" w:rsidRPr="00D10CD1" w:rsidRDefault="00990F92" w:rsidP="00990F92">
      <w:pPr>
        <w:spacing w:line="276" w:lineRule="auto"/>
        <w:jc w:val="both"/>
        <w:rPr>
          <w:rFonts w:asciiTheme="minorHAnsi" w:hAnsiTheme="minorHAnsi"/>
          <w:color w:val="FF0000"/>
          <w:szCs w:val="24"/>
        </w:rPr>
      </w:pPr>
    </w:p>
    <w:p w14:paraId="0671A103" w14:textId="77777777" w:rsidR="00990F92" w:rsidRPr="00D10CD1" w:rsidRDefault="00990F92" w:rsidP="00990F92">
      <w:pPr>
        <w:spacing w:line="340" w:lineRule="exact"/>
        <w:rPr>
          <w:rFonts w:asciiTheme="minorHAnsi" w:hAnsiTheme="minorHAnsi"/>
          <w:b/>
          <w:color w:val="FF0000"/>
          <w:szCs w:val="24"/>
        </w:rPr>
      </w:pPr>
      <w:r w:rsidRPr="00D10CD1">
        <w:rPr>
          <w:rFonts w:asciiTheme="minorHAnsi" w:hAnsiTheme="minorHAnsi"/>
          <w:b/>
          <w:color w:val="FF0000"/>
          <w:szCs w:val="24"/>
        </w:rPr>
        <w:t>Poddziałanie 10.4.3</w:t>
      </w:r>
    </w:p>
    <w:p w14:paraId="503AA5AA" w14:textId="77777777" w:rsidR="00990F92" w:rsidRPr="00D10CD1" w:rsidRDefault="00990F92" w:rsidP="00990F92">
      <w:pPr>
        <w:spacing w:line="340" w:lineRule="exact"/>
        <w:jc w:val="both"/>
        <w:rPr>
          <w:rFonts w:asciiTheme="minorHAnsi" w:hAnsiTheme="minorHAnsi"/>
          <w:color w:val="FF0000"/>
          <w:szCs w:val="24"/>
        </w:rPr>
      </w:pPr>
      <w:r w:rsidRPr="00D10CD1">
        <w:rPr>
          <w:rFonts w:asciiTheme="minorHAnsi" w:hAnsiTheme="minorHAnsi"/>
          <w:color w:val="FF0000"/>
          <w:szCs w:val="24"/>
        </w:rPr>
        <w:t xml:space="preserve">zmianie uległy wartości: wsparcie UE ogółem oraz EFS do kwoty 2 211 435,00 EUR; wkład krajowy ogółem do kwoty 390 253,00 EUR; krajowe środki publiczne ogółem do kwoty </w:t>
      </w:r>
      <w:r w:rsidRPr="00D10CD1">
        <w:rPr>
          <w:rFonts w:asciiTheme="minorHAnsi" w:hAnsiTheme="minorHAnsi"/>
          <w:color w:val="FF0000"/>
          <w:szCs w:val="24"/>
        </w:rPr>
        <w:br/>
        <w:t>291 592,00 EUR;  krajowe środki publiczne budżet JST do kwoty 197 729,00 EUR; krajowe środki prywatne do kwoty 98 661,00 EUR; finansowanie ogółem do kwoty 2 601 688,00 EUR.</w:t>
      </w:r>
    </w:p>
    <w:p w14:paraId="74F23FB9" w14:textId="77777777" w:rsidR="00990F92" w:rsidRPr="00D10CD1" w:rsidRDefault="00990F92" w:rsidP="00990F92">
      <w:pPr>
        <w:spacing w:line="276" w:lineRule="auto"/>
        <w:jc w:val="both"/>
        <w:rPr>
          <w:rFonts w:asciiTheme="minorHAnsi" w:hAnsiTheme="minorHAnsi"/>
          <w:color w:val="FF0000"/>
          <w:szCs w:val="24"/>
        </w:rPr>
      </w:pPr>
    </w:p>
    <w:p w14:paraId="0C839BAA" w14:textId="77777777" w:rsidR="00990F92" w:rsidRPr="00D10CD1" w:rsidRDefault="00990F92" w:rsidP="00990F92">
      <w:pPr>
        <w:spacing w:line="340" w:lineRule="exact"/>
        <w:rPr>
          <w:rFonts w:asciiTheme="minorHAnsi" w:hAnsiTheme="minorHAnsi"/>
          <w:b/>
          <w:color w:val="FF0000"/>
          <w:szCs w:val="24"/>
        </w:rPr>
      </w:pPr>
      <w:r w:rsidRPr="00D10CD1">
        <w:rPr>
          <w:rFonts w:asciiTheme="minorHAnsi" w:hAnsiTheme="minorHAnsi"/>
          <w:b/>
          <w:color w:val="FF0000"/>
          <w:szCs w:val="24"/>
        </w:rPr>
        <w:t>Poddziałanie 10.4.4</w:t>
      </w:r>
    </w:p>
    <w:p w14:paraId="2FF77B30" w14:textId="77777777" w:rsidR="00990F92" w:rsidRPr="00D10CD1" w:rsidRDefault="00990F92" w:rsidP="00990F92">
      <w:pPr>
        <w:spacing w:line="340" w:lineRule="exact"/>
        <w:jc w:val="both"/>
        <w:rPr>
          <w:rFonts w:asciiTheme="minorHAnsi" w:hAnsiTheme="minorHAnsi"/>
          <w:color w:val="FF0000"/>
          <w:szCs w:val="24"/>
        </w:rPr>
      </w:pPr>
      <w:r w:rsidRPr="00D10CD1">
        <w:rPr>
          <w:rFonts w:asciiTheme="minorHAnsi" w:hAnsiTheme="minorHAnsi"/>
          <w:color w:val="FF0000"/>
          <w:szCs w:val="24"/>
        </w:rPr>
        <w:t xml:space="preserve">zmianie uległy wartości: wsparcie UE ogółem oraz EFS do kwoty 4 063 100,00 EUR; wkład krajowy ogółem do kwoty 717 018,00 EUR; krajowe środki publiczne ogółem do kwoty </w:t>
      </w:r>
      <w:r w:rsidRPr="00D10CD1">
        <w:rPr>
          <w:rFonts w:asciiTheme="minorHAnsi" w:hAnsiTheme="minorHAnsi"/>
          <w:color w:val="FF0000"/>
          <w:szCs w:val="24"/>
        </w:rPr>
        <w:br/>
        <w:t>535 746,00 EUR;  krajowe środki publiczne budżet JST do kwoty 264 833,00 EUR; krajowe środki prywatne do kwoty 181 272,00 EUR; finansowanie ogółem do kwoty 4 780 118,00 EUR.</w:t>
      </w:r>
    </w:p>
    <w:p w14:paraId="4DFDCCF2" w14:textId="77777777" w:rsidR="007A67D5" w:rsidRDefault="007A67D5" w:rsidP="00A24640">
      <w:pPr>
        <w:spacing w:line="340" w:lineRule="exact"/>
        <w:jc w:val="both"/>
        <w:rPr>
          <w:rFonts w:asciiTheme="minorHAnsi" w:hAnsiTheme="minorHAnsi"/>
          <w:szCs w:val="24"/>
        </w:rPr>
      </w:pPr>
    </w:p>
    <w:p w14:paraId="1CAC2C91" w14:textId="77777777" w:rsidR="007A67D5" w:rsidRPr="00085229" w:rsidRDefault="007A67D5" w:rsidP="00A24640">
      <w:pPr>
        <w:spacing w:line="340" w:lineRule="exact"/>
        <w:jc w:val="both"/>
        <w:rPr>
          <w:rFonts w:asciiTheme="minorHAnsi" w:hAnsiTheme="minorHAnsi"/>
          <w:szCs w:val="24"/>
        </w:rPr>
      </w:pPr>
      <w:r w:rsidRPr="005076B0">
        <w:rPr>
          <w:rFonts w:ascii="Calibri" w:eastAsia="Times New Roman" w:hAnsi="Calibri"/>
          <w:szCs w:val="24"/>
          <w:lang w:eastAsia="pl-PL"/>
        </w:rPr>
        <w:t>Analogicznie do powyższych zmian zostały skorygowane wartości w części  IV Wymiar teryt</w:t>
      </w:r>
      <w:r>
        <w:rPr>
          <w:rFonts w:ascii="Calibri" w:eastAsia="Times New Roman" w:hAnsi="Calibri"/>
          <w:szCs w:val="24"/>
          <w:lang w:eastAsia="pl-PL"/>
        </w:rPr>
        <w:t>orialny prowadzonej interwencji.</w:t>
      </w:r>
    </w:p>
    <w:p w14:paraId="1436898D" w14:textId="77777777" w:rsidR="007A67D5" w:rsidRDefault="007A67D5" w:rsidP="007A67D5">
      <w:pPr>
        <w:spacing w:line="276" w:lineRule="auto"/>
        <w:jc w:val="both"/>
        <w:rPr>
          <w:rFonts w:asciiTheme="minorHAnsi" w:hAnsiTheme="minorHAnsi"/>
          <w:szCs w:val="24"/>
        </w:rPr>
      </w:pPr>
      <w:bookmarkStart w:id="2" w:name="_Toc534813926"/>
      <w:bookmarkStart w:id="3" w:name="_Hlk534800061"/>
    </w:p>
    <w:p w14:paraId="0B4795A8" w14:textId="77777777" w:rsidR="009B471E" w:rsidRPr="007A67D5" w:rsidRDefault="006C6106" w:rsidP="0008036F">
      <w:pPr>
        <w:spacing w:line="276" w:lineRule="auto"/>
        <w:jc w:val="center"/>
        <w:rPr>
          <w:rFonts w:asciiTheme="minorHAnsi" w:hAnsiTheme="minorHAnsi" w:cstheme="minorHAnsi"/>
          <w:b/>
          <w:szCs w:val="24"/>
        </w:rPr>
      </w:pPr>
      <w:r w:rsidRPr="007A67D5">
        <w:rPr>
          <w:rFonts w:asciiTheme="minorHAnsi" w:hAnsiTheme="minorHAnsi"/>
          <w:b/>
          <w:szCs w:val="24"/>
        </w:rPr>
        <w:t>V</w:t>
      </w:r>
      <w:r w:rsidRPr="007A67D5">
        <w:rPr>
          <w:rFonts w:asciiTheme="minorHAnsi" w:hAnsiTheme="minorHAnsi" w:cstheme="minorHAnsi"/>
          <w:b/>
          <w:szCs w:val="24"/>
        </w:rPr>
        <w:t>. Wykaz dokumentów służących realizacji RPO WD</w:t>
      </w:r>
      <w:bookmarkEnd w:id="2"/>
    </w:p>
    <w:p w14:paraId="544500AF" w14:textId="77777777" w:rsidR="003626BA" w:rsidRPr="007A67D5" w:rsidRDefault="00116658" w:rsidP="007A67D5">
      <w:pPr>
        <w:spacing w:line="276" w:lineRule="auto"/>
        <w:jc w:val="both"/>
        <w:rPr>
          <w:rFonts w:asciiTheme="minorHAnsi" w:hAnsiTheme="minorHAnsi" w:cstheme="minorHAnsi"/>
          <w:b/>
          <w:szCs w:val="24"/>
        </w:rPr>
      </w:pPr>
      <w:bookmarkStart w:id="4" w:name="_Toc534813927"/>
      <w:bookmarkEnd w:id="3"/>
      <w:r w:rsidRPr="007A67D5">
        <w:rPr>
          <w:rFonts w:asciiTheme="minorHAnsi" w:hAnsiTheme="minorHAnsi" w:cstheme="minorHAnsi"/>
          <w:b/>
          <w:szCs w:val="24"/>
        </w:rPr>
        <w:t>1. Lista podstawowych aktów prawnych i dokumentów regulujących zarządzanie i wdrażanie RPO WD</w:t>
      </w:r>
      <w:bookmarkStart w:id="5" w:name="_Toc534813929"/>
      <w:bookmarkEnd w:id="4"/>
    </w:p>
    <w:p w14:paraId="76380B51" w14:textId="77777777" w:rsidR="009B471E" w:rsidRPr="007A67D5" w:rsidRDefault="00116658" w:rsidP="007A67D5">
      <w:pPr>
        <w:spacing w:line="276" w:lineRule="auto"/>
        <w:jc w:val="both"/>
        <w:rPr>
          <w:rFonts w:asciiTheme="minorHAnsi" w:hAnsiTheme="minorHAnsi" w:cstheme="minorHAnsi"/>
          <w:b/>
          <w:szCs w:val="24"/>
        </w:rPr>
      </w:pPr>
      <w:r w:rsidRPr="007A67D5">
        <w:rPr>
          <w:rFonts w:asciiTheme="minorHAnsi" w:hAnsiTheme="minorHAnsi" w:cstheme="minorHAnsi"/>
          <w:b/>
          <w:szCs w:val="24"/>
        </w:rPr>
        <w:t>1.2. Krajowe ustawy i rozporządzenia, wytyczne oraz inne dokumenty</w:t>
      </w:r>
      <w:bookmarkEnd w:id="5"/>
    </w:p>
    <w:p w14:paraId="5F172925" w14:textId="77777777" w:rsidR="006C6106" w:rsidRPr="00085229" w:rsidRDefault="006C6106" w:rsidP="00157D8A">
      <w:pPr>
        <w:widowControl/>
        <w:autoSpaceDE/>
        <w:autoSpaceDN/>
        <w:adjustRightInd/>
        <w:spacing w:before="40" w:after="40" w:line="240" w:lineRule="auto"/>
        <w:jc w:val="both"/>
        <w:rPr>
          <w:rFonts w:asciiTheme="minorHAnsi" w:eastAsia="Times New Roman" w:hAnsiTheme="minorHAnsi"/>
          <w:bCs/>
          <w:szCs w:val="24"/>
          <w:lang w:eastAsia="pl-PL"/>
        </w:rPr>
      </w:pPr>
      <w:r w:rsidRPr="00085229">
        <w:rPr>
          <w:rFonts w:asciiTheme="minorHAnsi" w:eastAsia="Times New Roman" w:hAnsiTheme="minorHAnsi"/>
          <w:bCs/>
          <w:szCs w:val="24"/>
          <w:lang w:eastAsia="pl-PL"/>
        </w:rPr>
        <w:t>Uaktualnienie podstaw prawnych o ustawy:</w:t>
      </w:r>
    </w:p>
    <w:p w14:paraId="16926110" w14:textId="77777777" w:rsidR="009B471E" w:rsidRPr="00085229" w:rsidRDefault="006C6106" w:rsidP="00085229">
      <w:pPr>
        <w:widowControl/>
        <w:autoSpaceDE/>
        <w:autoSpaceDN/>
        <w:adjustRightInd/>
        <w:spacing w:line="276" w:lineRule="auto"/>
        <w:jc w:val="both"/>
        <w:rPr>
          <w:rFonts w:asciiTheme="minorHAnsi" w:hAnsiTheme="minorHAnsi"/>
          <w:szCs w:val="24"/>
        </w:rPr>
      </w:pPr>
      <w:r w:rsidRPr="00085229">
        <w:rPr>
          <w:rFonts w:asciiTheme="minorHAnsi" w:hAnsiTheme="minorHAnsi"/>
          <w:szCs w:val="24"/>
        </w:rPr>
        <w:t xml:space="preserve">Ustawa </w:t>
      </w:r>
      <w:r w:rsidR="00116658" w:rsidRPr="00085229">
        <w:rPr>
          <w:rFonts w:asciiTheme="minorHAnsi" w:hAnsiTheme="minorHAnsi"/>
          <w:szCs w:val="24"/>
        </w:rPr>
        <w:t>z dnia 19 lipca 2019 r. o zapewnieniu dostępności osobom ze szczególnymi potrzebami</w:t>
      </w:r>
      <w:r w:rsidRPr="00085229">
        <w:rPr>
          <w:rFonts w:asciiTheme="minorHAnsi" w:hAnsiTheme="minorHAnsi"/>
          <w:szCs w:val="24"/>
        </w:rPr>
        <w:t xml:space="preserve"> i ustawa z 4 kwietnia 2019 r. o dostępności cyfrowej stron internetowych i aplikacji mobilnych podmiotów publicznych</w:t>
      </w:r>
    </w:p>
    <w:p w14:paraId="08A25684" w14:textId="77777777" w:rsidR="007A67D5" w:rsidRPr="00085229" w:rsidRDefault="007A67D5" w:rsidP="00157D8A">
      <w:pPr>
        <w:widowControl/>
        <w:autoSpaceDE/>
        <w:autoSpaceDN/>
        <w:adjustRightInd/>
        <w:spacing w:before="40" w:after="40" w:line="240" w:lineRule="auto"/>
        <w:jc w:val="both"/>
        <w:rPr>
          <w:rFonts w:asciiTheme="minorHAnsi" w:eastAsia="Times New Roman" w:hAnsiTheme="minorHAnsi"/>
          <w:bCs/>
          <w:szCs w:val="24"/>
          <w:lang w:eastAsia="pl-PL"/>
        </w:rPr>
      </w:pPr>
    </w:p>
    <w:p w14:paraId="56DDC62A" w14:textId="77777777" w:rsidR="00227DBE" w:rsidRPr="00085229" w:rsidRDefault="00227DBE" w:rsidP="007A67D5">
      <w:pPr>
        <w:spacing w:line="276" w:lineRule="auto"/>
        <w:jc w:val="center"/>
        <w:rPr>
          <w:rFonts w:asciiTheme="minorHAnsi" w:hAnsiTheme="minorHAnsi" w:cstheme="minorHAnsi"/>
          <w:b/>
          <w:szCs w:val="24"/>
        </w:rPr>
      </w:pPr>
      <w:r w:rsidRPr="00085229">
        <w:rPr>
          <w:rFonts w:asciiTheme="minorHAnsi" w:hAnsiTheme="minorHAnsi" w:cstheme="minorHAnsi"/>
          <w:b/>
          <w:szCs w:val="24"/>
        </w:rPr>
        <w:t xml:space="preserve">Załącznik nr 2 do Szczegółowego opisu osi </w:t>
      </w:r>
      <w:r w:rsidR="0008036F">
        <w:rPr>
          <w:rFonts w:asciiTheme="minorHAnsi" w:hAnsiTheme="minorHAnsi" w:cstheme="minorHAnsi"/>
          <w:b/>
          <w:szCs w:val="24"/>
        </w:rPr>
        <w:t>priorytetowych RPO WD 2014-2020</w:t>
      </w:r>
    </w:p>
    <w:p w14:paraId="15082CA6" w14:textId="77777777" w:rsidR="00157D8A" w:rsidRPr="00085229" w:rsidRDefault="00227DBE" w:rsidP="007A67D5">
      <w:pPr>
        <w:spacing w:line="276" w:lineRule="auto"/>
        <w:jc w:val="center"/>
        <w:rPr>
          <w:rFonts w:asciiTheme="minorHAnsi" w:hAnsiTheme="minorHAnsi" w:cstheme="minorHAnsi"/>
          <w:b/>
          <w:szCs w:val="24"/>
        </w:rPr>
      </w:pPr>
      <w:r w:rsidRPr="00085229">
        <w:rPr>
          <w:rFonts w:asciiTheme="minorHAnsi" w:hAnsiTheme="minorHAnsi" w:cstheme="minorHAnsi"/>
          <w:b/>
          <w:szCs w:val="24"/>
        </w:rPr>
        <w:t>Tabela wskaźników rezultatu bezpośredniego i produktu dla działań i poddziałań RPO WD 2014-2020</w:t>
      </w:r>
    </w:p>
    <w:p w14:paraId="75A5ABA7" w14:textId="77777777" w:rsidR="00227DBE" w:rsidRPr="00085229" w:rsidRDefault="00227DBE" w:rsidP="00227DBE">
      <w:pPr>
        <w:spacing w:line="276" w:lineRule="auto"/>
        <w:jc w:val="both"/>
        <w:rPr>
          <w:rFonts w:asciiTheme="minorHAnsi" w:hAnsiTheme="minorHAnsi" w:cstheme="minorHAnsi"/>
          <w:bCs/>
          <w:szCs w:val="24"/>
        </w:rPr>
      </w:pPr>
      <w:r w:rsidRPr="00085229">
        <w:rPr>
          <w:rFonts w:asciiTheme="minorHAnsi" w:hAnsiTheme="minorHAnsi" w:cstheme="minorHAnsi"/>
          <w:bCs/>
          <w:szCs w:val="24"/>
        </w:rPr>
        <w:t xml:space="preserve">Określenie brakujących wartości liczbowych wskaźników, aktualizacja pozostałych </w:t>
      </w:r>
      <w:r w:rsidR="009A7AC3" w:rsidRPr="00085229">
        <w:rPr>
          <w:rFonts w:asciiTheme="minorHAnsi" w:hAnsiTheme="minorHAnsi" w:cstheme="minorHAnsi"/>
          <w:bCs/>
          <w:szCs w:val="24"/>
        </w:rPr>
        <w:t xml:space="preserve">i usunięcie zbędnych </w:t>
      </w:r>
      <w:r w:rsidRPr="00085229">
        <w:rPr>
          <w:rFonts w:asciiTheme="minorHAnsi" w:hAnsiTheme="minorHAnsi" w:cstheme="minorHAnsi"/>
          <w:bCs/>
          <w:szCs w:val="24"/>
        </w:rPr>
        <w:t>wskaźników.</w:t>
      </w:r>
    </w:p>
    <w:p w14:paraId="6FB70D37" w14:textId="77777777" w:rsidR="00B601F2" w:rsidRDefault="00B601F2" w:rsidP="002B0EE4">
      <w:pPr>
        <w:spacing w:line="276" w:lineRule="auto"/>
        <w:jc w:val="center"/>
        <w:rPr>
          <w:rFonts w:asciiTheme="minorHAnsi" w:hAnsiTheme="minorHAnsi" w:cstheme="minorHAnsi"/>
          <w:b/>
          <w:szCs w:val="24"/>
        </w:rPr>
      </w:pPr>
    </w:p>
    <w:p w14:paraId="5C82F861" w14:textId="77777777" w:rsidR="00B601F2" w:rsidRPr="00085229" w:rsidRDefault="00B601F2" w:rsidP="007A67D5">
      <w:pPr>
        <w:spacing w:line="276" w:lineRule="auto"/>
        <w:jc w:val="center"/>
        <w:rPr>
          <w:rFonts w:asciiTheme="minorHAnsi" w:hAnsiTheme="minorHAnsi" w:cstheme="minorHAnsi"/>
          <w:b/>
          <w:bCs/>
          <w:szCs w:val="24"/>
        </w:rPr>
      </w:pPr>
      <w:r w:rsidRPr="00085229">
        <w:rPr>
          <w:rFonts w:asciiTheme="minorHAnsi" w:hAnsiTheme="minorHAnsi"/>
          <w:b/>
          <w:bCs/>
          <w:szCs w:val="24"/>
        </w:rPr>
        <w:t>Załącznik nr 5 do Szczegółowego opisu osi priorytetowych RPO WD 2014-2020</w:t>
      </w:r>
    </w:p>
    <w:p w14:paraId="33ECB75C" w14:textId="1B4304B7" w:rsidR="00A0277F" w:rsidRDefault="00B601F2" w:rsidP="00A0277F">
      <w:pPr>
        <w:spacing w:line="276" w:lineRule="auto"/>
        <w:jc w:val="center"/>
        <w:rPr>
          <w:rFonts w:asciiTheme="minorHAnsi" w:hAnsiTheme="minorHAnsi" w:cstheme="minorHAnsi"/>
          <w:b/>
          <w:szCs w:val="24"/>
        </w:rPr>
      </w:pPr>
      <w:r w:rsidRPr="0017386B">
        <w:rPr>
          <w:rFonts w:asciiTheme="minorHAnsi" w:hAnsiTheme="minorHAnsi" w:cstheme="minorHAnsi"/>
          <w:b/>
          <w:szCs w:val="24"/>
        </w:rPr>
        <w:t>Wykaz projektów zidentyfikowanych przez IZ RPO WD w ramach trybu pozakonkursowego RPO WD 2014-2020</w:t>
      </w:r>
    </w:p>
    <w:p w14:paraId="1766E1BC" w14:textId="77777777" w:rsidR="00A0277F" w:rsidRPr="00A0277F" w:rsidRDefault="00A0277F" w:rsidP="00A0277F">
      <w:pPr>
        <w:spacing w:line="276" w:lineRule="auto"/>
        <w:jc w:val="both"/>
        <w:rPr>
          <w:rFonts w:asciiTheme="minorHAnsi" w:hAnsiTheme="minorHAnsi" w:cstheme="minorHAnsi"/>
          <w:szCs w:val="24"/>
        </w:rPr>
      </w:pPr>
      <w:r w:rsidRPr="00A0277F">
        <w:rPr>
          <w:rFonts w:asciiTheme="minorHAnsi" w:hAnsiTheme="minorHAnsi" w:cstheme="minorHAnsi"/>
          <w:szCs w:val="24"/>
        </w:rPr>
        <w:t>Działanie 5.1 Drogowa dostępność transportowa</w:t>
      </w:r>
    </w:p>
    <w:p w14:paraId="60EEA324" w14:textId="77777777" w:rsidR="00A0277F" w:rsidRPr="00A0277F" w:rsidRDefault="00A0277F" w:rsidP="00A0277F">
      <w:pPr>
        <w:spacing w:line="276" w:lineRule="auto"/>
        <w:jc w:val="both"/>
        <w:rPr>
          <w:rFonts w:asciiTheme="minorHAnsi" w:hAnsiTheme="minorHAnsi" w:cstheme="minorHAnsi"/>
          <w:szCs w:val="24"/>
        </w:rPr>
      </w:pPr>
      <w:r w:rsidRPr="00A0277F">
        <w:rPr>
          <w:rFonts w:asciiTheme="minorHAnsi" w:hAnsiTheme="minorHAnsi" w:cstheme="minorHAnsi"/>
          <w:szCs w:val="24"/>
        </w:rPr>
        <w:t>Poddziałanie 5.1.1 Drogowa dostępność transportowa – konkursy horyzontalne</w:t>
      </w:r>
    </w:p>
    <w:p w14:paraId="3DF57E9C" w14:textId="055C2E04" w:rsidR="00A0277F" w:rsidRPr="00A0277F" w:rsidRDefault="00A0277F" w:rsidP="00A0277F">
      <w:pPr>
        <w:spacing w:line="276" w:lineRule="auto"/>
        <w:jc w:val="both"/>
        <w:rPr>
          <w:rFonts w:asciiTheme="minorHAnsi" w:hAnsiTheme="minorHAnsi" w:cstheme="minorHAnsi"/>
          <w:szCs w:val="24"/>
        </w:rPr>
      </w:pPr>
      <w:r w:rsidRPr="00A0277F">
        <w:rPr>
          <w:rFonts w:asciiTheme="minorHAnsi" w:hAnsiTheme="minorHAnsi" w:cstheme="minorHAnsi"/>
          <w:szCs w:val="24"/>
        </w:rPr>
        <w:t>zmiana terminu zakończenia realizacji projektu</w:t>
      </w:r>
      <w:r>
        <w:rPr>
          <w:rFonts w:asciiTheme="minorHAnsi" w:hAnsiTheme="minorHAnsi" w:cstheme="minorHAnsi"/>
          <w:szCs w:val="24"/>
        </w:rPr>
        <w:t xml:space="preserve"> „</w:t>
      </w:r>
      <w:r w:rsidRPr="00A0277F">
        <w:rPr>
          <w:rFonts w:asciiTheme="minorHAnsi" w:hAnsiTheme="minorHAnsi" w:cstheme="minorHAnsi"/>
          <w:szCs w:val="24"/>
        </w:rPr>
        <w:t>Realizacja projektu Trasa Sudecka – budowa obwodnicy Dzierżoniowa w ciągu drogi wojewódzkiej nr 382 (od skrzyżowania z drogą wojewódzką nr 383 ul. Jana Kilińskiego wraz z rondem do włączenia w drogę wojewódzką nr 382 ul. Świdnicka)</w:t>
      </w:r>
      <w:r>
        <w:rPr>
          <w:rFonts w:asciiTheme="minorHAnsi" w:hAnsiTheme="minorHAnsi" w:cstheme="minorHAnsi"/>
          <w:szCs w:val="24"/>
        </w:rPr>
        <w:t>”</w:t>
      </w:r>
    </w:p>
    <w:p w14:paraId="2AA1EA40" w14:textId="77777777" w:rsidR="00A0277F" w:rsidRPr="0017386B" w:rsidRDefault="00A0277F" w:rsidP="00A0277F">
      <w:pPr>
        <w:spacing w:line="276" w:lineRule="auto"/>
        <w:rPr>
          <w:rFonts w:asciiTheme="minorHAnsi" w:hAnsiTheme="minorHAnsi" w:cstheme="minorHAnsi"/>
          <w:b/>
          <w:szCs w:val="24"/>
        </w:rPr>
      </w:pPr>
    </w:p>
    <w:p w14:paraId="64A0D1E5" w14:textId="77777777" w:rsidR="00B601F2" w:rsidRPr="00085229" w:rsidRDefault="00B601F2" w:rsidP="00B601F2">
      <w:pPr>
        <w:spacing w:line="276" w:lineRule="auto"/>
        <w:jc w:val="both"/>
        <w:rPr>
          <w:rFonts w:asciiTheme="minorHAnsi" w:hAnsiTheme="minorHAnsi" w:cstheme="minorHAnsi"/>
          <w:szCs w:val="24"/>
        </w:rPr>
      </w:pPr>
      <w:r w:rsidRPr="00085229">
        <w:rPr>
          <w:rFonts w:asciiTheme="minorHAnsi" w:hAnsiTheme="minorHAnsi" w:cstheme="minorHAnsi"/>
          <w:szCs w:val="24"/>
        </w:rPr>
        <w:t>Działanie 8.2 Tytuł projektu: Dolnośląskie perspektywy na pracę w UE</w:t>
      </w:r>
      <w:r w:rsidR="00803232">
        <w:rPr>
          <w:rFonts w:asciiTheme="minorHAnsi" w:hAnsiTheme="minorHAnsi" w:cstheme="minorHAnsi"/>
          <w:szCs w:val="24"/>
        </w:rPr>
        <w:t xml:space="preserve"> - u</w:t>
      </w:r>
      <w:r w:rsidRPr="00085229">
        <w:rPr>
          <w:rFonts w:asciiTheme="minorHAnsi" w:hAnsiTheme="minorHAnsi" w:cstheme="minorHAnsi"/>
          <w:szCs w:val="24"/>
        </w:rPr>
        <w:t>sunięto projekt</w:t>
      </w:r>
    </w:p>
    <w:p w14:paraId="08A134A8" w14:textId="77777777" w:rsidR="00B601F2" w:rsidRPr="00085229" w:rsidRDefault="00AC4F7A" w:rsidP="00AC4F7A">
      <w:pPr>
        <w:spacing w:line="276" w:lineRule="auto"/>
        <w:jc w:val="both"/>
        <w:rPr>
          <w:rFonts w:asciiTheme="minorHAnsi" w:hAnsiTheme="minorHAnsi" w:cstheme="minorHAnsi"/>
          <w:szCs w:val="24"/>
        </w:rPr>
      </w:pPr>
      <w:r w:rsidRPr="00085229">
        <w:rPr>
          <w:rFonts w:asciiTheme="minorHAnsi" w:hAnsiTheme="minorHAnsi" w:cstheme="minorHAnsi"/>
          <w:szCs w:val="24"/>
        </w:rPr>
        <w:t>Działanie 10.4 Tytuł projektu: Dolnośląski Program Pomocy Stypendialnej dla szczególnie uzdolnionych w zakresie przedmiotów zawodowych uczniów dolnośląskich szkół ponadpo</w:t>
      </w:r>
      <w:r w:rsidR="00803232">
        <w:rPr>
          <w:rFonts w:asciiTheme="minorHAnsi" w:hAnsiTheme="minorHAnsi" w:cstheme="minorHAnsi"/>
          <w:szCs w:val="24"/>
        </w:rPr>
        <w:t xml:space="preserve">dstawowych i ponadgimnazjalnych - </w:t>
      </w:r>
      <w:r w:rsidRPr="00085229">
        <w:rPr>
          <w:rFonts w:asciiTheme="minorHAnsi" w:hAnsiTheme="minorHAnsi" w:cstheme="minorHAnsi"/>
          <w:szCs w:val="24"/>
        </w:rPr>
        <w:t>Dodano projekt</w:t>
      </w:r>
      <w:r w:rsidR="00803232">
        <w:rPr>
          <w:rFonts w:asciiTheme="minorHAnsi" w:hAnsiTheme="minorHAnsi" w:cstheme="minorHAnsi"/>
          <w:szCs w:val="24"/>
        </w:rPr>
        <w:t>.</w:t>
      </w:r>
    </w:p>
    <w:p w14:paraId="2B6DCB2D" w14:textId="77777777" w:rsidR="0017386B" w:rsidRDefault="0017386B" w:rsidP="007A67D5">
      <w:pPr>
        <w:spacing w:line="276" w:lineRule="auto"/>
        <w:jc w:val="center"/>
        <w:rPr>
          <w:rFonts w:asciiTheme="minorHAnsi" w:hAnsiTheme="minorHAnsi" w:cstheme="minorHAnsi"/>
          <w:b/>
          <w:bCs/>
          <w:szCs w:val="24"/>
        </w:rPr>
      </w:pPr>
    </w:p>
    <w:p w14:paraId="2E185564" w14:textId="77777777" w:rsidR="009979B3" w:rsidRPr="00085229" w:rsidRDefault="009979B3" w:rsidP="007A67D5">
      <w:pPr>
        <w:spacing w:line="276" w:lineRule="auto"/>
        <w:jc w:val="center"/>
        <w:rPr>
          <w:rFonts w:asciiTheme="minorHAnsi" w:hAnsiTheme="minorHAnsi" w:cstheme="minorHAnsi"/>
          <w:b/>
          <w:bCs/>
          <w:szCs w:val="24"/>
        </w:rPr>
      </w:pPr>
      <w:r w:rsidRPr="00085229">
        <w:rPr>
          <w:rFonts w:asciiTheme="minorHAnsi" w:hAnsiTheme="minorHAnsi" w:cstheme="minorHAnsi"/>
          <w:b/>
          <w:bCs/>
          <w:szCs w:val="24"/>
        </w:rPr>
        <w:t xml:space="preserve">Załącznik nr 7 </w:t>
      </w:r>
      <w:r w:rsidR="00116658" w:rsidRPr="00085229">
        <w:rPr>
          <w:rFonts w:asciiTheme="minorHAnsi" w:hAnsiTheme="minorHAnsi" w:cstheme="minorHAnsi"/>
          <w:b/>
          <w:bCs/>
          <w:szCs w:val="24"/>
        </w:rPr>
        <w:t>Zasady kwalifikowalności wydatków finansowanych z Europejskiego Funduszu Rozwoju Regionalnego w ramach Regionalnego Programu Operacyjnego Województwa Dolnośląskiego 2014-2020</w:t>
      </w:r>
    </w:p>
    <w:p w14:paraId="7690A136" w14:textId="77777777" w:rsidR="0017386B" w:rsidRDefault="0017386B" w:rsidP="009979B3">
      <w:pPr>
        <w:spacing w:line="276" w:lineRule="auto"/>
        <w:jc w:val="both"/>
        <w:rPr>
          <w:rFonts w:asciiTheme="minorHAnsi" w:hAnsiTheme="minorHAnsi" w:cstheme="minorHAnsi"/>
          <w:bCs/>
          <w:szCs w:val="24"/>
        </w:rPr>
      </w:pPr>
    </w:p>
    <w:p w14:paraId="25858430" w14:textId="77777777" w:rsidR="009979B3" w:rsidRPr="00085229" w:rsidRDefault="009979B3" w:rsidP="009979B3">
      <w:pPr>
        <w:spacing w:line="276" w:lineRule="auto"/>
        <w:jc w:val="both"/>
        <w:rPr>
          <w:rFonts w:asciiTheme="minorHAnsi" w:hAnsiTheme="minorHAnsi" w:cstheme="minorHAnsi"/>
          <w:bCs/>
          <w:szCs w:val="24"/>
        </w:rPr>
      </w:pPr>
      <w:r w:rsidRPr="00085229">
        <w:rPr>
          <w:rFonts w:asciiTheme="minorHAnsi" w:hAnsiTheme="minorHAnsi" w:cstheme="minorHAnsi"/>
          <w:bCs/>
          <w:szCs w:val="24"/>
        </w:rPr>
        <w:t>Dodano wykaz wydatków niekwalifikowalnych dla typu projektu inwestycje związane z</w:t>
      </w:r>
      <w:r w:rsidR="0017386B">
        <w:rPr>
          <w:rFonts w:asciiTheme="minorHAnsi" w:hAnsiTheme="minorHAnsi" w:cstheme="minorHAnsi"/>
          <w:bCs/>
          <w:szCs w:val="24"/>
        </w:rPr>
        <w:t> </w:t>
      </w:r>
      <w:r w:rsidRPr="00085229">
        <w:rPr>
          <w:rFonts w:asciiTheme="minorHAnsi" w:hAnsiTheme="minorHAnsi" w:cstheme="minorHAnsi"/>
          <w:bCs/>
          <w:szCs w:val="24"/>
        </w:rPr>
        <w:t>energooszczędnym oświetleniem ulicznym i drogowym przy drogach publicznych – 3.4 e</w:t>
      </w:r>
      <w:r w:rsidR="00415781" w:rsidRPr="00085229">
        <w:rPr>
          <w:rFonts w:asciiTheme="minorHAnsi" w:hAnsiTheme="minorHAnsi" w:cstheme="minorHAnsi"/>
          <w:bCs/>
          <w:szCs w:val="24"/>
        </w:rPr>
        <w:t xml:space="preserve"> dla</w:t>
      </w:r>
      <w:r w:rsidR="0017386B">
        <w:rPr>
          <w:rFonts w:asciiTheme="minorHAnsi" w:hAnsiTheme="minorHAnsi" w:cstheme="minorHAnsi"/>
          <w:bCs/>
          <w:szCs w:val="24"/>
        </w:rPr>
        <w:t> </w:t>
      </w:r>
      <w:r w:rsidR="00415781" w:rsidRPr="00085229">
        <w:rPr>
          <w:rFonts w:asciiTheme="minorHAnsi" w:hAnsiTheme="minorHAnsi" w:cstheme="minorHAnsi"/>
          <w:bCs/>
          <w:szCs w:val="24"/>
        </w:rPr>
        <w:t>poddziałania 3.4 Wdrażanie strategii niskoemisyjnych</w:t>
      </w:r>
      <w:r w:rsidR="00D82DD2" w:rsidRPr="00085229">
        <w:rPr>
          <w:rFonts w:asciiTheme="minorHAnsi" w:hAnsiTheme="minorHAnsi" w:cstheme="minorHAnsi"/>
          <w:bCs/>
          <w:szCs w:val="24"/>
        </w:rPr>
        <w:t>.</w:t>
      </w:r>
    </w:p>
    <w:p w14:paraId="0E2CEAC0" w14:textId="77777777" w:rsidR="00D82DD2" w:rsidRPr="00085229" w:rsidRDefault="00D82DD2" w:rsidP="009979B3">
      <w:pPr>
        <w:spacing w:line="276" w:lineRule="auto"/>
        <w:jc w:val="both"/>
        <w:rPr>
          <w:rFonts w:asciiTheme="minorHAnsi" w:hAnsiTheme="minorHAnsi" w:cstheme="minorHAnsi"/>
          <w:bCs/>
          <w:szCs w:val="24"/>
        </w:rPr>
      </w:pPr>
    </w:p>
    <w:p w14:paraId="6C367BE6" w14:textId="77777777" w:rsidR="00D046FD" w:rsidRPr="00085229" w:rsidRDefault="00D046FD" w:rsidP="00085229">
      <w:pPr>
        <w:widowControl/>
        <w:autoSpaceDE/>
        <w:autoSpaceDN/>
        <w:adjustRightInd/>
        <w:spacing w:line="276" w:lineRule="auto"/>
        <w:jc w:val="both"/>
        <w:rPr>
          <w:rFonts w:asciiTheme="minorHAnsi" w:hAnsiTheme="minorHAnsi" w:cs="Times New Roman"/>
          <w:szCs w:val="24"/>
        </w:rPr>
      </w:pPr>
      <w:r w:rsidRPr="00085229">
        <w:rPr>
          <w:rFonts w:asciiTheme="minorHAnsi" w:hAnsiTheme="minorHAnsi"/>
          <w:szCs w:val="24"/>
        </w:rPr>
        <w:t xml:space="preserve">Uzupełniono w ramach schematu 4.2.A wydatki niekwalifikowalne o wydatki dot. specjalistycznych środków transportu niezbędnych do prawidłowego funkcjonowania gospodarki wodno-ściekowej w aglomeracjach uwzględnionych w Krajowym Programie Oczyszczania Ścieków Komunalnych (KPOŚK) – od 2 do 10 tys. RLM (w tym wozów asenizacyjnych) przekraczające 20% wydatków kwalifikowalnych projektu. </w:t>
      </w:r>
    </w:p>
    <w:p w14:paraId="013C1095" w14:textId="77777777" w:rsidR="00D046FD" w:rsidRDefault="00D046FD" w:rsidP="00B84B03">
      <w:pPr>
        <w:spacing w:line="276" w:lineRule="auto"/>
        <w:jc w:val="both"/>
        <w:rPr>
          <w:rFonts w:asciiTheme="minorHAnsi" w:hAnsiTheme="minorHAnsi" w:cstheme="minorHAnsi"/>
          <w:bCs/>
          <w:szCs w:val="24"/>
        </w:rPr>
      </w:pPr>
    </w:p>
    <w:p w14:paraId="7854D880" w14:textId="77777777" w:rsidR="00507C63" w:rsidRPr="00085229" w:rsidRDefault="00507C63" w:rsidP="00B84B03">
      <w:pPr>
        <w:spacing w:line="276" w:lineRule="auto"/>
        <w:jc w:val="both"/>
        <w:rPr>
          <w:rFonts w:asciiTheme="minorHAnsi" w:hAnsiTheme="minorHAnsi" w:cstheme="minorHAnsi"/>
          <w:bCs/>
          <w:szCs w:val="24"/>
        </w:rPr>
      </w:pPr>
    </w:p>
    <w:p w14:paraId="6A02A56D" w14:textId="77777777" w:rsidR="000B5795" w:rsidRPr="000B5795" w:rsidRDefault="00D82DD2" w:rsidP="00B84B03">
      <w:pPr>
        <w:spacing w:line="276" w:lineRule="auto"/>
        <w:jc w:val="both"/>
        <w:rPr>
          <w:rFonts w:asciiTheme="minorHAnsi" w:hAnsiTheme="minorHAnsi" w:cstheme="minorHAnsi"/>
          <w:bCs/>
          <w:szCs w:val="24"/>
        </w:rPr>
      </w:pPr>
      <w:r w:rsidRPr="00085229">
        <w:rPr>
          <w:rFonts w:asciiTheme="minorHAnsi" w:hAnsiTheme="minorHAnsi" w:cstheme="minorHAnsi"/>
          <w:bCs/>
          <w:szCs w:val="24"/>
        </w:rPr>
        <w:t xml:space="preserve">Dodano w ramach schematu 4.4.H </w:t>
      </w:r>
      <w:r w:rsidR="000B5795">
        <w:rPr>
          <w:rFonts w:asciiTheme="minorHAnsi" w:hAnsiTheme="minorHAnsi" w:cstheme="minorHAnsi"/>
          <w:bCs/>
          <w:szCs w:val="24"/>
        </w:rPr>
        <w:t>zapis dotyczący</w:t>
      </w:r>
      <w:r w:rsidR="000B5795" w:rsidRPr="000B5795">
        <w:rPr>
          <w:rFonts w:asciiTheme="minorHAnsi" w:hAnsiTheme="minorHAnsi" w:cstheme="minorHAnsi"/>
          <w:bCs/>
          <w:szCs w:val="24"/>
        </w:rPr>
        <w:t xml:space="preserve"> przekroczenia 30% wydatków kwalifikowalnych projektu na zwiększenie dostępności do dofinansowywanej infrastruktury np. w postaci ścieżek rowerowych (z wyłączeniem dróg publicznych w rozumieniu ustawy z</w:t>
      </w:r>
      <w:r w:rsidR="00E5720C">
        <w:rPr>
          <w:rFonts w:asciiTheme="minorHAnsi" w:hAnsiTheme="minorHAnsi" w:cstheme="minorHAnsi"/>
          <w:bCs/>
          <w:szCs w:val="24"/>
        </w:rPr>
        <w:t> </w:t>
      </w:r>
      <w:r w:rsidR="000B5795" w:rsidRPr="000B5795">
        <w:rPr>
          <w:rFonts w:asciiTheme="minorHAnsi" w:hAnsiTheme="minorHAnsi" w:cstheme="minorHAnsi"/>
          <w:bCs/>
          <w:szCs w:val="24"/>
        </w:rPr>
        <w:t>dnia 21 marca 1985 r. o drogach publicznych).</w:t>
      </w:r>
    </w:p>
    <w:sectPr w:rsidR="000B5795" w:rsidRPr="000B5795" w:rsidSect="009037DE">
      <w:footerReference w:type="default" r:id="rId9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FE0F6F" w14:textId="77777777" w:rsidR="003C2F4E" w:rsidRDefault="003C2F4E" w:rsidP="003B4BEB">
      <w:pPr>
        <w:spacing w:line="240" w:lineRule="auto"/>
      </w:pPr>
      <w:r>
        <w:separator/>
      </w:r>
    </w:p>
  </w:endnote>
  <w:endnote w:type="continuationSeparator" w:id="0">
    <w:p w14:paraId="7CD51A67" w14:textId="77777777" w:rsidR="003C2F4E" w:rsidRDefault="003C2F4E" w:rsidP="003B4BE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8527549"/>
      <w:docPartObj>
        <w:docPartGallery w:val="Page Numbers (Bottom of Page)"/>
        <w:docPartUnique/>
      </w:docPartObj>
    </w:sdtPr>
    <w:sdtEndPr/>
    <w:sdtContent>
      <w:p w14:paraId="68AD56FF" w14:textId="77777777" w:rsidR="003C2F4E" w:rsidRDefault="00116658">
        <w:pPr>
          <w:pStyle w:val="Stopka"/>
          <w:jc w:val="center"/>
        </w:pPr>
        <w:r>
          <w:rPr>
            <w:noProof/>
          </w:rPr>
          <w:fldChar w:fldCharType="begin"/>
        </w:r>
        <w:r w:rsidR="003C2F4E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196A9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CEF5119" w14:textId="77777777" w:rsidR="003C2F4E" w:rsidRDefault="003C2F4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9146CE" w14:textId="77777777" w:rsidR="003C2F4E" w:rsidRDefault="003C2F4E" w:rsidP="003B4BEB">
      <w:pPr>
        <w:spacing w:line="240" w:lineRule="auto"/>
      </w:pPr>
      <w:r>
        <w:separator/>
      </w:r>
    </w:p>
  </w:footnote>
  <w:footnote w:type="continuationSeparator" w:id="0">
    <w:p w14:paraId="6F1D7CD5" w14:textId="77777777" w:rsidR="003C2F4E" w:rsidRDefault="003C2F4E" w:rsidP="003B4BE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02850"/>
    <w:multiLevelType w:val="hybridMultilevel"/>
    <w:tmpl w:val="7D0E08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A7438"/>
    <w:multiLevelType w:val="hybridMultilevel"/>
    <w:tmpl w:val="BC20B676"/>
    <w:lvl w:ilvl="0" w:tplc="EFF0677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416EC3"/>
    <w:multiLevelType w:val="hybridMultilevel"/>
    <w:tmpl w:val="E9785ACE"/>
    <w:lvl w:ilvl="0" w:tplc="EFF0677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0C52D3"/>
    <w:multiLevelType w:val="hybridMultilevel"/>
    <w:tmpl w:val="819CD826"/>
    <w:lvl w:ilvl="0" w:tplc="EFF0677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764093"/>
    <w:multiLevelType w:val="multilevel"/>
    <w:tmpl w:val="086453F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5C453F2"/>
    <w:multiLevelType w:val="hybridMultilevel"/>
    <w:tmpl w:val="FC783900"/>
    <w:lvl w:ilvl="0" w:tplc="5B705B1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8C10007"/>
    <w:multiLevelType w:val="hybridMultilevel"/>
    <w:tmpl w:val="87E845D4"/>
    <w:lvl w:ilvl="0" w:tplc="878C895E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 w15:restartNumberingAfterBreak="0">
    <w:nsid w:val="115E70B9"/>
    <w:multiLevelType w:val="hybridMultilevel"/>
    <w:tmpl w:val="4F7825AA"/>
    <w:lvl w:ilvl="0" w:tplc="EFF0677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794E1E"/>
    <w:multiLevelType w:val="hybridMultilevel"/>
    <w:tmpl w:val="5A422620"/>
    <w:lvl w:ilvl="0" w:tplc="EFF0677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9C4AF2"/>
    <w:multiLevelType w:val="hybridMultilevel"/>
    <w:tmpl w:val="B986BF46"/>
    <w:lvl w:ilvl="0" w:tplc="EFF06774">
      <w:start w:val="1"/>
      <w:numFmt w:val="bullet"/>
      <w:lvlText w:val="­"/>
      <w:lvlJc w:val="left"/>
      <w:pPr>
        <w:ind w:left="2160" w:hanging="360"/>
      </w:pPr>
      <w:rPr>
        <w:rFonts w:ascii="Courier New" w:hAnsi="Courier New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15C56BA5"/>
    <w:multiLevelType w:val="hybridMultilevel"/>
    <w:tmpl w:val="B9488F6C"/>
    <w:lvl w:ilvl="0" w:tplc="EFF0677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65549E"/>
    <w:multiLevelType w:val="multilevel"/>
    <w:tmpl w:val="0548F03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B5414CC"/>
    <w:multiLevelType w:val="hybridMultilevel"/>
    <w:tmpl w:val="3872EFE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E1D7122"/>
    <w:multiLevelType w:val="hybridMultilevel"/>
    <w:tmpl w:val="5370809A"/>
    <w:lvl w:ilvl="0" w:tplc="4C442A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011010"/>
    <w:multiLevelType w:val="multilevel"/>
    <w:tmpl w:val="E2009CB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F74605C"/>
    <w:multiLevelType w:val="hybridMultilevel"/>
    <w:tmpl w:val="E5BCEE94"/>
    <w:lvl w:ilvl="0" w:tplc="474C9ABA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B21506"/>
    <w:multiLevelType w:val="hybridMultilevel"/>
    <w:tmpl w:val="6AD0242A"/>
    <w:lvl w:ilvl="0" w:tplc="EFF0677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F554C5"/>
    <w:multiLevelType w:val="hybridMultilevel"/>
    <w:tmpl w:val="B7943D7A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2C5451E6"/>
    <w:multiLevelType w:val="hybridMultilevel"/>
    <w:tmpl w:val="45B210D4"/>
    <w:lvl w:ilvl="0" w:tplc="12C8E2CE">
      <w:start w:val="1"/>
      <w:numFmt w:val="decimal"/>
      <w:lvlText w:val="%1."/>
      <w:lvlJc w:val="left"/>
      <w:pPr>
        <w:ind w:left="457" w:hanging="360"/>
      </w:pPr>
      <w:rPr>
        <w:rFonts w:asciiTheme="minorHAnsi" w:eastAsia="Calibri" w:hAnsiTheme="minorHAnsi" w:cs="Arial"/>
      </w:rPr>
    </w:lvl>
    <w:lvl w:ilvl="1" w:tplc="04150003" w:tentative="1">
      <w:start w:val="1"/>
      <w:numFmt w:val="bullet"/>
      <w:lvlText w:val="o"/>
      <w:lvlJc w:val="left"/>
      <w:pPr>
        <w:ind w:left="11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17" w:hanging="360"/>
      </w:pPr>
      <w:rPr>
        <w:rFonts w:ascii="Wingdings" w:hAnsi="Wingdings" w:hint="default"/>
      </w:rPr>
    </w:lvl>
  </w:abstractNum>
  <w:abstractNum w:abstractNumId="19" w15:restartNumberingAfterBreak="0">
    <w:nsid w:val="2E802A60"/>
    <w:multiLevelType w:val="hybridMultilevel"/>
    <w:tmpl w:val="A198EEB2"/>
    <w:lvl w:ilvl="0" w:tplc="85D81E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B56E8A"/>
    <w:multiLevelType w:val="hybridMultilevel"/>
    <w:tmpl w:val="B7943D7A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 w15:restartNumberingAfterBreak="0">
    <w:nsid w:val="31FC5B20"/>
    <w:multiLevelType w:val="multilevel"/>
    <w:tmpl w:val="3D5E8EC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4887B5B"/>
    <w:multiLevelType w:val="hybridMultilevel"/>
    <w:tmpl w:val="3670C9A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 w15:restartNumberingAfterBreak="0">
    <w:nsid w:val="355F3B2B"/>
    <w:multiLevelType w:val="hybridMultilevel"/>
    <w:tmpl w:val="2A7AF992"/>
    <w:lvl w:ilvl="0" w:tplc="EFF06774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3744785E"/>
    <w:multiLevelType w:val="hybridMultilevel"/>
    <w:tmpl w:val="41B671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7853A3D"/>
    <w:multiLevelType w:val="hybridMultilevel"/>
    <w:tmpl w:val="85A0BC64"/>
    <w:lvl w:ilvl="0" w:tplc="1ECE0FC4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0C01638">
      <w:start w:val="1"/>
      <w:numFmt w:val="decimal"/>
      <w:lvlText w:val="%2."/>
      <w:lvlJc w:val="left"/>
      <w:pPr>
        <w:ind w:left="1080" w:hanging="360"/>
      </w:pPr>
      <w:rPr>
        <w:rFonts w:hint="default"/>
        <w:sz w:val="22"/>
        <w:szCs w:val="22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3A825BE0"/>
    <w:multiLevelType w:val="hybridMultilevel"/>
    <w:tmpl w:val="D8EE9A7C"/>
    <w:lvl w:ilvl="0" w:tplc="EFF0677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BCF39A6"/>
    <w:multiLevelType w:val="hybridMultilevel"/>
    <w:tmpl w:val="C42C78C8"/>
    <w:lvl w:ilvl="0" w:tplc="EFF0677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25F7691"/>
    <w:multiLevelType w:val="hybridMultilevel"/>
    <w:tmpl w:val="C81C80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4843184"/>
    <w:multiLevelType w:val="hybridMultilevel"/>
    <w:tmpl w:val="96CC96C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0" w15:restartNumberingAfterBreak="0">
    <w:nsid w:val="48C85D33"/>
    <w:multiLevelType w:val="hybridMultilevel"/>
    <w:tmpl w:val="599AE5F2"/>
    <w:lvl w:ilvl="0" w:tplc="EFF0677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9A75EE9"/>
    <w:multiLevelType w:val="hybridMultilevel"/>
    <w:tmpl w:val="A95237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CAC2479"/>
    <w:multiLevelType w:val="hybridMultilevel"/>
    <w:tmpl w:val="C79643B8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3" w15:restartNumberingAfterBreak="0">
    <w:nsid w:val="4F8854C3"/>
    <w:multiLevelType w:val="hybridMultilevel"/>
    <w:tmpl w:val="2B68BD76"/>
    <w:lvl w:ilvl="0" w:tplc="0415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34" w15:restartNumberingAfterBreak="0">
    <w:nsid w:val="50A47256"/>
    <w:multiLevelType w:val="hybridMultilevel"/>
    <w:tmpl w:val="321CBC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6C16D97"/>
    <w:multiLevelType w:val="hybridMultilevel"/>
    <w:tmpl w:val="7416D27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6" w15:restartNumberingAfterBreak="0">
    <w:nsid w:val="58946F34"/>
    <w:multiLevelType w:val="hybridMultilevel"/>
    <w:tmpl w:val="78EC89A0"/>
    <w:lvl w:ilvl="0" w:tplc="501EEAE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A4E2F90"/>
    <w:multiLevelType w:val="hybridMultilevel"/>
    <w:tmpl w:val="EAE6250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BD82923"/>
    <w:multiLevelType w:val="hybridMultilevel"/>
    <w:tmpl w:val="DA9ACF24"/>
    <w:lvl w:ilvl="0" w:tplc="0415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9" w15:restartNumberingAfterBreak="0">
    <w:nsid w:val="5DBB17B6"/>
    <w:multiLevelType w:val="hybridMultilevel"/>
    <w:tmpl w:val="B1AE054C"/>
    <w:lvl w:ilvl="0" w:tplc="EFF0677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3A1558B"/>
    <w:multiLevelType w:val="hybridMultilevel"/>
    <w:tmpl w:val="3EA46282"/>
    <w:lvl w:ilvl="0" w:tplc="04150001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41" w15:restartNumberingAfterBreak="0">
    <w:nsid w:val="6DE545DF"/>
    <w:multiLevelType w:val="hybridMultilevel"/>
    <w:tmpl w:val="B1B027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6F9F6B7A"/>
    <w:multiLevelType w:val="hybridMultilevel"/>
    <w:tmpl w:val="C564454A"/>
    <w:lvl w:ilvl="0" w:tplc="F3E07866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1F172A8"/>
    <w:multiLevelType w:val="hybridMultilevel"/>
    <w:tmpl w:val="B804FBB2"/>
    <w:lvl w:ilvl="0" w:tplc="EFF0677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1F77407"/>
    <w:multiLevelType w:val="hybridMultilevel"/>
    <w:tmpl w:val="EADC8252"/>
    <w:lvl w:ilvl="0" w:tplc="EFF0677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31249B6"/>
    <w:multiLevelType w:val="hybridMultilevel"/>
    <w:tmpl w:val="14BE3A0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70419E6"/>
    <w:multiLevelType w:val="hybridMultilevel"/>
    <w:tmpl w:val="055051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8E3AD6"/>
    <w:multiLevelType w:val="hybridMultilevel"/>
    <w:tmpl w:val="E70C467C"/>
    <w:lvl w:ilvl="0" w:tplc="EFF0677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6"/>
  </w:num>
  <w:num w:numId="3">
    <w:abstractNumId w:val="30"/>
  </w:num>
  <w:num w:numId="4">
    <w:abstractNumId w:val="19"/>
  </w:num>
  <w:num w:numId="5">
    <w:abstractNumId w:val="3"/>
  </w:num>
  <w:num w:numId="6">
    <w:abstractNumId w:val="44"/>
  </w:num>
  <w:num w:numId="7">
    <w:abstractNumId w:val="2"/>
  </w:num>
  <w:num w:numId="8">
    <w:abstractNumId w:val="7"/>
  </w:num>
  <w:num w:numId="9">
    <w:abstractNumId w:val="10"/>
  </w:num>
  <w:num w:numId="10">
    <w:abstractNumId w:val="43"/>
  </w:num>
  <w:num w:numId="11">
    <w:abstractNumId w:val="1"/>
  </w:num>
  <w:num w:numId="12">
    <w:abstractNumId w:val="27"/>
  </w:num>
  <w:num w:numId="13">
    <w:abstractNumId w:val="47"/>
  </w:num>
  <w:num w:numId="14">
    <w:abstractNumId w:val="26"/>
  </w:num>
  <w:num w:numId="15">
    <w:abstractNumId w:val="5"/>
  </w:num>
  <w:num w:numId="16">
    <w:abstractNumId w:val="20"/>
  </w:num>
  <w:num w:numId="17">
    <w:abstractNumId w:val="17"/>
  </w:num>
  <w:num w:numId="18">
    <w:abstractNumId w:val="37"/>
  </w:num>
  <w:num w:numId="19">
    <w:abstractNumId w:val="8"/>
  </w:num>
  <w:num w:numId="20">
    <w:abstractNumId w:val="22"/>
  </w:num>
  <w:num w:numId="21">
    <w:abstractNumId w:val="32"/>
  </w:num>
  <w:num w:numId="22">
    <w:abstractNumId w:val="23"/>
  </w:num>
  <w:num w:numId="23">
    <w:abstractNumId w:val="9"/>
  </w:num>
  <w:num w:numId="24">
    <w:abstractNumId w:val="39"/>
  </w:num>
  <w:num w:numId="25">
    <w:abstractNumId w:val="13"/>
  </w:num>
  <w:num w:numId="26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5"/>
  </w:num>
  <w:num w:numId="31">
    <w:abstractNumId w:val="33"/>
  </w:num>
  <w:num w:numId="32">
    <w:abstractNumId w:val="25"/>
  </w:num>
  <w:num w:numId="33">
    <w:abstractNumId w:val="36"/>
  </w:num>
  <w:num w:numId="34">
    <w:abstractNumId w:val="31"/>
  </w:num>
  <w:num w:numId="35">
    <w:abstractNumId w:val="40"/>
  </w:num>
  <w:num w:numId="36">
    <w:abstractNumId w:val="28"/>
  </w:num>
  <w:num w:numId="37">
    <w:abstractNumId w:val="29"/>
  </w:num>
  <w:num w:numId="38">
    <w:abstractNumId w:val="35"/>
  </w:num>
  <w:num w:numId="39">
    <w:abstractNumId w:val="41"/>
  </w:num>
  <w:num w:numId="40">
    <w:abstractNumId w:val="38"/>
  </w:num>
  <w:num w:numId="41">
    <w:abstractNumId w:val="34"/>
  </w:num>
  <w:num w:numId="42">
    <w:abstractNumId w:val="18"/>
  </w:num>
  <w:num w:numId="43">
    <w:abstractNumId w:val="42"/>
  </w:num>
  <w:num w:numId="44">
    <w:abstractNumId w:val="15"/>
  </w:num>
  <w:num w:numId="45">
    <w:abstractNumId w:val="12"/>
  </w:num>
  <w:num w:numId="46">
    <w:abstractNumId w:val="6"/>
  </w:num>
  <w:num w:numId="47">
    <w:abstractNumId w:val="46"/>
  </w:num>
  <w:num w:numId="48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B14"/>
    <w:rsid w:val="00001FD3"/>
    <w:rsid w:val="00003CC0"/>
    <w:rsid w:val="00004765"/>
    <w:rsid w:val="00005769"/>
    <w:rsid w:val="00007F95"/>
    <w:rsid w:val="000110AA"/>
    <w:rsid w:val="0001289E"/>
    <w:rsid w:val="000130B6"/>
    <w:rsid w:val="00013FB3"/>
    <w:rsid w:val="0001432C"/>
    <w:rsid w:val="00014E11"/>
    <w:rsid w:val="00016ECA"/>
    <w:rsid w:val="00017250"/>
    <w:rsid w:val="00020035"/>
    <w:rsid w:val="000200EF"/>
    <w:rsid w:val="00020980"/>
    <w:rsid w:val="00020CF6"/>
    <w:rsid w:val="00021119"/>
    <w:rsid w:val="00021476"/>
    <w:rsid w:val="00021546"/>
    <w:rsid w:val="0002173D"/>
    <w:rsid w:val="00022491"/>
    <w:rsid w:val="00022498"/>
    <w:rsid w:val="00024512"/>
    <w:rsid w:val="000257CC"/>
    <w:rsid w:val="000258ED"/>
    <w:rsid w:val="00025B9C"/>
    <w:rsid w:val="00026054"/>
    <w:rsid w:val="00026208"/>
    <w:rsid w:val="0003007F"/>
    <w:rsid w:val="00030864"/>
    <w:rsid w:val="000315D4"/>
    <w:rsid w:val="000318BD"/>
    <w:rsid w:val="000324B9"/>
    <w:rsid w:val="00033AD5"/>
    <w:rsid w:val="00033E9E"/>
    <w:rsid w:val="000361A9"/>
    <w:rsid w:val="00036A75"/>
    <w:rsid w:val="0004035E"/>
    <w:rsid w:val="00042429"/>
    <w:rsid w:val="00044200"/>
    <w:rsid w:val="000463F8"/>
    <w:rsid w:val="000503AF"/>
    <w:rsid w:val="00050AC8"/>
    <w:rsid w:val="00052952"/>
    <w:rsid w:val="000530D9"/>
    <w:rsid w:val="00054781"/>
    <w:rsid w:val="00054B3F"/>
    <w:rsid w:val="0005515F"/>
    <w:rsid w:val="00055728"/>
    <w:rsid w:val="00057D48"/>
    <w:rsid w:val="00060805"/>
    <w:rsid w:val="00060BFE"/>
    <w:rsid w:val="00061919"/>
    <w:rsid w:val="00062972"/>
    <w:rsid w:val="00063CA6"/>
    <w:rsid w:val="00064900"/>
    <w:rsid w:val="00066BEF"/>
    <w:rsid w:val="00066DC4"/>
    <w:rsid w:val="0006714F"/>
    <w:rsid w:val="000676D0"/>
    <w:rsid w:val="00070EEF"/>
    <w:rsid w:val="00072B05"/>
    <w:rsid w:val="000745A9"/>
    <w:rsid w:val="0007493D"/>
    <w:rsid w:val="00074B74"/>
    <w:rsid w:val="00074E4C"/>
    <w:rsid w:val="00074F58"/>
    <w:rsid w:val="00075CF5"/>
    <w:rsid w:val="000760BC"/>
    <w:rsid w:val="0007665B"/>
    <w:rsid w:val="00077057"/>
    <w:rsid w:val="00077506"/>
    <w:rsid w:val="0008036F"/>
    <w:rsid w:val="00080A4E"/>
    <w:rsid w:val="00080DFC"/>
    <w:rsid w:val="0008211C"/>
    <w:rsid w:val="00082DF5"/>
    <w:rsid w:val="000830F5"/>
    <w:rsid w:val="00085229"/>
    <w:rsid w:val="00085F51"/>
    <w:rsid w:val="00086D17"/>
    <w:rsid w:val="00091977"/>
    <w:rsid w:val="00091E98"/>
    <w:rsid w:val="00091F82"/>
    <w:rsid w:val="000923BB"/>
    <w:rsid w:val="00093F1F"/>
    <w:rsid w:val="00094881"/>
    <w:rsid w:val="000A0B8E"/>
    <w:rsid w:val="000A1B81"/>
    <w:rsid w:val="000A21B8"/>
    <w:rsid w:val="000A6052"/>
    <w:rsid w:val="000A6631"/>
    <w:rsid w:val="000A6C83"/>
    <w:rsid w:val="000B452E"/>
    <w:rsid w:val="000B4D71"/>
    <w:rsid w:val="000B5795"/>
    <w:rsid w:val="000B5A5B"/>
    <w:rsid w:val="000B6D5B"/>
    <w:rsid w:val="000B6FD7"/>
    <w:rsid w:val="000B76B6"/>
    <w:rsid w:val="000C043B"/>
    <w:rsid w:val="000C05AB"/>
    <w:rsid w:val="000C0E4C"/>
    <w:rsid w:val="000C2F13"/>
    <w:rsid w:val="000C30B8"/>
    <w:rsid w:val="000C566D"/>
    <w:rsid w:val="000C72A4"/>
    <w:rsid w:val="000C7362"/>
    <w:rsid w:val="000C7517"/>
    <w:rsid w:val="000C7BC9"/>
    <w:rsid w:val="000D1346"/>
    <w:rsid w:val="000D1DF7"/>
    <w:rsid w:val="000D27A1"/>
    <w:rsid w:val="000D2CA3"/>
    <w:rsid w:val="000D3F41"/>
    <w:rsid w:val="000D4170"/>
    <w:rsid w:val="000D46B4"/>
    <w:rsid w:val="000D4EA7"/>
    <w:rsid w:val="000D6B14"/>
    <w:rsid w:val="000D7FCF"/>
    <w:rsid w:val="000E0455"/>
    <w:rsid w:val="000E06F7"/>
    <w:rsid w:val="000E0970"/>
    <w:rsid w:val="000E0A7C"/>
    <w:rsid w:val="000E0A98"/>
    <w:rsid w:val="000E2029"/>
    <w:rsid w:val="000E448C"/>
    <w:rsid w:val="000E527F"/>
    <w:rsid w:val="000E64C6"/>
    <w:rsid w:val="000E661C"/>
    <w:rsid w:val="000F0C47"/>
    <w:rsid w:val="000F1888"/>
    <w:rsid w:val="000F1BFA"/>
    <w:rsid w:val="000F2A74"/>
    <w:rsid w:val="000F394B"/>
    <w:rsid w:val="000F3D46"/>
    <w:rsid w:val="000F56FD"/>
    <w:rsid w:val="000F707F"/>
    <w:rsid w:val="00100970"/>
    <w:rsid w:val="00100B02"/>
    <w:rsid w:val="00102009"/>
    <w:rsid w:val="00102146"/>
    <w:rsid w:val="00104B36"/>
    <w:rsid w:val="00107218"/>
    <w:rsid w:val="0011000F"/>
    <w:rsid w:val="001101C9"/>
    <w:rsid w:val="001123CC"/>
    <w:rsid w:val="00113956"/>
    <w:rsid w:val="0011462C"/>
    <w:rsid w:val="00115079"/>
    <w:rsid w:val="00115E7E"/>
    <w:rsid w:val="00115EBC"/>
    <w:rsid w:val="00116658"/>
    <w:rsid w:val="00117AA0"/>
    <w:rsid w:val="00117D41"/>
    <w:rsid w:val="00120557"/>
    <w:rsid w:val="00120965"/>
    <w:rsid w:val="0012112D"/>
    <w:rsid w:val="001218DD"/>
    <w:rsid w:val="00122AE4"/>
    <w:rsid w:val="001231ED"/>
    <w:rsid w:val="001265F1"/>
    <w:rsid w:val="001303BB"/>
    <w:rsid w:val="00130EBC"/>
    <w:rsid w:val="00131343"/>
    <w:rsid w:val="001320CA"/>
    <w:rsid w:val="00132E75"/>
    <w:rsid w:val="001334C1"/>
    <w:rsid w:val="001345A7"/>
    <w:rsid w:val="00136765"/>
    <w:rsid w:val="001378A2"/>
    <w:rsid w:val="00137E88"/>
    <w:rsid w:val="00140526"/>
    <w:rsid w:val="00140BD8"/>
    <w:rsid w:val="0014126A"/>
    <w:rsid w:val="00142530"/>
    <w:rsid w:val="00143521"/>
    <w:rsid w:val="00143B91"/>
    <w:rsid w:val="00144529"/>
    <w:rsid w:val="00144CC1"/>
    <w:rsid w:val="001451DC"/>
    <w:rsid w:val="00146109"/>
    <w:rsid w:val="0014717A"/>
    <w:rsid w:val="00150C7D"/>
    <w:rsid w:val="0015169C"/>
    <w:rsid w:val="00152AFA"/>
    <w:rsid w:val="001544EB"/>
    <w:rsid w:val="00154656"/>
    <w:rsid w:val="00155523"/>
    <w:rsid w:val="00155F6D"/>
    <w:rsid w:val="00156A31"/>
    <w:rsid w:val="00157D8A"/>
    <w:rsid w:val="0016257C"/>
    <w:rsid w:val="00164896"/>
    <w:rsid w:val="00166B94"/>
    <w:rsid w:val="00166D97"/>
    <w:rsid w:val="0016720E"/>
    <w:rsid w:val="00167BE2"/>
    <w:rsid w:val="0017144E"/>
    <w:rsid w:val="001727E4"/>
    <w:rsid w:val="00172AD0"/>
    <w:rsid w:val="00172D56"/>
    <w:rsid w:val="0017386B"/>
    <w:rsid w:val="00174638"/>
    <w:rsid w:val="001752C0"/>
    <w:rsid w:val="00175A59"/>
    <w:rsid w:val="00176899"/>
    <w:rsid w:val="00177ACC"/>
    <w:rsid w:val="00177FA1"/>
    <w:rsid w:val="001800AD"/>
    <w:rsid w:val="00180FC4"/>
    <w:rsid w:val="00181071"/>
    <w:rsid w:val="0018139D"/>
    <w:rsid w:val="00183037"/>
    <w:rsid w:val="00183045"/>
    <w:rsid w:val="0018446F"/>
    <w:rsid w:val="00184878"/>
    <w:rsid w:val="00184F70"/>
    <w:rsid w:val="00185DA4"/>
    <w:rsid w:val="001879C1"/>
    <w:rsid w:val="00187A5D"/>
    <w:rsid w:val="0019089A"/>
    <w:rsid w:val="001927F1"/>
    <w:rsid w:val="00193DAC"/>
    <w:rsid w:val="001954BD"/>
    <w:rsid w:val="00195C30"/>
    <w:rsid w:val="00196A94"/>
    <w:rsid w:val="00197EE4"/>
    <w:rsid w:val="001A0A84"/>
    <w:rsid w:val="001A514D"/>
    <w:rsid w:val="001A558F"/>
    <w:rsid w:val="001A595C"/>
    <w:rsid w:val="001A6FBC"/>
    <w:rsid w:val="001A7092"/>
    <w:rsid w:val="001A78CE"/>
    <w:rsid w:val="001B0174"/>
    <w:rsid w:val="001B1816"/>
    <w:rsid w:val="001B1CB4"/>
    <w:rsid w:val="001B26A4"/>
    <w:rsid w:val="001B2DF2"/>
    <w:rsid w:val="001B3C1D"/>
    <w:rsid w:val="001B44AE"/>
    <w:rsid w:val="001B586E"/>
    <w:rsid w:val="001B6FCF"/>
    <w:rsid w:val="001C108A"/>
    <w:rsid w:val="001C2A1A"/>
    <w:rsid w:val="001C4C8A"/>
    <w:rsid w:val="001C726E"/>
    <w:rsid w:val="001C740E"/>
    <w:rsid w:val="001C7D9D"/>
    <w:rsid w:val="001D03E8"/>
    <w:rsid w:val="001D0A33"/>
    <w:rsid w:val="001D1E45"/>
    <w:rsid w:val="001D2BF1"/>
    <w:rsid w:val="001D36D3"/>
    <w:rsid w:val="001D56ED"/>
    <w:rsid w:val="001D6328"/>
    <w:rsid w:val="001D717E"/>
    <w:rsid w:val="001D7200"/>
    <w:rsid w:val="001D7CF4"/>
    <w:rsid w:val="001D7D62"/>
    <w:rsid w:val="001E13DD"/>
    <w:rsid w:val="001E2802"/>
    <w:rsid w:val="001E2A96"/>
    <w:rsid w:val="001E3A0A"/>
    <w:rsid w:val="001E7D8D"/>
    <w:rsid w:val="001F006C"/>
    <w:rsid w:val="001F05E0"/>
    <w:rsid w:val="001F07D9"/>
    <w:rsid w:val="001F1345"/>
    <w:rsid w:val="001F1E71"/>
    <w:rsid w:val="001F2BEA"/>
    <w:rsid w:val="001F3168"/>
    <w:rsid w:val="001F4580"/>
    <w:rsid w:val="001F4630"/>
    <w:rsid w:val="001F4AF1"/>
    <w:rsid w:val="001F5091"/>
    <w:rsid w:val="001F616E"/>
    <w:rsid w:val="001F6533"/>
    <w:rsid w:val="001F6DF4"/>
    <w:rsid w:val="00200FB1"/>
    <w:rsid w:val="00201BBA"/>
    <w:rsid w:val="00202B94"/>
    <w:rsid w:val="00202D16"/>
    <w:rsid w:val="00203000"/>
    <w:rsid w:val="00204255"/>
    <w:rsid w:val="0020459A"/>
    <w:rsid w:val="0020551B"/>
    <w:rsid w:val="00205686"/>
    <w:rsid w:val="00206376"/>
    <w:rsid w:val="002064B3"/>
    <w:rsid w:val="00206560"/>
    <w:rsid w:val="00207257"/>
    <w:rsid w:val="002124FD"/>
    <w:rsid w:val="002127CB"/>
    <w:rsid w:val="00212944"/>
    <w:rsid w:val="0021590A"/>
    <w:rsid w:val="002174ED"/>
    <w:rsid w:val="00221AA2"/>
    <w:rsid w:val="00222622"/>
    <w:rsid w:val="00224312"/>
    <w:rsid w:val="00226258"/>
    <w:rsid w:val="002263B2"/>
    <w:rsid w:val="00227518"/>
    <w:rsid w:val="00227DBE"/>
    <w:rsid w:val="0023043D"/>
    <w:rsid w:val="0023121B"/>
    <w:rsid w:val="0023185C"/>
    <w:rsid w:val="00232242"/>
    <w:rsid w:val="00233DFA"/>
    <w:rsid w:val="0023683A"/>
    <w:rsid w:val="00237BD2"/>
    <w:rsid w:val="00240867"/>
    <w:rsid w:val="00243473"/>
    <w:rsid w:val="00243F42"/>
    <w:rsid w:val="00244139"/>
    <w:rsid w:val="0024431E"/>
    <w:rsid w:val="00244780"/>
    <w:rsid w:val="00244F29"/>
    <w:rsid w:val="0024631D"/>
    <w:rsid w:val="00246E52"/>
    <w:rsid w:val="002474EE"/>
    <w:rsid w:val="002500AD"/>
    <w:rsid w:val="0025066A"/>
    <w:rsid w:val="00252E74"/>
    <w:rsid w:val="002542EF"/>
    <w:rsid w:val="00255330"/>
    <w:rsid w:val="00256D8C"/>
    <w:rsid w:val="00260DA1"/>
    <w:rsid w:val="0026109C"/>
    <w:rsid w:val="00261E97"/>
    <w:rsid w:val="002624B2"/>
    <w:rsid w:val="002630A3"/>
    <w:rsid w:val="00264408"/>
    <w:rsid w:val="00264D63"/>
    <w:rsid w:val="00266040"/>
    <w:rsid w:val="0026642A"/>
    <w:rsid w:val="00270669"/>
    <w:rsid w:val="00271AD0"/>
    <w:rsid w:val="002720A0"/>
    <w:rsid w:val="00274935"/>
    <w:rsid w:val="00275A93"/>
    <w:rsid w:val="0028075C"/>
    <w:rsid w:val="00280C6B"/>
    <w:rsid w:val="00281F49"/>
    <w:rsid w:val="00282CA9"/>
    <w:rsid w:val="00285303"/>
    <w:rsid w:val="00285D4E"/>
    <w:rsid w:val="00286633"/>
    <w:rsid w:val="00286EAB"/>
    <w:rsid w:val="002904D7"/>
    <w:rsid w:val="00292C97"/>
    <w:rsid w:val="00292DBE"/>
    <w:rsid w:val="002949B3"/>
    <w:rsid w:val="00294A9E"/>
    <w:rsid w:val="00294C9C"/>
    <w:rsid w:val="0029786B"/>
    <w:rsid w:val="002A0186"/>
    <w:rsid w:val="002A02EE"/>
    <w:rsid w:val="002A1BB9"/>
    <w:rsid w:val="002A1F4B"/>
    <w:rsid w:val="002A2B43"/>
    <w:rsid w:val="002A37AF"/>
    <w:rsid w:val="002A4B81"/>
    <w:rsid w:val="002A78AD"/>
    <w:rsid w:val="002B0EE4"/>
    <w:rsid w:val="002B1B1F"/>
    <w:rsid w:val="002B1D2D"/>
    <w:rsid w:val="002B2F07"/>
    <w:rsid w:val="002B375B"/>
    <w:rsid w:val="002B376C"/>
    <w:rsid w:val="002B3CBA"/>
    <w:rsid w:val="002B4CB1"/>
    <w:rsid w:val="002B5B24"/>
    <w:rsid w:val="002B7AA1"/>
    <w:rsid w:val="002C0F9C"/>
    <w:rsid w:val="002C2758"/>
    <w:rsid w:val="002C34D1"/>
    <w:rsid w:val="002C35DD"/>
    <w:rsid w:val="002C42EC"/>
    <w:rsid w:val="002C4A07"/>
    <w:rsid w:val="002C4F9F"/>
    <w:rsid w:val="002D0557"/>
    <w:rsid w:val="002D05A8"/>
    <w:rsid w:val="002D23E1"/>
    <w:rsid w:val="002D254A"/>
    <w:rsid w:val="002D29B3"/>
    <w:rsid w:val="002D2AD1"/>
    <w:rsid w:val="002D2BF0"/>
    <w:rsid w:val="002D4848"/>
    <w:rsid w:val="002D6F02"/>
    <w:rsid w:val="002D7D2A"/>
    <w:rsid w:val="002E1154"/>
    <w:rsid w:val="002E3FFE"/>
    <w:rsid w:val="002E5433"/>
    <w:rsid w:val="002E6B4A"/>
    <w:rsid w:val="002F0A24"/>
    <w:rsid w:val="002F0ACC"/>
    <w:rsid w:val="002F24B7"/>
    <w:rsid w:val="002F3FB9"/>
    <w:rsid w:val="002F4EAA"/>
    <w:rsid w:val="002F720C"/>
    <w:rsid w:val="003009F0"/>
    <w:rsid w:val="003028E7"/>
    <w:rsid w:val="00304328"/>
    <w:rsid w:val="00304A37"/>
    <w:rsid w:val="003055EB"/>
    <w:rsid w:val="00305892"/>
    <w:rsid w:val="00305A54"/>
    <w:rsid w:val="00306571"/>
    <w:rsid w:val="00306DC4"/>
    <w:rsid w:val="003077EA"/>
    <w:rsid w:val="00310357"/>
    <w:rsid w:val="003105F7"/>
    <w:rsid w:val="00310D0A"/>
    <w:rsid w:val="00311347"/>
    <w:rsid w:val="00312896"/>
    <w:rsid w:val="00312EE0"/>
    <w:rsid w:val="0031356D"/>
    <w:rsid w:val="00316A7A"/>
    <w:rsid w:val="0031798E"/>
    <w:rsid w:val="00321BB6"/>
    <w:rsid w:val="003227AA"/>
    <w:rsid w:val="00322B46"/>
    <w:rsid w:val="00322E08"/>
    <w:rsid w:val="00323C0D"/>
    <w:rsid w:val="00323D04"/>
    <w:rsid w:val="00323F2D"/>
    <w:rsid w:val="003249B2"/>
    <w:rsid w:val="00324C51"/>
    <w:rsid w:val="00330C71"/>
    <w:rsid w:val="00330E1A"/>
    <w:rsid w:val="00331DB5"/>
    <w:rsid w:val="00331F0D"/>
    <w:rsid w:val="003340C9"/>
    <w:rsid w:val="003341E5"/>
    <w:rsid w:val="0033424B"/>
    <w:rsid w:val="003342EB"/>
    <w:rsid w:val="003354CC"/>
    <w:rsid w:val="00335548"/>
    <w:rsid w:val="003356F5"/>
    <w:rsid w:val="00335DB3"/>
    <w:rsid w:val="0034300E"/>
    <w:rsid w:val="00343556"/>
    <w:rsid w:val="003437A8"/>
    <w:rsid w:val="0034396D"/>
    <w:rsid w:val="003444C8"/>
    <w:rsid w:val="003445E1"/>
    <w:rsid w:val="00344A72"/>
    <w:rsid w:val="00346364"/>
    <w:rsid w:val="0034646A"/>
    <w:rsid w:val="003468E5"/>
    <w:rsid w:val="003510FE"/>
    <w:rsid w:val="00351946"/>
    <w:rsid w:val="003529D2"/>
    <w:rsid w:val="00352D52"/>
    <w:rsid w:val="00353E77"/>
    <w:rsid w:val="00354B4E"/>
    <w:rsid w:val="003563E3"/>
    <w:rsid w:val="00360A3E"/>
    <w:rsid w:val="00360E8D"/>
    <w:rsid w:val="00361EB4"/>
    <w:rsid w:val="00362572"/>
    <w:rsid w:val="00362574"/>
    <w:rsid w:val="0036269C"/>
    <w:rsid w:val="003626BA"/>
    <w:rsid w:val="00366835"/>
    <w:rsid w:val="00366CCB"/>
    <w:rsid w:val="00367EC7"/>
    <w:rsid w:val="003723A3"/>
    <w:rsid w:val="00372580"/>
    <w:rsid w:val="00373D88"/>
    <w:rsid w:val="00374EA5"/>
    <w:rsid w:val="00375904"/>
    <w:rsid w:val="003764D7"/>
    <w:rsid w:val="00380587"/>
    <w:rsid w:val="00384046"/>
    <w:rsid w:val="00384844"/>
    <w:rsid w:val="00387893"/>
    <w:rsid w:val="00387E03"/>
    <w:rsid w:val="00390A2D"/>
    <w:rsid w:val="003916C2"/>
    <w:rsid w:val="003917FA"/>
    <w:rsid w:val="00395990"/>
    <w:rsid w:val="00397F3C"/>
    <w:rsid w:val="003A0BBB"/>
    <w:rsid w:val="003A1D44"/>
    <w:rsid w:val="003A28EE"/>
    <w:rsid w:val="003A3542"/>
    <w:rsid w:val="003A356D"/>
    <w:rsid w:val="003A51E3"/>
    <w:rsid w:val="003A5D71"/>
    <w:rsid w:val="003A6763"/>
    <w:rsid w:val="003A71C3"/>
    <w:rsid w:val="003B454A"/>
    <w:rsid w:val="003B4BEB"/>
    <w:rsid w:val="003B51F6"/>
    <w:rsid w:val="003B5C48"/>
    <w:rsid w:val="003B6D90"/>
    <w:rsid w:val="003B6E67"/>
    <w:rsid w:val="003B7EB0"/>
    <w:rsid w:val="003C2F4E"/>
    <w:rsid w:val="003C4279"/>
    <w:rsid w:val="003C585E"/>
    <w:rsid w:val="003C6048"/>
    <w:rsid w:val="003C6EF7"/>
    <w:rsid w:val="003D29E5"/>
    <w:rsid w:val="003D3156"/>
    <w:rsid w:val="003D47EB"/>
    <w:rsid w:val="003D4A5A"/>
    <w:rsid w:val="003D5D63"/>
    <w:rsid w:val="003D6443"/>
    <w:rsid w:val="003D710E"/>
    <w:rsid w:val="003D758C"/>
    <w:rsid w:val="003D7874"/>
    <w:rsid w:val="003E0CF2"/>
    <w:rsid w:val="003E107E"/>
    <w:rsid w:val="003E3561"/>
    <w:rsid w:val="003E39FE"/>
    <w:rsid w:val="003E3BB6"/>
    <w:rsid w:val="003E3FBF"/>
    <w:rsid w:val="003E4105"/>
    <w:rsid w:val="003E6730"/>
    <w:rsid w:val="003E7B35"/>
    <w:rsid w:val="003F02AE"/>
    <w:rsid w:val="003F15AE"/>
    <w:rsid w:val="003F2224"/>
    <w:rsid w:val="003F28B3"/>
    <w:rsid w:val="003F321B"/>
    <w:rsid w:val="003F3799"/>
    <w:rsid w:val="003F47C0"/>
    <w:rsid w:val="003F4DFF"/>
    <w:rsid w:val="003F6617"/>
    <w:rsid w:val="003F6C64"/>
    <w:rsid w:val="003F6CDC"/>
    <w:rsid w:val="003F7FC9"/>
    <w:rsid w:val="004006ED"/>
    <w:rsid w:val="00401122"/>
    <w:rsid w:val="00403F70"/>
    <w:rsid w:val="004045BB"/>
    <w:rsid w:val="00404935"/>
    <w:rsid w:val="00405AEA"/>
    <w:rsid w:val="00405D54"/>
    <w:rsid w:val="00406031"/>
    <w:rsid w:val="00406C76"/>
    <w:rsid w:val="00407165"/>
    <w:rsid w:val="00407238"/>
    <w:rsid w:val="004076E9"/>
    <w:rsid w:val="00407A0F"/>
    <w:rsid w:val="004119AF"/>
    <w:rsid w:val="004121EE"/>
    <w:rsid w:val="00413975"/>
    <w:rsid w:val="00414F11"/>
    <w:rsid w:val="00415367"/>
    <w:rsid w:val="00415781"/>
    <w:rsid w:val="00415EBF"/>
    <w:rsid w:val="00416DC8"/>
    <w:rsid w:val="00420DD9"/>
    <w:rsid w:val="00422325"/>
    <w:rsid w:val="004239C5"/>
    <w:rsid w:val="004248B1"/>
    <w:rsid w:val="00425063"/>
    <w:rsid w:val="00425394"/>
    <w:rsid w:val="00425E27"/>
    <w:rsid w:val="0042618A"/>
    <w:rsid w:val="004270DF"/>
    <w:rsid w:val="0042742B"/>
    <w:rsid w:val="00431713"/>
    <w:rsid w:val="004319A0"/>
    <w:rsid w:val="00431E82"/>
    <w:rsid w:val="00432D1A"/>
    <w:rsid w:val="00432D9B"/>
    <w:rsid w:val="00433890"/>
    <w:rsid w:val="00433A05"/>
    <w:rsid w:val="00434852"/>
    <w:rsid w:val="00435C46"/>
    <w:rsid w:val="0043776D"/>
    <w:rsid w:val="00437C04"/>
    <w:rsid w:val="00437ECC"/>
    <w:rsid w:val="00437F31"/>
    <w:rsid w:val="00442E0D"/>
    <w:rsid w:val="00443A9B"/>
    <w:rsid w:val="00444281"/>
    <w:rsid w:val="00444BC4"/>
    <w:rsid w:val="00444F2F"/>
    <w:rsid w:val="004506F0"/>
    <w:rsid w:val="00451078"/>
    <w:rsid w:val="00453BBF"/>
    <w:rsid w:val="0045407C"/>
    <w:rsid w:val="00454D5D"/>
    <w:rsid w:val="00456EA6"/>
    <w:rsid w:val="00460345"/>
    <w:rsid w:val="004603E8"/>
    <w:rsid w:val="004604CF"/>
    <w:rsid w:val="004604D3"/>
    <w:rsid w:val="00462AB6"/>
    <w:rsid w:val="00462D69"/>
    <w:rsid w:val="00465689"/>
    <w:rsid w:val="004661DB"/>
    <w:rsid w:val="004672C0"/>
    <w:rsid w:val="004676A0"/>
    <w:rsid w:val="004728D1"/>
    <w:rsid w:val="004730FC"/>
    <w:rsid w:val="00475043"/>
    <w:rsid w:val="00476585"/>
    <w:rsid w:val="00477814"/>
    <w:rsid w:val="00481CF5"/>
    <w:rsid w:val="004841B8"/>
    <w:rsid w:val="004850C7"/>
    <w:rsid w:val="004910BF"/>
    <w:rsid w:val="00491A15"/>
    <w:rsid w:val="004934C0"/>
    <w:rsid w:val="00493538"/>
    <w:rsid w:val="00494973"/>
    <w:rsid w:val="0049649A"/>
    <w:rsid w:val="00497E26"/>
    <w:rsid w:val="004A1C16"/>
    <w:rsid w:val="004A48E7"/>
    <w:rsid w:val="004A58E0"/>
    <w:rsid w:val="004A6F09"/>
    <w:rsid w:val="004A75BA"/>
    <w:rsid w:val="004B0A0C"/>
    <w:rsid w:val="004B118E"/>
    <w:rsid w:val="004B18BD"/>
    <w:rsid w:val="004B280D"/>
    <w:rsid w:val="004B4587"/>
    <w:rsid w:val="004B5E36"/>
    <w:rsid w:val="004B6505"/>
    <w:rsid w:val="004B7BBC"/>
    <w:rsid w:val="004B7F9D"/>
    <w:rsid w:val="004C0E06"/>
    <w:rsid w:val="004C17BD"/>
    <w:rsid w:val="004C2C4D"/>
    <w:rsid w:val="004C3960"/>
    <w:rsid w:val="004C61FF"/>
    <w:rsid w:val="004C68EF"/>
    <w:rsid w:val="004C7848"/>
    <w:rsid w:val="004D19FB"/>
    <w:rsid w:val="004D2733"/>
    <w:rsid w:val="004D3ABD"/>
    <w:rsid w:val="004D40F0"/>
    <w:rsid w:val="004D5669"/>
    <w:rsid w:val="004D6882"/>
    <w:rsid w:val="004D7E8D"/>
    <w:rsid w:val="004E23C0"/>
    <w:rsid w:val="004E27BD"/>
    <w:rsid w:val="004E2A60"/>
    <w:rsid w:val="004E3EF2"/>
    <w:rsid w:val="004E474F"/>
    <w:rsid w:val="004E47CC"/>
    <w:rsid w:val="004E499C"/>
    <w:rsid w:val="004E5485"/>
    <w:rsid w:val="004E577B"/>
    <w:rsid w:val="004E71E7"/>
    <w:rsid w:val="004F0201"/>
    <w:rsid w:val="004F0D84"/>
    <w:rsid w:val="004F13DC"/>
    <w:rsid w:val="004F271D"/>
    <w:rsid w:val="004F512F"/>
    <w:rsid w:val="004F6785"/>
    <w:rsid w:val="004F7D87"/>
    <w:rsid w:val="004F7FC5"/>
    <w:rsid w:val="00500672"/>
    <w:rsid w:val="005020AB"/>
    <w:rsid w:val="0050247B"/>
    <w:rsid w:val="00502BF9"/>
    <w:rsid w:val="00502D65"/>
    <w:rsid w:val="00502EAD"/>
    <w:rsid w:val="005043A1"/>
    <w:rsid w:val="0050604F"/>
    <w:rsid w:val="005076B0"/>
    <w:rsid w:val="00507C63"/>
    <w:rsid w:val="005101CC"/>
    <w:rsid w:val="00510622"/>
    <w:rsid w:val="0051087F"/>
    <w:rsid w:val="00511DCF"/>
    <w:rsid w:val="00511F94"/>
    <w:rsid w:val="00512119"/>
    <w:rsid w:val="005140E9"/>
    <w:rsid w:val="00514D72"/>
    <w:rsid w:val="00514FBC"/>
    <w:rsid w:val="00515870"/>
    <w:rsid w:val="00516859"/>
    <w:rsid w:val="0051698B"/>
    <w:rsid w:val="005200F9"/>
    <w:rsid w:val="00522A8A"/>
    <w:rsid w:val="00523EDF"/>
    <w:rsid w:val="005251A6"/>
    <w:rsid w:val="005255DE"/>
    <w:rsid w:val="00525811"/>
    <w:rsid w:val="0052589F"/>
    <w:rsid w:val="00525BDE"/>
    <w:rsid w:val="0052656A"/>
    <w:rsid w:val="0053002A"/>
    <w:rsid w:val="00530A83"/>
    <w:rsid w:val="0053137F"/>
    <w:rsid w:val="005316A0"/>
    <w:rsid w:val="00532B84"/>
    <w:rsid w:val="00535E82"/>
    <w:rsid w:val="005413B4"/>
    <w:rsid w:val="00544897"/>
    <w:rsid w:val="00545206"/>
    <w:rsid w:val="00546C23"/>
    <w:rsid w:val="00547646"/>
    <w:rsid w:val="00550503"/>
    <w:rsid w:val="005508E4"/>
    <w:rsid w:val="00550D60"/>
    <w:rsid w:val="005516F9"/>
    <w:rsid w:val="0055259C"/>
    <w:rsid w:val="005536DC"/>
    <w:rsid w:val="00554E25"/>
    <w:rsid w:val="00555525"/>
    <w:rsid w:val="0055729E"/>
    <w:rsid w:val="00560212"/>
    <w:rsid w:val="00560D2C"/>
    <w:rsid w:val="00561914"/>
    <w:rsid w:val="0056215D"/>
    <w:rsid w:val="005626C9"/>
    <w:rsid w:val="00564C05"/>
    <w:rsid w:val="00564E7E"/>
    <w:rsid w:val="00564FDB"/>
    <w:rsid w:val="005672EF"/>
    <w:rsid w:val="00570675"/>
    <w:rsid w:val="00570E0A"/>
    <w:rsid w:val="00571B8B"/>
    <w:rsid w:val="00572A6B"/>
    <w:rsid w:val="005741C4"/>
    <w:rsid w:val="00575577"/>
    <w:rsid w:val="005756B0"/>
    <w:rsid w:val="005778B2"/>
    <w:rsid w:val="00577C9F"/>
    <w:rsid w:val="00581290"/>
    <w:rsid w:val="00581953"/>
    <w:rsid w:val="0058329B"/>
    <w:rsid w:val="00584B4A"/>
    <w:rsid w:val="00587864"/>
    <w:rsid w:val="00590C2B"/>
    <w:rsid w:val="005916A5"/>
    <w:rsid w:val="00592327"/>
    <w:rsid w:val="00592B2F"/>
    <w:rsid w:val="00594871"/>
    <w:rsid w:val="00594BE8"/>
    <w:rsid w:val="005961C6"/>
    <w:rsid w:val="00596519"/>
    <w:rsid w:val="0059668E"/>
    <w:rsid w:val="005971DA"/>
    <w:rsid w:val="00597915"/>
    <w:rsid w:val="005A20FF"/>
    <w:rsid w:val="005A3326"/>
    <w:rsid w:val="005B0C2F"/>
    <w:rsid w:val="005B1295"/>
    <w:rsid w:val="005B131A"/>
    <w:rsid w:val="005B300E"/>
    <w:rsid w:val="005B3D78"/>
    <w:rsid w:val="005B7231"/>
    <w:rsid w:val="005B77C1"/>
    <w:rsid w:val="005B7EA3"/>
    <w:rsid w:val="005B7F4B"/>
    <w:rsid w:val="005C056D"/>
    <w:rsid w:val="005C4794"/>
    <w:rsid w:val="005C47A1"/>
    <w:rsid w:val="005C51D0"/>
    <w:rsid w:val="005C622B"/>
    <w:rsid w:val="005C688E"/>
    <w:rsid w:val="005C6A7E"/>
    <w:rsid w:val="005C76DE"/>
    <w:rsid w:val="005D1557"/>
    <w:rsid w:val="005D19F2"/>
    <w:rsid w:val="005D2047"/>
    <w:rsid w:val="005D2320"/>
    <w:rsid w:val="005D6180"/>
    <w:rsid w:val="005D6F23"/>
    <w:rsid w:val="005D738F"/>
    <w:rsid w:val="005D7AD2"/>
    <w:rsid w:val="005E0060"/>
    <w:rsid w:val="005E0FCA"/>
    <w:rsid w:val="005E13C5"/>
    <w:rsid w:val="005E2370"/>
    <w:rsid w:val="005E3B44"/>
    <w:rsid w:val="005E3C42"/>
    <w:rsid w:val="005E4EB8"/>
    <w:rsid w:val="005E6D08"/>
    <w:rsid w:val="005F02CF"/>
    <w:rsid w:val="005F1384"/>
    <w:rsid w:val="005F336A"/>
    <w:rsid w:val="005F460A"/>
    <w:rsid w:val="005F4CFF"/>
    <w:rsid w:val="005F5DD3"/>
    <w:rsid w:val="005F621B"/>
    <w:rsid w:val="005F66A3"/>
    <w:rsid w:val="005F6C9F"/>
    <w:rsid w:val="005F6E61"/>
    <w:rsid w:val="005F6EAF"/>
    <w:rsid w:val="005F6F9D"/>
    <w:rsid w:val="006016F4"/>
    <w:rsid w:val="006038BC"/>
    <w:rsid w:val="00603D95"/>
    <w:rsid w:val="0060538C"/>
    <w:rsid w:val="006059E5"/>
    <w:rsid w:val="00606801"/>
    <w:rsid w:val="0060724C"/>
    <w:rsid w:val="006078F2"/>
    <w:rsid w:val="00611307"/>
    <w:rsid w:val="006113D4"/>
    <w:rsid w:val="006117B1"/>
    <w:rsid w:val="00613D01"/>
    <w:rsid w:val="006144E8"/>
    <w:rsid w:val="006159CB"/>
    <w:rsid w:val="00615E30"/>
    <w:rsid w:val="006200D7"/>
    <w:rsid w:val="006208D7"/>
    <w:rsid w:val="00624641"/>
    <w:rsid w:val="00625C17"/>
    <w:rsid w:val="00625F98"/>
    <w:rsid w:val="00626B33"/>
    <w:rsid w:val="00626EF6"/>
    <w:rsid w:val="00626FE5"/>
    <w:rsid w:val="00627439"/>
    <w:rsid w:val="00627D8F"/>
    <w:rsid w:val="00630787"/>
    <w:rsid w:val="00631360"/>
    <w:rsid w:val="00632D87"/>
    <w:rsid w:val="00634CC3"/>
    <w:rsid w:val="00635E4D"/>
    <w:rsid w:val="00637095"/>
    <w:rsid w:val="006411C1"/>
    <w:rsid w:val="006428E2"/>
    <w:rsid w:val="00645EB2"/>
    <w:rsid w:val="00646675"/>
    <w:rsid w:val="00646A32"/>
    <w:rsid w:val="00650821"/>
    <w:rsid w:val="00650ADE"/>
    <w:rsid w:val="00650B7C"/>
    <w:rsid w:val="00651B7D"/>
    <w:rsid w:val="00652E5E"/>
    <w:rsid w:val="006539D7"/>
    <w:rsid w:val="0065404A"/>
    <w:rsid w:val="00654FA7"/>
    <w:rsid w:val="006560C9"/>
    <w:rsid w:val="0065647C"/>
    <w:rsid w:val="006630BA"/>
    <w:rsid w:val="00663351"/>
    <w:rsid w:val="0066337D"/>
    <w:rsid w:val="00663439"/>
    <w:rsid w:val="006636DC"/>
    <w:rsid w:val="006638E4"/>
    <w:rsid w:val="00664683"/>
    <w:rsid w:val="006668AF"/>
    <w:rsid w:val="006704E1"/>
    <w:rsid w:val="0067086F"/>
    <w:rsid w:val="00670F01"/>
    <w:rsid w:val="00672101"/>
    <w:rsid w:val="0067277C"/>
    <w:rsid w:val="00672C2F"/>
    <w:rsid w:val="00672CD4"/>
    <w:rsid w:val="00674EFB"/>
    <w:rsid w:val="00674F7C"/>
    <w:rsid w:val="00675385"/>
    <w:rsid w:val="00676B5E"/>
    <w:rsid w:val="00677607"/>
    <w:rsid w:val="00677CB6"/>
    <w:rsid w:val="00683948"/>
    <w:rsid w:val="00684A63"/>
    <w:rsid w:val="006856E0"/>
    <w:rsid w:val="00685BC5"/>
    <w:rsid w:val="0068684B"/>
    <w:rsid w:val="00686BA5"/>
    <w:rsid w:val="006872E0"/>
    <w:rsid w:val="00687817"/>
    <w:rsid w:val="006905BB"/>
    <w:rsid w:val="00690DDD"/>
    <w:rsid w:val="00691FA0"/>
    <w:rsid w:val="00692E8B"/>
    <w:rsid w:val="006955CD"/>
    <w:rsid w:val="006965F3"/>
    <w:rsid w:val="00696E25"/>
    <w:rsid w:val="006970BD"/>
    <w:rsid w:val="00697535"/>
    <w:rsid w:val="00697A9F"/>
    <w:rsid w:val="00697C73"/>
    <w:rsid w:val="006A07EF"/>
    <w:rsid w:val="006A1585"/>
    <w:rsid w:val="006A1ED0"/>
    <w:rsid w:val="006A1F07"/>
    <w:rsid w:val="006A21E9"/>
    <w:rsid w:val="006A2C8B"/>
    <w:rsid w:val="006A2CEB"/>
    <w:rsid w:val="006A30CA"/>
    <w:rsid w:val="006A4716"/>
    <w:rsid w:val="006A5388"/>
    <w:rsid w:val="006A6EB9"/>
    <w:rsid w:val="006B01DB"/>
    <w:rsid w:val="006B0F0B"/>
    <w:rsid w:val="006B3BAB"/>
    <w:rsid w:val="006B3D9D"/>
    <w:rsid w:val="006B4159"/>
    <w:rsid w:val="006B4E90"/>
    <w:rsid w:val="006B6B01"/>
    <w:rsid w:val="006C01C7"/>
    <w:rsid w:val="006C0411"/>
    <w:rsid w:val="006C0C76"/>
    <w:rsid w:val="006C28E7"/>
    <w:rsid w:val="006C6106"/>
    <w:rsid w:val="006C67F3"/>
    <w:rsid w:val="006D08AC"/>
    <w:rsid w:val="006D0A4F"/>
    <w:rsid w:val="006D22E5"/>
    <w:rsid w:val="006D36E2"/>
    <w:rsid w:val="006D3878"/>
    <w:rsid w:val="006D3F90"/>
    <w:rsid w:val="006D48DA"/>
    <w:rsid w:val="006D7982"/>
    <w:rsid w:val="006E0461"/>
    <w:rsid w:val="006E0F91"/>
    <w:rsid w:val="006E1293"/>
    <w:rsid w:val="006E141D"/>
    <w:rsid w:val="006E247E"/>
    <w:rsid w:val="006E3CE1"/>
    <w:rsid w:val="006E72B9"/>
    <w:rsid w:val="006E74E7"/>
    <w:rsid w:val="006E7566"/>
    <w:rsid w:val="006E7781"/>
    <w:rsid w:val="006E7B69"/>
    <w:rsid w:val="006F08DD"/>
    <w:rsid w:val="006F0A4C"/>
    <w:rsid w:val="006F11D9"/>
    <w:rsid w:val="006F1FCD"/>
    <w:rsid w:val="006F2C50"/>
    <w:rsid w:val="006F2E6A"/>
    <w:rsid w:val="006F3247"/>
    <w:rsid w:val="006F444F"/>
    <w:rsid w:val="006F5ECB"/>
    <w:rsid w:val="00701F05"/>
    <w:rsid w:val="0070381C"/>
    <w:rsid w:val="00705AA7"/>
    <w:rsid w:val="007063D3"/>
    <w:rsid w:val="007068C0"/>
    <w:rsid w:val="0071073E"/>
    <w:rsid w:val="00710F73"/>
    <w:rsid w:val="00711DF2"/>
    <w:rsid w:val="007123A2"/>
    <w:rsid w:val="007125DE"/>
    <w:rsid w:val="00713074"/>
    <w:rsid w:val="00713695"/>
    <w:rsid w:val="00713BEC"/>
    <w:rsid w:val="007145F3"/>
    <w:rsid w:val="007148C7"/>
    <w:rsid w:val="0071563B"/>
    <w:rsid w:val="00715AF4"/>
    <w:rsid w:val="00715DE0"/>
    <w:rsid w:val="00720551"/>
    <w:rsid w:val="00721D22"/>
    <w:rsid w:val="00722096"/>
    <w:rsid w:val="00722B2A"/>
    <w:rsid w:val="00722E2E"/>
    <w:rsid w:val="00724043"/>
    <w:rsid w:val="0072591B"/>
    <w:rsid w:val="00725AF7"/>
    <w:rsid w:val="00725EFA"/>
    <w:rsid w:val="007270C0"/>
    <w:rsid w:val="00731F52"/>
    <w:rsid w:val="00734A3D"/>
    <w:rsid w:val="007355A7"/>
    <w:rsid w:val="00736BCE"/>
    <w:rsid w:val="007407C1"/>
    <w:rsid w:val="00741136"/>
    <w:rsid w:val="0074582D"/>
    <w:rsid w:val="00745BA4"/>
    <w:rsid w:val="00746AA9"/>
    <w:rsid w:val="00746D39"/>
    <w:rsid w:val="00746D97"/>
    <w:rsid w:val="0074714D"/>
    <w:rsid w:val="00751DFD"/>
    <w:rsid w:val="007521EF"/>
    <w:rsid w:val="00752DF4"/>
    <w:rsid w:val="007530FE"/>
    <w:rsid w:val="00753A2A"/>
    <w:rsid w:val="0075479E"/>
    <w:rsid w:val="007547D1"/>
    <w:rsid w:val="007549BB"/>
    <w:rsid w:val="00760C25"/>
    <w:rsid w:val="00761259"/>
    <w:rsid w:val="00761AC3"/>
    <w:rsid w:val="0076324B"/>
    <w:rsid w:val="0076335C"/>
    <w:rsid w:val="0076362F"/>
    <w:rsid w:val="0076365C"/>
    <w:rsid w:val="00766FC8"/>
    <w:rsid w:val="00767471"/>
    <w:rsid w:val="007711BF"/>
    <w:rsid w:val="007713CE"/>
    <w:rsid w:val="00771BFD"/>
    <w:rsid w:val="007729EB"/>
    <w:rsid w:val="00772CA5"/>
    <w:rsid w:val="00772E3A"/>
    <w:rsid w:val="00773E36"/>
    <w:rsid w:val="007749E0"/>
    <w:rsid w:val="00775989"/>
    <w:rsid w:val="00777D35"/>
    <w:rsid w:val="00777D8A"/>
    <w:rsid w:val="00777EDC"/>
    <w:rsid w:val="00780AB2"/>
    <w:rsid w:val="00780C8B"/>
    <w:rsid w:val="00780F20"/>
    <w:rsid w:val="00781D5B"/>
    <w:rsid w:val="0078362D"/>
    <w:rsid w:val="00784E55"/>
    <w:rsid w:val="00785302"/>
    <w:rsid w:val="0079034A"/>
    <w:rsid w:val="00790979"/>
    <w:rsid w:val="00790DBF"/>
    <w:rsid w:val="00791262"/>
    <w:rsid w:val="0079141E"/>
    <w:rsid w:val="00792954"/>
    <w:rsid w:val="00793309"/>
    <w:rsid w:val="00794104"/>
    <w:rsid w:val="00794B6B"/>
    <w:rsid w:val="00795437"/>
    <w:rsid w:val="00796640"/>
    <w:rsid w:val="00797EAB"/>
    <w:rsid w:val="007A127B"/>
    <w:rsid w:val="007A1631"/>
    <w:rsid w:val="007A1B6A"/>
    <w:rsid w:val="007A1EF7"/>
    <w:rsid w:val="007A27D2"/>
    <w:rsid w:val="007A2A84"/>
    <w:rsid w:val="007A527A"/>
    <w:rsid w:val="007A534C"/>
    <w:rsid w:val="007A67D5"/>
    <w:rsid w:val="007A7EEE"/>
    <w:rsid w:val="007B0797"/>
    <w:rsid w:val="007B092A"/>
    <w:rsid w:val="007B0ED8"/>
    <w:rsid w:val="007B360E"/>
    <w:rsid w:val="007B4481"/>
    <w:rsid w:val="007B4C65"/>
    <w:rsid w:val="007B5299"/>
    <w:rsid w:val="007B6FE3"/>
    <w:rsid w:val="007B7267"/>
    <w:rsid w:val="007B7DE9"/>
    <w:rsid w:val="007C0D33"/>
    <w:rsid w:val="007C0D8F"/>
    <w:rsid w:val="007C1377"/>
    <w:rsid w:val="007C3F71"/>
    <w:rsid w:val="007C4D07"/>
    <w:rsid w:val="007C58E2"/>
    <w:rsid w:val="007C6BB1"/>
    <w:rsid w:val="007C7589"/>
    <w:rsid w:val="007D1EBE"/>
    <w:rsid w:val="007D28DF"/>
    <w:rsid w:val="007D2DB2"/>
    <w:rsid w:val="007D3038"/>
    <w:rsid w:val="007D3510"/>
    <w:rsid w:val="007D4AF8"/>
    <w:rsid w:val="007D77F4"/>
    <w:rsid w:val="007D7E2F"/>
    <w:rsid w:val="007E0D8E"/>
    <w:rsid w:val="007E3662"/>
    <w:rsid w:val="007E40B5"/>
    <w:rsid w:val="007E4C34"/>
    <w:rsid w:val="007E560B"/>
    <w:rsid w:val="007E67EB"/>
    <w:rsid w:val="007F27FE"/>
    <w:rsid w:val="007F30E9"/>
    <w:rsid w:val="007F3E34"/>
    <w:rsid w:val="007F5617"/>
    <w:rsid w:val="007F5AC3"/>
    <w:rsid w:val="007F668E"/>
    <w:rsid w:val="007F6A93"/>
    <w:rsid w:val="007F738B"/>
    <w:rsid w:val="00803232"/>
    <w:rsid w:val="008047E2"/>
    <w:rsid w:val="00805B90"/>
    <w:rsid w:val="0080651C"/>
    <w:rsid w:val="00806E6D"/>
    <w:rsid w:val="0080739B"/>
    <w:rsid w:val="008075B9"/>
    <w:rsid w:val="00811C34"/>
    <w:rsid w:val="0081210E"/>
    <w:rsid w:val="0081267C"/>
    <w:rsid w:val="00813020"/>
    <w:rsid w:val="00813329"/>
    <w:rsid w:val="008134D9"/>
    <w:rsid w:val="00813CCB"/>
    <w:rsid w:val="00813CFC"/>
    <w:rsid w:val="00814170"/>
    <w:rsid w:val="0081439D"/>
    <w:rsid w:val="00814A83"/>
    <w:rsid w:val="008151D7"/>
    <w:rsid w:val="00815FE1"/>
    <w:rsid w:val="0081670D"/>
    <w:rsid w:val="008167E6"/>
    <w:rsid w:val="00816E22"/>
    <w:rsid w:val="00820670"/>
    <w:rsid w:val="00820B0F"/>
    <w:rsid w:val="0082107C"/>
    <w:rsid w:val="0082192C"/>
    <w:rsid w:val="00821C66"/>
    <w:rsid w:val="00822C72"/>
    <w:rsid w:val="00823799"/>
    <w:rsid w:val="00825BBB"/>
    <w:rsid w:val="00825FA8"/>
    <w:rsid w:val="00830358"/>
    <w:rsid w:val="00831934"/>
    <w:rsid w:val="00832425"/>
    <w:rsid w:val="00833627"/>
    <w:rsid w:val="00834A6B"/>
    <w:rsid w:val="008352FD"/>
    <w:rsid w:val="008377E9"/>
    <w:rsid w:val="00837B8B"/>
    <w:rsid w:val="008407C6"/>
    <w:rsid w:val="00840C0E"/>
    <w:rsid w:val="008415EA"/>
    <w:rsid w:val="008422BD"/>
    <w:rsid w:val="008427C5"/>
    <w:rsid w:val="00842A79"/>
    <w:rsid w:val="00843229"/>
    <w:rsid w:val="00843327"/>
    <w:rsid w:val="0084542C"/>
    <w:rsid w:val="008459A7"/>
    <w:rsid w:val="00846437"/>
    <w:rsid w:val="00846977"/>
    <w:rsid w:val="00850B41"/>
    <w:rsid w:val="008532A1"/>
    <w:rsid w:val="00853498"/>
    <w:rsid w:val="00854286"/>
    <w:rsid w:val="00854713"/>
    <w:rsid w:val="0085562A"/>
    <w:rsid w:val="00855FC5"/>
    <w:rsid w:val="0085603D"/>
    <w:rsid w:val="008568B0"/>
    <w:rsid w:val="008569C9"/>
    <w:rsid w:val="00856BC8"/>
    <w:rsid w:val="0085773C"/>
    <w:rsid w:val="00860132"/>
    <w:rsid w:val="00861FB0"/>
    <w:rsid w:val="008620F7"/>
    <w:rsid w:val="00864957"/>
    <w:rsid w:val="00865DFB"/>
    <w:rsid w:val="00866218"/>
    <w:rsid w:val="008671A5"/>
    <w:rsid w:val="00867FBF"/>
    <w:rsid w:val="00870DC7"/>
    <w:rsid w:val="00871601"/>
    <w:rsid w:val="00873313"/>
    <w:rsid w:val="0087343F"/>
    <w:rsid w:val="00873A8C"/>
    <w:rsid w:val="00873F53"/>
    <w:rsid w:val="00874CDD"/>
    <w:rsid w:val="00875543"/>
    <w:rsid w:val="00876C7D"/>
    <w:rsid w:val="00877D2C"/>
    <w:rsid w:val="00881350"/>
    <w:rsid w:val="00881359"/>
    <w:rsid w:val="0088408F"/>
    <w:rsid w:val="008842F5"/>
    <w:rsid w:val="008847E7"/>
    <w:rsid w:val="00884A97"/>
    <w:rsid w:val="00890A83"/>
    <w:rsid w:val="008910B6"/>
    <w:rsid w:val="00891383"/>
    <w:rsid w:val="008928C8"/>
    <w:rsid w:val="0089414C"/>
    <w:rsid w:val="008948EA"/>
    <w:rsid w:val="00894B81"/>
    <w:rsid w:val="00896BA1"/>
    <w:rsid w:val="008973DB"/>
    <w:rsid w:val="00897473"/>
    <w:rsid w:val="008A0485"/>
    <w:rsid w:val="008A139E"/>
    <w:rsid w:val="008A1E4B"/>
    <w:rsid w:val="008A206D"/>
    <w:rsid w:val="008A21C6"/>
    <w:rsid w:val="008A2674"/>
    <w:rsid w:val="008A3D17"/>
    <w:rsid w:val="008A6294"/>
    <w:rsid w:val="008A6C00"/>
    <w:rsid w:val="008A6F34"/>
    <w:rsid w:val="008A76B9"/>
    <w:rsid w:val="008B1C09"/>
    <w:rsid w:val="008B2558"/>
    <w:rsid w:val="008B267A"/>
    <w:rsid w:val="008B32A9"/>
    <w:rsid w:val="008B32DF"/>
    <w:rsid w:val="008B4F53"/>
    <w:rsid w:val="008B5AD2"/>
    <w:rsid w:val="008B67E1"/>
    <w:rsid w:val="008C01BF"/>
    <w:rsid w:val="008C36CD"/>
    <w:rsid w:val="008C475F"/>
    <w:rsid w:val="008C597B"/>
    <w:rsid w:val="008C5C9E"/>
    <w:rsid w:val="008C6951"/>
    <w:rsid w:val="008C6C5D"/>
    <w:rsid w:val="008C78F3"/>
    <w:rsid w:val="008D0AA2"/>
    <w:rsid w:val="008D1EDB"/>
    <w:rsid w:val="008D2008"/>
    <w:rsid w:val="008D20A3"/>
    <w:rsid w:val="008D3312"/>
    <w:rsid w:val="008D550E"/>
    <w:rsid w:val="008D5E67"/>
    <w:rsid w:val="008D6024"/>
    <w:rsid w:val="008D65C8"/>
    <w:rsid w:val="008D66F5"/>
    <w:rsid w:val="008D6A59"/>
    <w:rsid w:val="008D73FE"/>
    <w:rsid w:val="008D771A"/>
    <w:rsid w:val="008D773F"/>
    <w:rsid w:val="008E21AE"/>
    <w:rsid w:val="008E2CB4"/>
    <w:rsid w:val="008E5568"/>
    <w:rsid w:val="008E603C"/>
    <w:rsid w:val="008E73E0"/>
    <w:rsid w:val="008E7A2D"/>
    <w:rsid w:val="008E7BB2"/>
    <w:rsid w:val="008E7F55"/>
    <w:rsid w:val="008F06D9"/>
    <w:rsid w:val="008F0ECD"/>
    <w:rsid w:val="008F202B"/>
    <w:rsid w:val="008F2D13"/>
    <w:rsid w:val="008F2E17"/>
    <w:rsid w:val="008F3B6B"/>
    <w:rsid w:val="008F3E88"/>
    <w:rsid w:val="008F407B"/>
    <w:rsid w:val="008F4B05"/>
    <w:rsid w:val="008F55B5"/>
    <w:rsid w:val="008F56B4"/>
    <w:rsid w:val="008F7135"/>
    <w:rsid w:val="008F7F6E"/>
    <w:rsid w:val="00900EEF"/>
    <w:rsid w:val="009029BB"/>
    <w:rsid w:val="00903138"/>
    <w:rsid w:val="0090355C"/>
    <w:rsid w:val="009037DE"/>
    <w:rsid w:val="00903F58"/>
    <w:rsid w:val="00904DDA"/>
    <w:rsid w:val="00911190"/>
    <w:rsid w:val="00911D6D"/>
    <w:rsid w:val="00914984"/>
    <w:rsid w:val="00915C3E"/>
    <w:rsid w:val="00915E19"/>
    <w:rsid w:val="00917BCC"/>
    <w:rsid w:val="00922E87"/>
    <w:rsid w:val="00922F8A"/>
    <w:rsid w:val="009241CE"/>
    <w:rsid w:val="009249FD"/>
    <w:rsid w:val="0092527F"/>
    <w:rsid w:val="00925534"/>
    <w:rsid w:val="00926CD5"/>
    <w:rsid w:val="00927346"/>
    <w:rsid w:val="009323B1"/>
    <w:rsid w:val="00933730"/>
    <w:rsid w:val="00933DA1"/>
    <w:rsid w:val="00933FDC"/>
    <w:rsid w:val="00934073"/>
    <w:rsid w:val="009346AA"/>
    <w:rsid w:val="009349F9"/>
    <w:rsid w:val="009357D1"/>
    <w:rsid w:val="00937AEE"/>
    <w:rsid w:val="00937CEE"/>
    <w:rsid w:val="00940216"/>
    <w:rsid w:val="0094171B"/>
    <w:rsid w:val="00941C38"/>
    <w:rsid w:val="00942630"/>
    <w:rsid w:val="0094265A"/>
    <w:rsid w:val="00942C89"/>
    <w:rsid w:val="00943715"/>
    <w:rsid w:val="00944C44"/>
    <w:rsid w:val="009477D6"/>
    <w:rsid w:val="009503F9"/>
    <w:rsid w:val="00951760"/>
    <w:rsid w:val="00951B9B"/>
    <w:rsid w:val="0095239A"/>
    <w:rsid w:val="00952EF1"/>
    <w:rsid w:val="00953D16"/>
    <w:rsid w:val="0095582E"/>
    <w:rsid w:val="00955830"/>
    <w:rsid w:val="00955E79"/>
    <w:rsid w:val="00956410"/>
    <w:rsid w:val="009603CB"/>
    <w:rsid w:val="00960943"/>
    <w:rsid w:val="009618B8"/>
    <w:rsid w:val="00961DD3"/>
    <w:rsid w:val="00962713"/>
    <w:rsid w:val="009633C7"/>
    <w:rsid w:val="00964002"/>
    <w:rsid w:val="00964017"/>
    <w:rsid w:val="009645CC"/>
    <w:rsid w:val="00964C2F"/>
    <w:rsid w:val="00966085"/>
    <w:rsid w:val="00966245"/>
    <w:rsid w:val="00966EA2"/>
    <w:rsid w:val="009676DC"/>
    <w:rsid w:val="00967DAA"/>
    <w:rsid w:val="0097102D"/>
    <w:rsid w:val="009725F5"/>
    <w:rsid w:val="00972B8D"/>
    <w:rsid w:val="00972EA1"/>
    <w:rsid w:val="00974BB9"/>
    <w:rsid w:val="00975601"/>
    <w:rsid w:val="009763AF"/>
    <w:rsid w:val="009768C2"/>
    <w:rsid w:val="0098190D"/>
    <w:rsid w:val="00981A93"/>
    <w:rsid w:val="0098600D"/>
    <w:rsid w:val="0098625F"/>
    <w:rsid w:val="009905BF"/>
    <w:rsid w:val="009909BC"/>
    <w:rsid w:val="00990F92"/>
    <w:rsid w:val="00991BC2"/>
    <w:rsid w:val="009928BF"/>
    <w:rsid w:val="00992B81"/>
    <w:rsid w:val="00992BCD"/>
    <w:rsid w:val="00994414"/>
    <w:rsid w:val="0099499E"/>
    <w:rsid w:val="009954BD"/>
    <w:rsid w:val="00995D0C"/>
    <w:rsid w:val="00996447"/>
    <w:rsid w:val="009965C9"/>
    <w:rsid w:val="00996716"/>
    <w:rsid w:val="00996A1B"/>
    <w:rsid w:val="009979B3"/>
    <w:rsid w:val="009A1374"/>
    <w:rsid w:val="009A26DF"/>
    <w:rsid w:val="009A2B59"/>
    <w:rsid w:val="009A3D93"/>
    <w:rsid w:val="009A4314"/>
    <w:rsid w:val="009A48FB"/>
    <w:rsid w:val="009A7638"/>
    <w:rsid w:val="009A791D"/>
    <w:rsid w:val="009A7AC3"/>
    <w:rsid w:val="009B011E"/>
    <w:rsid w:val="009B0ED1"/>
    <w:rsid w:val="009B1CE6"/>
    <w:rsid w:val="009B471E"/>
    <w:rsid w:val="009B5D6D"/>
    <w:rsid w:val="009B6DA6"/>
    <w:rsid w:val="009C01B8"/>
    <w:rsid w:val="009C0286"/>
    <w:rsid w:val="009C0A44"/>
    <w:rsid w:val="009C15CC"/>
    <w:rsid w:val="009C1FC6"/>
    <w:rsid w:val="009C25AF"/>
    <w:rsid w:val="009C4434"/>
    <w:rsid w:val="009C484C"/>
    <w:rsid w:val="009C592B"/>
    <w:rsid w:val="009C5E11"/>
    <w:rsid w:val="009C6770"/>
    <w:rsid w:val="009C6B38"/>
    <w:rsid w:val="009D0320"/>
    <w:rsid w:val="009D27D4"/>
    <w:rsid w:val="009D27D5"/>
    <w:rsid w:val="009D2801"/>
    <w:rsid w:val="009D350A"/>
    <w:rsid w:val="009D41BB"/>
    <w:rsid w:val="009D55A8"/>
    <w:rsid w:val="009D6B90"/>
    <w:rsid w:val="009E0310"/>
    <w:rsid w:val="009E4986"/>
    <w:rsid w:val="009E4E0D"/>
    <w:rsid w:val="009E5D97"/>
    <w:rsid w:val="009E645A"/>
    <w:rsid w:val="009E6789"/>
    <w:rsid w:val="009E740C"/>
    <w:rsid w:val="009E7D28"/>
    <w:rsid w:val="009F1338"/>
    <w:rsid w:val="009F181D"/>
    <w:rsid w:val="009F1CF4"/>
    <w:rsid w:val="009F24D7"/>
    <w:rsid w:val="009F4A63"/>
    <w:rsid w:val="009F4B46"/>
    <w:rsid w:val="009F6CFF"/>
    <w:rsid w:val="009F79B1"/>
    <w:rsid w:val="009F7E9A"/>
    <w:rsid w:val="009F7EE3"/>
    <w:rsid w:val="00A01054"/>
    <w:rsid w:val="00A013AC"/>
    <w:rsid w:val="00A014DE"/>
    <w:rsid w:val="00A01C9B"/>
    <w:rsid w:val="00A0277F"/>
    <w:rsid w:val="00A02F9D"/>
    <w:rsid w:val="00A04854"/>
    <w:rsid w:val="00A06C4C"/>
    <w:rsid w:val="00A06DA6"/>
    <w:rsid w:val="00A07195"/>
    <w:rsid w:val="00A1045A"/>
    <w:rsid w:val="00A10B48"/>
    <w:rsid w:val="00A115D4"/>
    <w:rsid w:val="00A125C5"/>
    <w:rsid w:val="00A12C41"/>
    <w:rsid w:val="00A15BE7"/>
    <w:rsid w:val="00A16181"/>
    <w:rsid w:val="00A17C52"/>
    <w:rsid w:val="00A200F6"/>
    <w:rsid w:val="00A20391"/>
    <w:rsid w:val="00A2054E"/>
    <w:rsid w:val="00A21CBC"/>
    <w:rsid w:val="00A21E06"/>
    <w:rsid w:val="00A2300F"/>
    <w:rsid w:val="00A23011"/>
    <w:rsid w:val="00A24640"/>
    <w:rsid w:val="00A24A40"/>
    <w:rsid w:val="00A279B1"/>
    <w:rsid w:val="00A30C86"/>
    <w:rsid w:val="00A32678"/>
    <w:rsid w:val="00A32EAE"/>
    <w:rsid w:val="00A339B2"/>
    <w:rsid w:val="00A34106"/>
    <w:rsid w:val="00A34792"/>
    <w:rsid w:val="00A348C4"/>
    <w:rsid w:val="00A37AA3"/>
    <w:rsid w:val="00A407DD"/>
    <w:rsid w:val="00A4200D"/>
    <w:rsid w:val="00A43906"/>
    <w:rsid w:val="00A43C3E"/>
    <w:rsid w:val="00A455FC"/>
    <w:rsid w:val="00A462A4"/>
    <w:rsid w:val="00A51A63"/>
    <w:rsid w:val="00A52806"/>
    <w:rsid w:val="00A53468"/>
    <w:rsid w:val="00A53973"/>
    <w:rsid w:val="00A53B79"/>
    <w:rsid w:val="00A542E4"/>
    <w:rsid w:val="00A548F3"/>
    <w:rsid w:val="00A5585B"/>
    <w:rsid w:val="00A55E88"/>
    <w:rsid w:val="00A56654"/>
    <w:rsid w:val="00A56FF9"/>
    <w:rsid w:val="00A57313"/>
    <w:rsid w:val="00A574AB"/>
    <w:rsid w:val="00A615EB"/>
    <w:rsid w:val="00A61D77"/>
    <w:rsid w:val="00A620D9"/>
    <w:rsid w:val="00A63085"/>
    <w:rsid w:val="00A65FAF"/>
    <w:rsid w:val="00A660A2"/>
    <w:rsid w:val="00A676AC"/>
    <w:rsid w:val="00A67D93"/>
    <w:rsid w:val="00A700C6"/>
    <w:rsid w:val="00A714D2"/>
    <w:rsid w:val="00A732B8"/>
    <w:rsid w:val="00A7520A"/>
    <w:rsid w:val="00A753C8"/>
    <w:rsid w:val="00A75C07"/>
    <w:rsid w:val="00A77F3D"/>
    <w:rsid w:val="00A819AB"/>
    <w:rsid w:val="00A82786"/>
    <w:rsid w:val="00A83649"/>
    <w:rsid w:val="00A84075"/>
    <w:rsid w:val="00A842C7"/>
    <w:rsid w:val="00A86906"/>
    <w:rsid w:val="00A90E96"/>
    <w:rsid w:val="00A9123D"/>
    <w:rsid w:val="00A9144F"/>
    <w:rsid w:val="00A92844"/>
    <w:rsid w:val="00A96EEE"/>
    <w:rsid w:val="00A9772E"/>
    <w:rsid w:val="00AA0BAC"/>
    <w:rsid w:val="00AA0BCE"/>
    <w:rsid w:val="00AA1A59"/>
    <w:rsid w:val="00AA3AEE"/>
    <w:rsid w:val="00AA5441"/>
    <w:rsid w:val="00AA54BE"/>
    <w:rsid w:val="00AA608F"/>
    <w:rsid w:val="00AA60BD"/>
    <w:rsid w:val="00AA6CFD"/>
    <w:rsid w:val="00AA78B0"/>
    <w:rsid w:val="00AB0A03"/>
    <w:rsid w:val="00AB0D5D"/>
    <w:rsid w:val="00AB4779"/>
    <w:rsid w:val="00AB59DA"/>
    <w:rsid w:val="00AB5FE2"/>
    <w:rsid w:val="00AB649A"/>
    <w:rsid w:val="00AB69FD"/>
    <w:rsid w:val="00AB6B61"/>
    <w:rsid w:val="00AB704A"/>
    <w:rsid w:val="00AB7262"/>
    <w:rsid w:val="00AC0F46"/>
    <w:rsid w:val="00AC12B3"/>
    <w:rsid w:val="00AC4F7A"/>
    <w:rsid w:val="00AC55E4"/>
    <w:rsid w:val="00AD0232"/>
    <w:rsid w:val="00AD24E8"/>
    <w:rsid w:val="00AD26D6"/>
    <w:rsid w:val="00AD291C"/>
    <w:rsid w:val="00AD3D27"/>
    <w:rsid w:val="00AD44FF"/>
    <w:rsid w:val="00AD50C7"/>
    <w:rsid w:val="00AD5555"/>
    <w:rsid w:val="00AD5719"/>
    <w:rsid w:val="00AD59FE"/>
    <w:rsid w:val="00AD60BF"/>
    <w:rsid w:val="00AD6BE5"/>
    <w:rsid w:val="00AD7694"/>
    <w:rsid w:val="00AD7769"/>
    <w:rsid w:val="00AE1539"/>
    <w:rsid w:val="00AE2B8D"/>
    <w:rsid w:val="00AE2DE5"/>
    <w:rsid w:val="00AE38CE"/>
    <w:rsid w:val="00AE5597"/>
    <w:rsid w:val="00AE5EE5"/>
    <w:rsid w:val="00AE6242"/>
    <w:rsid w:val="00AE6FCD"/>
    <w:rsid w:val="00AF01A1"/>
    <w:rsid w:val="00AF140F"/>
    <w:rsid w:val="00AF232E"/>
    <w:rsid w:val="00AF32C5"/>
    <w:rsid w:val="00AF3414"/>
    <w:rsid w:val="00AF4AB5"/>
    <w:rsid w:val="00AF523A"/>
    <w:rsid w:val="00AF59F8"/>
    <w:rsid w:val="00AF6FAC"/>
    <w:rsid w:val="00AF79B7"/>
    <w:rsid w:val="00AF7C34"/>
    <w:rsid w:val="00B01B1F"/>
    <w:rsid w:val="00B04852"/>
    <w:rsid w:val="00B04F35"/>
    <w:rsid w:val="00B05713"/>
    <w:rsid w:val="00B06DA8"/>
    <w:rsid w:val="00B06F36"/>
    <w:rsid w:val="00B14525"/>
    <w:rsid w:val="00B14E15"/>
    <w:rsid w:val="00B151FF"/>
    <w:rsid w:val="00B1678D"/>
    <w:rsid w:val="00B17C98"/>
    <w:rsid w:val="00B21B23"/>
    <w:rsid w:val="00B2207A"/>
    <w:rsid w:val="00B22AAD"/>
    <w:rsid w:val="00B2450C"/>
    <w:rsid w:val="00B246F6"/>
    <w:rsid w:val="00B24D2A"/>
    <w:rsid w:val="00B25F9D"/>
    <w:rsid w:val="00B26C44"/>
    <w:rsid w:val="00B2712C"/>
    <w:rsid w:val="00B27BD2"/>
    <w:rsid w:val="00B27EA2"/>
    <w:rsid w:val="00B301E1"/>
    <w:rsid w:val="00B314B5"/>
    <w:rsid w:val="00B31C87"/>
    <w:rsid w:val="00B33A09"/>
    <w:rsid w:val="00B364A1"/>
    <w:rsid w:val="00B37B06"/>
    <w:rsid w:val="00B4107B"/>
    <w:rsid w:val="00B424A9"/>
    <w:rsid w:val="00B4283F"/>
    <w:rsid w:val="00B44529"/>
    <w:rsid w:val="00B44E6B"/>
    <w:rsid w:val="00B463BD"/>
    <w:rsid w:val="00B46D4F"/>
    <w:rsid w:val="00B47452"/>
    <w:rsid w:val="00B51A71"/>
    <w:rsid w:val="00B51E33"/>
    <w:rsid w:val="00B52621"/>
    <w:rsid w:val="00B52B78"/>
    <w:rsid w:val="00B52FD5"/>
    <w:rsid w:val="00B543CF"/>
    <w:rsid w:val="00B547F2"/>
    <w:rsid w:val="00B55442"/>
    <w:rsid w:val="00B5579B"/>
    <w:rsid w:val="00B557C5"/>
    <w:rsid w:val="00B55E2B"/>
    <w:rsid w:val="00B562A0"/>
    <w:rsid w:val="00B56A2E"/>
    <w:rsid w:val="00B56C6F"/>
    <w:rsid w:val="00B56D80"/>
    <w:rsid w:val="00B601F2"/>
    <w:rsid w:val="00B60CB7"/>
    <w:rsid w:val="00B61C8B"/>
    <w:rsid w:val="00B635A8"/>
    <w:rsid w:val="00B63C75"/>
    <w:rsid w:val="00B63C8B"/>
    <w:rsid w:val="00B64A6C"/>
    <w:rsid w:val="00B65263"/>
    <w:rsid w:val="00B65A4B"/>
    <w:rsid w:val="00B65F2B"/>
    <w:rsid w:val="00B708AC"/>
    <w:rsid w:val="00B708F6"/>
    <w:rsid w:val="00B714C1"/>
    <w:rsid w:val="00B71A22"/>
    <w:rsid w:val="00B72FB6"/>
    <w:rsid w:val="00B74F3C"/>
    <w:rsid w:val="00B75517"/>
    <w:rsid w:val="00B75595"/>
    <w:rsid w:val="00B75631"/>
    <w:rsid w:val="00B76121"/>
    <w:rsid w:val="00B76FD2"/>
    <w:rsid w:val="00B773E9"/>
    <w:rsid w:val="00B80057"/>
    <w:rsid w:val="00B815A5"/>
    <w:rsid w:val="00B82B8F"/>
    <w:rsid w:val="00B82C32"/>
    <w:rsid w:val="00B83421"/>
    <w:rsid w:val="00B83BD5"/>
    <w:rsid w:val="00B84B03"/>
    <w:rsid w:val="00B85D22"/>
    <w:rsid w:val="00B901EC"/>
    <w:rsid w:val="00B91EC3"/>
    <w:rsid w:val="00B93CA1"/>
    <w:rsid w:val="00B94489"/>
    <w:rsid w:val="00B947FB"/>
    <w:rsid w:val="00B95ADB"/>
    <w:rsid w:val="00B95C76"/>
    <w:rsid w:val="00B962A1"/>
    <w:rsid w:val="00B97401"/>
    <w:rsid w:val="00B97A85"/>
    <w:rsid w:val="00B97BC4"/>
    <w:rsid w:val="00BA103A"/>
    <w:rsid w:val="00BA2DC4"/>
    <w:rsid w:val="00BA6F68"/>
    <w:rsid w:val="00BB0244"/>
    <w:rsid w:val="00BB242C"/>
    <w:rsid w:val="00BB41D6"/>
    <w:rsid w:val="00BB4A53"/>
    <w:rsid w:val="00BB4A6A"/>
    <w:rsid w:val="00BB53F7"/>
    <w:rsid w:val="00BC2C00"/>
    <w:rsid w:val="00BC3BA0"/>
    <w:rsid w:val="00BC4482"/>
    <w:rsid w:val="00BC51F7"/>
    <w:rsid w:val="00BC764F"/>
    <w:rsid w:val="00BD06AA"/>
    <w:rsid w:val="00BD2631"/>
    <w:rsid w:val="00BD6E2D"/>
    <w:rsid w:val="00BD70E9"/>
    <w:rsid w:val="00BE0B12"/>
    <w:rsid w:val="00BE174E"/>
    <w:rsid w:val="00BE219C"/>
    <w:rsid w:val="00BE2735"/>
    <w:rsid w:val="00BE2E33"/>
    <w:rsid w:val="00BE4043"/>
    <w:rsid w:val="00BE4450"/>
    <w:rsid w:val="00BE5609"/>
    <w:rsid w:val="00BE6E4A"/>
    <w:rsid w:val="00BF0586"/>
    <w:rsid w:val="00BF0E2F"/>
    <w:rsid w:val="00BF1C18"/>
    <w:rsid w:val="00BF29B1"/>
    <w:rsid w:val="00BF2D8A"/>
    <w:rsid w:val="00BF58CC"/>
    <w:rsid w:val="00BF5B0E"/>
    <w:rsid w:val="00BF6189"/>
    <w:rsid w:val="00BF625D"/>
    <w:rsid w:val="00BF7E91"/>
    <w:rsid w:val="00C00D13"/>
    <w:rsid w:val="00C01C33"/>
    <w:rsid w:val="00C066E8"/>
    <w:rsid w:val="00C06EDE"/>
    <w:rsid w:val="00C07E15"/>
    <w:rsid w:val="00C10921"/>
    <w:rsid w:val="00C133FC"/>
    <w:rsid w:val="00C13798"/>
    <w:rsid w:val="00C16157"/>
    <w:rsid w:val="00C16A81"/>
    <w:rsid w:val="00C171BB"/>
    <w:rsid w:val="00C17EBD"/>
    <w:rsid w:val="00C20592"/>
    <w:rsid w:val="00C209B0"/>
    <w:rsid w:val="00C21908"/>
    <w:rsid w:val="00C21F42"/>
    <w:rsid w:val="00C22C09"/>
    <w:rsid w:val="00C23DD5"/>
    <w:rsid w:val="00C25BC7"/>
    <w:rsid w:val="00C30E40"/>
    <w:rsid w:val="00C31254"/>
    <w:rsid w:val="00C3474F"/>
    <w:rsid w:val="00C365EE"/>
    <w:rsid w:val="00C40579"/>
    <w:rsid w:val="00C40CC1"/>
    <w:rsid w:val="00C41D0E"/>
    <w:rsid w:val="00C41FDF"/>
    <w:rsid w:val="00C425D4"/>
    <w:rsid w:val="00C46005"/>
    <w:rsid w:val="00C464B4"/>
    <w:rsid w:val="00C46A1D"/>
    <w:rsid w:val="00C47778"/>
    <w:rsid w:val="00C503A6"/>
    <w:rsid w:val="00C506C2"/>
    <w:rsid w:val="00C51491"/>
    <w:rsid w:val="00C519C3"/>
    <w:rsid w:val="00C51AA2"/>
    <w:rsid w:val="00C51E3D"/>
    <w:rsid w:val="00C535DD"/>
    <w:rsid w:val="00C54699"/>
    <w:rsid w:val="00C57935"/>
    <w:rsid w:val="00C602AB"/>
    <w:rsid w:val="00C63659"/>
    <w:rsid w:val="00C636AF"/>
    <w:rsid w:val="00C6625F"/>
    <w:rsid w:val="00C66323"/>
    <w:rsid w:val="00C664DC"/>
    <w:rsid w:val="00C70624"/>
    <w:rsid w:val="00C71ABD"/>
    <w:rsid w:val="00C74B71"/>
    <w:rsid w:val="00C766B0"/>
    <w:rsid w:val="00C802F6"/>
    <w:rsid w:val="00C80B36"/>
    <w:rsid w:val="00C8162B"/>
    <w:rsid w:val="00C81917"/>
    <w:rsid w:val="00C819CA"/>
    <w:rsid w:val="00C82B91"/>
    <w:rsid w:val="00C844D2"/>
    <w:rsid w:val="00C84FDF"/>
    <w:rsid w:val="00C850F0"/>
    <w:rsid w:val="00C85C1E"/>
    <w:rsid w:val="00C8617F"/>
    <w:rsid w:val="00C86425"/>
    <w:rsid w:val="00C86E16"/>
    <w:rsid w:val="00C872A1"/>
    <w:rsid w:val="00C87FD5"/>
    <w:rsid w:val="00C90505"/>
    <w:rsid w:val="00C906FC"/>
    <w:rsid w:val="00C91119"/>
    <w:rsid w:val="00C9147E"/>
    <w:rsid w:val="00C919C8"/>
    <w:rsid w:val="00C92461"/>
    <w:rsid w:val="00C930E6"/>
    <w:rsid w:val="00C93E32"/>
    <w:rsid w:val="00C948A0"/>
    <w:rsid w:val="00C977E7"/>
    <w:rsid w:val="00CA3985"/>
    <w:rsid w:val="00CA39C7"/>
    <w:rsid w:val="00CA3E07"/>
    <w:rsid w:val="00CA5199"/>
    <w:rsid w:val="00CA5536"/>
    <w:rsid w:val="00CA6066"/>
    <w:rsid w:val="00CA7FB1"/>
    <w:rsid w:val="00CB089C"/>
    <w:rsid w:val="00CB0FC2"/>
    <w:rsid w:val="00CB28B5"/>
    <w:rsid w:val="00CB2A83"/>
    <w:rsid w:val="00CB59C8"/>
    <w:rsid w:val="00CB6E75"/>
    <w:rsid w:val="00CB77D8"/>
    <w:rsid w:val="00CB7DF3"/>
    <w:rsid w:val="00CC30E7"/>
    <w:rsid w:val="00CC3D4F"/>
    <w:rsid w:val="00CC7205"/>
    <w:rsid w:val="00CC72FC"/>
    <w:rsid w:val="00CC7E8F"/>
    <w:rsid w:val="00CD0A13"/>
    <w:rsid w:val="00CD0AA7"/>
    <w:rsid w:val="00CD0FA1"/>
    <w:rsid w:val="00CD205F"/>
    <w:rsid w:val="00CD2A42"/>
    <w:rsid w:val="00CD3C12"/>
    <w:rsid w:val="00CD5813"/>
    <w:rsid w:val="00CD706A"/>
    <w:rsid w:val="00CD7726"/>
    <w:rsid w:val="00CD78AB"/>
    <w:rsid w:val="00CD7D15"/>
    <w:rsid w:val="00CE175C"/>
    <w:rsid w:val="00CE184C"/>
    <w:rsid w:val="00CE2185"/>
    <w:rsid w:val="00CE21E2"/>
    <w:rsid w:val="00CE3D3E"/>
    <w:rsid w:val="00CE45C5"/>
    <w:rsid w:val="00CE52C4"/>
    <w:rsid w:val="00CE6A19"/>
    <w:rsid w:val="00CF1C5E"/>
    <w:rsid w:val="00CF23E4"/>
    <w:rsid w:val="00CF3101"/>
    <w:rsid w:val="00CF3FAA"/>
    <w:rsid w:val="00CF5C58"/>
    <w:rsid w:val="00CF5EFB"/>
    <w:rsid w:val="00CF741D"/>
    <w:rsid w:val="00CF76E3"/>
    <w:rsid w:val="00CF7E2F"/>
    <w:rsid w:val="00D00223"/>
    <w:rsid w:val="00D00B73"/>
    <w:rsid w:val="00D00DAE"/>
    <w:rsid w:val="00D0306E"/>
    <w:rsid w:val="00D03B5D"/>
    <w:rsid w:val="00D03C60"/>
    <w:rsid w:val="00D046FD"/>
    <w:rsid w:val="00D10673"/>
    <w:rsid w:val="00D115F6"/>
    <w:rsid w:val="00D13DB4"/>
    <w:rsid w:val="00D14AD5"/>
    <w:rsid w:val="00D22800"/>
    <w:rsid w:val="00D22B81"/>
    <w:rsid w:val="00D235D0"/>
    <w:rsid w:val="00D24CD1"/>
    <w:rsid w:val="00D25BD7"/>
    <w:rsid w:val="00D2608F"/>
    <w:rsid w:val="00D27E93"/>
    <w:rsid w:val="00D308D5"/>
    <w:rsid w:val="00D31BBB"/>
    <w:rsid w:val="00D31C8A"/>
    <w:rsid w:val="00D32473"/>
    <w:rsid w:val="00D331A9"/>
    <w:rsid w:val="00D33A64"/>
    <w:rsid w:val="00D33F66"/>
    <w:rsid w:val="00D3403B"/>
    <w:rsid w:val="00D3492D"/>
    <w:rsid w:val="00D37B4A"/>
    <w:rsid w:val="00D400FE"/>
    <w:rsid w:val="00D408FC"/>
    <w:rsid w:val="00D42921"/>
    <w:rsid w:val="00D43C5E"/>
    <w:rsid w:val="00D44611"/>
    <w:rsid w:val="00D451F1"/>
    <w:rsid w:val="00D50231"/>
    <w:rsid w:val="00D508A0"/>
    <w:rsid w:val="00D52110"/>
    <w:rsid w:val="00D528C3"/>
    <w:rsid w:val="00D53658"/>
    <w:rsid w:val="00D5370F"/>
    <w:rsid w:val="00D54AA3"/>
    <w:rsid w:val="00D55323"/>
    <w:rsid w:val="00D56056"/>
    <w:rsid w:val="00D5657E"/>
    <w:rsid w:val="00D5791B"/>
    <w:rsid w:val="00D606B2"/>
    <w:rsid w:val="00D611EF"/>
    <w:rsid w:val="00D612EB"/>
    <w:rsid w:val="00D62288"/>
    <w:rsid w:val="00D64B55"/>
    <w:rsid w:val="00D64BD3"/>
    <w:rsid w:val="00D66DF9"/>
    <w:rsid w:val="00D66FE1"/>
    <w:rsid w:val="00D71281"/>
    <w:rsid w:val="00D7238E"/>
    <w:rsid w:val="00D73FE1"/>
    <w:rsid w:val="00D754D4"/>
    <w:rsid w:val="00D757E1"/>
    <w:rsid w:val="00D80F2A"/>
    <w:rsid w:val="00D82DD2"/>
    <w:rsid w:val="00D835D1"/>
    <w:rsid w:val="00D83F1E"/>
    <w:rsid w:val="00D8544A"/>
    <w:rsid w:val="00D870A2"/>
    <w:rsid w:val="00D90110"/>
    <w:rsid w:val="00D90427"/>
    <w:rsid w:val="00D91724"/>
    <w:rsid w:val="00D91760"/>
    <w:rsid w:val="00D91CBC"/>
    <w:rsid w:val="00D94983"/>
    <w:rsid w:val="00D94B1F"/>
    <w:rsid w:val="00D94E62"/>
    <w:rsid w:val="00D96FF6"/>
    <w:rsid w:val="00DA0FC1"/>
    <w:rsid w:val="00DA1561"/>
    <w:rsid w:val="00DA1C87"/>
    <w:rsid w:val="00DA20FA"/>
    <w:rsid w:val="00DA2817"/>
    <w:rsid w:val="00DA2E3C"/>
    <w:rsid w:val="00DA2E5C"/>
    <w:rsid w:val="00DA393B"/>
    <w:rsid w:val="00DA3ACE"/>
    <w:rsid w:val="00DA4025"/>
    <w:rsid w:val="00DA4967"/>
    <w:rsid w:val="00DA55DA"/>
    <w:rsid w:val="00DA5728"/>
    <w:rsid w:val="00DA5E90"/>
    <w:rsid w:val="00DA7593"/>
    <w:rsid w:val="00DB0104"/>
    <w:rsid w:val="00DB02D6"/>
    <w:rsid w:val="00DB0ABB"/>
    <w:rsid w:val="00DB3AC8"/>
    <w:rsid w:val="00DB46AE"/>
    <w:rsid w:val="00DB61F3"/>
    <w:rsid w:val="00DB7385"/>
    <w:rsid w:val="00DB7DC3"/>
    <w:rsid w:val="00DC0720"/>
    <w:rsid w:val="00DC33AC"/>
    <w:rsid w:val="00DC3B5B"/>
    <w:rsid w:val="00DC3DEC"/>
    <w:rsid w:val="00DC3E41"/>
    <w:rsid w:val="00DC545A"/>
    <w:rsid w:val="00DC7D1A"/>
    <w:rsid w:val="00DD1ADC"/>
    <w:rsid w:val="00DD2902"/>
    <w:rsid w:val="00DD468A"/>
    <w:rsid w:val="00DD4A99"/>
    <w:rsid w:val="00DD5300"/>
    <w:rsid w:val="00DD54E0"/>
    <w:rsid w:val="00DD55DD"/>
    <w:rsid w:val="00DD56E9"/>
    <w:rsid w:val="00DD602D"/>
    <w:rsid w:val="00DE13A8"/>
    <w:rsid w:val="00DE13F2"/>
    <w:rsid w:val="00DE149C"/>
    <w:rsid w:val="00DE2937"/>
    <w:rsid w:val="00DE3260"/>
    <w:rsid w:val="00DE6AB2"/>
    <w:rsid w:val="00DE7145"/>
    <w:rsid w:val="00DF0D2E"/>
    <w:rsid w:val="00DF0EEF"/>
    <w:rsid w:val="00DF1C36"/>
    <w:rsid w:val="00DF20AC"/>
    <w:rsid w:val="00DF4860"/>
    <w:rsid w:val="00E02265"/>
    <w:rsid w:val="00E03635"/>
    <w:rsid w:val="00E0378F"/>
    <w:rsid w:val="00E06580"/>
    <w:rsid w:val="00E067C9"/>
    <w:rsid w:val="00E07930"/>
    <w:rsid w:val="00E11262"/>
    <w:rsid w:val="00E17ABE"/>
    <w:rsid w:val="00E17DDF"/>
    <w:rsid w:val="00E17F05"/>
    <w:rsid w:val="00E233C8"/>
    <w:rsid w:val="00E23F31"/>
    <w:rsid w:val="00E26495"/>
    <w:rsid w:val="00E26EA9"/>
    <w:rsid w:val="00E3008C"/>
    <w:rsid w:val="00E30184"/>
    <w:rsid w:val="00E3029A"/>
    <w:rsid w:val="00E32A63"/>
    <w:rsid w:val="00E330CA"/>
    <w:rsid w:val="00E33E3E"/>
    <w:rsid w:val="00E34CB8"/>
    <w:rsid w:val="00E36554"/>
    <w:rsid w:val="00E36E4E"/>
    <w:rsid w:val="00E37CBF"/>
    <w:rsid w:val="00E4013F"/>
    <w:rsid w:val="00E4233C"/>
    <w:rsid w:val="00E42715"/>
    <w:rsid w:val="00E42EBE"/>
    <w:rsid w:val="00E44350"/>
    <w:rsid w:val="00E45DD9"/>
    <w:rsid w:val="00E470C0"/>
    <w:rsid w:val="00E470FB"/>
    <w:rsid w:val="00E47187"/>
    <w:rsid w:val="00E511A5"/>
    <w:rsid w:val="00E5193E"/>
    <w:rsid w:val="00E51FF5"/>
    <w:rsid w:val="00E52A24"/>
    <w:rsid w:val="00E530FB"/>
    <w:rsid w:val="00E54723"/>
    <w:rsid w:val="00E55C22"/>
    <w:rsid w:val="00E5674F"/>
    <w:rsid w:val="00E5720C"/>
    <w:rsid w:val="00E57679"/>
    <w:rsid w:val="00E57726"/>
    <w:rsid w:val="00E60091"/>
    <w:rsid w:val="00E60749"/>
    <w:rsid w:val="00E61898"/>
    <w:rsid w:val="00E62362"/>
    <w:rsid w:val="00E62F61"/>
    <w:rsid w:val="00E6425E"/>
    <w:rsid w:val="00E64450"/>
    <w:rsid w:val="00E659C4"/>
    <w:rsid w:val="00E65D54"/>
    <w:rsid w:val="00E66CC7"/>
    <w:rsid w:val="00E71329"/>
    <w:rsid w:val="00E7237F"/>
    <w:rsid w:val="00E73493"/>
    <w:rsid w:val="00E74A92"/>
    <w:rsid w:val="00E75065"/>
    <w:rsid w:val="00E75BA2"/>
    <w:rsid w:val="00E75D58"/>
    <w:rsid w:val="00E760A6"/>
    <w:rsid w:val="00E7661B"/>
    <w:rsid w:val="00E76DB7"/>
    <w:rsid w:val="00E808E2"/>
    <w:rsid w:val="00E80904"/>
    <w:rsid w:val="00E809A2"/>
    <w:rsid w:val="00E82090"/>
    <w:rsid w:val="00E842F5"/>
    <w:rsid w:val="00E8433D"/>
    <w:rsid w:val="00E8656D"/>
    <w:rsid w:val="00E866A2"/>
    <w:rsid w:val="00E87AD4"/>
    <w:rsid w:val="00E87FA1"/>
    <w:rsid w:val="00E904C8"/>
    <w:rsid w:val="00E91009"/>
    <w:rsid w:val="00E921D3"/>
    <w:rsid w:val="00E9234B"/>
    <w:rsid w:val="00E93509"/>
    <w:rsid w:val="00E94905"/>
    <w:rsid w:val="00E94FAA"/>
    <w:rsid w:val="00E9561D"/>
    <w:rsid w:val="00E973A3"/>
    <w:rsid w:val="00EA3D6E"/>
    <w:rsid w:val="00EA4563"/>
    <w:rsid w:val="00EA4832"/>
    <w:rsid w:val="00EA5FFB"/>
    <w:rsid w:val="00EA7942"/>
    <w:rsid w:val="00EB02FE"/>
    <w:rsid w:val="00EB086D"/>
    <w:rsid w:val="00EB1051"/>
    <w:rsid w:val="00EB150A"/>
    <w:rsid w:val="00EB2853"/>
    <w:rsid w:val="00EB3EE6"/>
    <w:rsid w:val="00EB445C"/>
    <w:rsid w:val="00EB4CE6"/>
    <w:rsid w:val="00EB5157"/>
    <w:rsid w:val="00EC059C"/>
    <w:rsid w:val="00EC17FF"/>
    <w:rsid w:val="00EC1D20"/>
    <w:rsid w:val="00EC2352"/>
    <w:rsid w:val="00EC3669"/>
    <w:rsid w:val="00EC3D5E"/>
    <w:rsid w:val="00EC4670"/>
    <w:rsid w:val="00EC4EB9"/>
    <w:rsid w:val="00EC5884"/>
    <w:rsid w:val="00EC63BA"/>
    <w:rsid w:val="00EC6846"/>
    <w:rsid w:val="00EC7934"/>
    <w:rsid w:val="00EC7C88"/>
    <w:rsid w:val="00EC7CE3"/>
    <w:rsid w:val="00ED00FE"/>
    <w:rsid w:val="00ED0C3B"/>
    <w:rsid w:val="00ED0E79"/>
    <w:rsid w:val="00ED1BF6"/>
    <w:rsid w:val="00ED1F78"/>
    <w:rsid w:val="00ED221D"/>
    <w:rsid w:val="00ED2A7E"/>
    <w:rsid w:val="00ED3C17"/>
    <w:rsid w:val="00ED3F8F"/>
    <w:rsid w:val="00ED7BA7"/>
    <w:rsid w:val="00EE16C3"/>
    <w:rsid w:val="00EE438E"/>
    <w:rsid w:val="00EE4A10"/>
    <w:rsid w:val="00EE4CDB"/>
    <w:rsid w:val="00EE52F4"/>
    <w:rsid w:val="00EE5F41"/>
    <w:rsid w:val="00EE6504"/>
    <w:rsid w:val="00EF0949"/>
    <w:rsid w:val="00EF0E39"/>
    <w:rsid w:val="00EF2229"/>
    <w:rsid w:val="00EF25E3"/>
    <w:rsid w:val="00EF2CD8"/>
    <w:rsid w:val="00EF3D7D"/>
    <w:rsid w:val="00EF3FED"/>
    <w:rsid w:val="00EF47DF"/>
    <w:rsid w:val="00F003D0"/>
    <w:rsid w:val="00F00A52"/>
    <w:rsid w:val="00F02EDA"/>
    <w:rsid w:val="00F05BD2"/>
    <w:rsid w:val="00F072C4"/>
    <w:rsid w:val="00F1004D"/>
    <w:rsid w:val="00F10282"/>
    <w:rsid w:val="00F105A7"/>
    <w:rsid w:val="00F10C60"/>
    <w:rsid w:val="00F1135A"/>
    <w:rsid w:val="00F11D87"/>
    <w:rsid w:val="00F1218E"/>
    <w:rsid w:val="00F121F2"/>
    <w:rsid w:val="00F1231A"/>
    <w:rsid w:val="00F13CD8"/>
    <w:rsid w:val="00F14206"/>
    <w:rsid w:val="00F14F90"/>
    <w:rsid w:val="00F15F21"/>
    <w:rsid w:val="00F17938"/>
    <w:rsid w:val="00F17BA6"/>
    <w:rsid w:val="00F20DF3"/>
    <w:rsid w:val="00F21B3C"/>
    <w:rsid w:val="00F2488E"/>
    <w:rsid w:val="00F24F25"/>
    <w:rsid w:val="00F2701B"/>
    <w:rsid w:val="00F274BF"/>
    <w:rsid w:val="00F277DF"/>
    <w:rsid w:val="00F31605"/>
    <w:rsid w:val="00F3207E"/>
    <w:rsid w:val="00F32794"/>
    <w:rsid w:val="00F33A27"/>
    <w:rsid w:val="00F34F97"/>
    <w:rsid w:val="00F35AEA"/>
    <w:rsid w:val="00F4059A"/>
    <w:rsid w:val="00F406A4"/>
    <w:rsid w:val="00F41832"/>
    <w:rsid w:val="00F42BCE"/>
    <w:rsid w:val="00F451AC"/>
    <w:rsid w:val="00F4566F"/>
    <w:rsid w:val="00F461E9"/>
    <w:rsid w:val="00F46760"/>
    <w:rsid w:val="00F47130"/>
    <w:rsid w:val="00F509D5"/>
    <w:rsid w:val="00F51122"/>
    <w:rsid w:val="00F5121E"/>
    <w:rsid w:val="00F51C58"/>
    <w:rsid w:val="00F51E7D"/>
    <w:rsid w:val="00F53700"/>
    <w:rsid w:val="00F5487E"/>
    <w:rsid w:val="00F54B2F"/>
    <w:rsid w:val="00F54FD4"/>
    <w:rsid w:val="00F55FB9"/>
    <w:rsid w:val="00F562ED"/>
    <w:rsid w:val="00F5724B"/>
    <w:rsid w:val="00F5753B"/>
    <w:rsid w:val="00F579C1"/>
    <w:rsid w:val="00F60A19"/>
    <w:rsid w:val="00F60F84"/>
    <w:rsid w:val="00F61689"/>
    <w:rsid w:val="00F62496"/>
    <w:rsid w:val="00F62A36"/>
    <w:rsid w:val="00F62B92"/>
    <w:rsid w:val="00F63BA8"/>
    <w:rsid w:val="00F63E52"/>
    <w:rsid w:val="00F6442A"/>
    <w:rsid w:val="00F651B3"/>
    <w:rsid w:val="00F6569B"/>
    <w:rsid w:val="00F67603"/>
    <w:rsid w:val="00F676B3"/>
    <w:rsid w:val="00F70300"/>
    <w:rsid w:val="00F70657"/>
    <w:rsid w:val="00F71374"/>
    <w:rsid w:val="00F72612"/>
    <w:rsid w:val="00F73186"/>
    <w:rsid w:val="00F73AFA"/>
    <w:rsid w:val="00F75047"/>
    <w:rsid w:val="00F75453"/>
    <w:rsid w:val="00F7557B"/>
    <w:rsid w:val="00F75BBA"/>
    <w:rsid w:val="00F770E9"/>
    <w:rsid w:val="00F774AA"/>
    <w:rsid w:val="00F774AD"/>
    <w:rsid w:val="00F810A0"/>
    <w:rsid w:val="00F81A11"/>
    <w:rsid w:val="00F820A0"/>
    <w:rsid w:val="00F82680"/>
    <w:rsid w:val="00F82B39"/>
    <w:rsid w:val="00F83F0F"/>
    <w:rsid w:val="00F8463C"/>
    <w:rsid w:val="00F8522A"/>
    <w:rsid w:val="00F856DE"/>
    <w:rsid w:val="00F8758C"/>
    <w:rsid w:val="00F90255"/>
    <w:rsid w:val="00F93301"/>
    <w:rsid w:val="00F93EBA"/>
    <w:rsid w:val="00F95801"/>
    <w:rsid w:val="00F95F92"/>
    <w:rsid w:val="00F960CB"/>
    <w:rsid w:val="00F96FA7"/>
    <w:rsid w:val="00F97362"/>
    <w:rsid w:val="00FA0811"/>
    <w:rsid w:val="00FA094D"/>
    <w:rsid w:val="00FA1D9A"/>
    <w:rsid w:val="00FA256D"/>
    <w:rsid w:val="00FA4A8D"/>
    <w:rsid w:val="00FA6A32"/>
    <w:rsid w:val="00FA6F94"/>
    <w:rsid w:val="00FA728B"/>
    <w:rsid w:val="00FA74C0"/>
    <w:rsid w:val="00FA7B65"/>
    <w:rsid w:val="00FB1779"/>
    <w:rsid w:val="00FB17AE"/>
    <w:rsid w:val="00FB2628"/>
    <w:rsid w:val="00FB291B"/>
    <w:rsid w:val="00FB47C0"/>
    <w:rsid w:val="00FB501B"/>
    <w:rsid w:val="00FB66C7"/>
    <w:rsid w:val="00FB6F8B"/>
    <w:rsid w:val="00FB71E7"/>
    <w:rsid w:val="00FB7A4D"/>
    <w:rsid w:val="00FC0AF3"/>
    <w:rsid w:val="00FC1708"/>
    <w:rsid w:val="00FC314A"/>
    <w:rsid w:val="00FC4A48"/>
    <w:rsid w:val="00FC4DF4"/>
    <w:rsid w:val="00FC5B43"/>
    <w:rsid w:val="00FD17FA"/>
    <w:rsid w:val="00FD20E5"/>
    <w:rsid w:val="00FD2A52"/>
    <w:rsid w:val="00FD2B49"/>
    <w:rsid w:val="00FD2EE7"/>
    <w:rsid w:val="00FD31C7"/>
    <w:rsid w:val="00FD4ADB"/>
    <w:rsid w:val="00FD5289"/>
    <w:rsid w:val="00FD5413"/>
    <w:rsid w:val="00FD640F"/>
    <w:rsid w:val="00FD6707"/>
    <w:rsid w:val="00FD6A08"/>
    <w:rsid w:val="00FD6C36"/>
    <w:rsid w:val="00FD6CCD"/>
    <w:rsid w:val="00FD7159"/>
    <w:rsid w:val="00FD7C76"/>
    <w:rsid w:val="00FE0870"/>
    <w:rsid w:val="00FE0D85"/>
    <w:rsid w:val="00FE1FBA"/>
    <w:rsid w:val="00FE2401"/>
    <w:rsid w:val="00FE2CC6"/>
    <w:rsid w:val="00FE3B07"/>
    <w:rsid w:val="00FE3BCF"/>
    <w:rsid w:val="00FE433A"/>
    <w:rsid w:val="00FE550A"/>
    <w:rsid w:val="00FE64FC"/>
    <w:rsid w:val="00FE7552"/>
    <w:rsid w:val="00FE77B1"/>
    <w:rsid w:val="00FF0C97"/>
    <w:rsid w:val="00FF1028"/>
    <w:rsid w:val="00FF2AB1"/>
    <w:rsid w:val="00FF2F7D"/>
    <w:rsid w:val="00FF339E"/>
    <w:rsid w:val="00FF3448"/>
    <w:rsid w:val="00FF4EE4"/>
    <w:rsid w:val="00FF5DE1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3E84A"/>
  <w15:docId w15:val="{92F832D2-76EF-470A-AF2F-0D51A9878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Theme="minorHAnsi" w:hAnsi="Times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670D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qFormat/>
    <w:rsid w:val="00DF4860"/>
    <w:pPr>
      <w:keepNext/>
      <w:keepLines/>
      <w:widowControl/>
      <w:autoSpaceDE/>
      <w:autoSpaceDN/>
      <w:adjustRightInd/>
      <w:spacing w:before="48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unhideWhenUsed/>
    <w:qFormat/>
    <w:rsid w:val="0094265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27346"/>
    <w:pPr>
      <w:keepNext/>
      <w:keepLines/>
      <w:widowControl/>
      <w:autoSpaceDE/>
      <w:autoSpaceDN/>
      <w:adjustRightInd/>
      <w:spacing w:before="20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D90427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D90427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D90427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D90427"/>
    <w:pPr>
      <w:ind w:left="1780"/>
    </w:pPr>
  </w:style>
  <w:style w:type="paragraph" w:customStyle="1" w:styleId="ARTartustawynprozporzdzenia">
    <w:name w:val="ART(§) – art. ustawy (§ np. rozporządzenia)"/>
    <w:uiPriority w:val="11"/>
    <w:qFormat/>
    <w:rsid w:val="00D90427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D90427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D90427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D90427"/>
  </w:style>
  <w:style w:type="paragraph" w:customStyle="1" w:styleId="ZPKTzmpktartykuempunktem">
    <w:name w:val="Z/PKT – zm. pkt artykułem (punktem)"/>
    <w:basedOn w:val="PKTpunkt"/>
    <w:uiPriority w:val="31"/>
    <w:qFormat/>
    <w:rsid w:val="00D90427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D90427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D90427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D90427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D90427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D9042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D90427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D9042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D90427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D90427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D90427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D90427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D90427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D90427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D90427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D90427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D90427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D90427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D90427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D90427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D90427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D90427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D90427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D90427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D90427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D90427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D90427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D90427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D90427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D90427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D90427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D90427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D90427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D90427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D90427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D90427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D90427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D90427"/>
    <w:pPr>
      <w:ind w:left="1973"/>
    </w:pPr>
  </w:style>
  <w:style w:type="paragraph" w:customStyle="1" w:styleId="ZTIRLITzmlittiret">
    <w:name w:val="Z_TIR/LIT – zm. lit. tiret"/>
    <w:basedOn w:val="LITlitera"/>
    <w:uiPriority w:val="57"/>
    <w:qFormat/>
    <w:rsid w:val="00D90427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D90427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D90427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D90427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D90427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D90427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D90427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D90427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D90427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D90427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D90427"/>
  </w:style>
  <w:style w:type="paragraph" w:customStyle="1" w:styleId="ZTIR2TIRzmpodwtirtiret">
    <w:name w:val="Z_TIR/2TIR – zm. podw. tir. tiret"/>
    <w:basedOn w:val="TIRtiret"/>
    <w:uiPriority w:val="78"/>
    <w:qFormat/>
    <w:rsid w:val="00D90427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D90427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D90427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D90427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D90427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D90427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D90427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D90427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D90427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D90427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D90427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D90427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D90427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D90427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D90427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D90427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D90427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D90427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D90427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D90427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D90427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D90427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D90427"/>
    <w:pPr>
      <w:spacing w:after="120"/>
      <w:ind w:left="510"/>
    </w:pPr>
    <w:rPr>
      <w:b w:val="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D90427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D90427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D90427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D90427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D90427"/>
    <w:pPr>
      <w:ind w:left="2404"/>
    </w:pPr>
  </w:style>
  <w:style w:type="paragraph" w:customStyle="1" w:styleId="ODNONIKtreodnonika">
    <w:name w:val="ODNOŚNIK – treść odnośnika"/>
    <w:uiPriority w:val="19"/>
    <w:qFormat/>
    <w:rsid w:val="00D90427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D90427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D90427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D90427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D90427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D90427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D90427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D90427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D90427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D90427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D90427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D90427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D90427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D90427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D90427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D90427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D90427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D90427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D90427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D90427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D90427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D90427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D90427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D90427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D90427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D90427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D90427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D90427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D90427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D90427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D90427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D90427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D90427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D90427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D90427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D90427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D90427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D90427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D90427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D90427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D90427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D90427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D90427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D90427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D90427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D90427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D90427"/>
  </w:style>
  <w:style w:type="paragraph" w:customStyle="1" w:styleId="ZZUSTzmianazmust">
    <w:name w:val="ZZ/UST(§) – zmiana zm. ust. (§)"/>
    <w:basedOn w:val="ZZARTzmianazmart"/>
    <w:uiPriority w:val="65"/>
    <w:qFormat/>
    <w:rsid w:val="00D90427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D90427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D90427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D90427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D90427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D90427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D90427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D90427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D90427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D90427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D90427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D90427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D90427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D90427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D90427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D90427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D90427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D90427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D90427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D90427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D90427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D90427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D90427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D90427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D90427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D90427"/>
  </w:style>
  <w:style w:type="paragraph" w:customStyle="1" w:styleId="TEKSTZacznikido">
    <w:name w:val="TEKST&quot;Załącznik(i) do ...&quot;"/>
    <w:uiPriority w:val="28"/>
    <w:qFormat/>
    <w:rsid w:val="00D9042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D90427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D90427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D90427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D90427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D90427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D90427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D90427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D90427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D90427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D90427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D90427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D90427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D90427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D90427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D90427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D90427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D90427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D90427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D90427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D90427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D90427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D90427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D90427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D90427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D90427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D90427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D90427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D90427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D90427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D90427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D90427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D90427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D90427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D90427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D90427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D90427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D90427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D90427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D90427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D90427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D90427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D90427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D90427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D90427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D90427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D90427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D90427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D90427"/>
    <w:rPr>
      <w:b/>
    </w:rPr>
  </w:style>
  <w:style w:type="character" w:customStyle="1" w:styleId="Kkursywa">
    <w:name w:val="_K_ – kursywa"/>
    <w:basedOn w:val="Domylnaczcionkaakapitu"/>
    <w:uiPriority w:val="1"/>
    <w:qFormat/>
    <w:rsid w:val="00D90427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D90427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D90427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D90427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D90427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D90427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D90427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D90427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D90427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D90427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D90427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D90427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D90427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D90427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D90427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D90427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D90427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D90427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D90427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D90427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D90427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D90427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D90427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D90427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D90427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D90427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D90427"/>
    <w:pPr>
      <w:ind w:left="1780"/>
    </w:pPr>
  </w:style>
  <w:style w:type="paragraph" w:styleId="Akapitzlist">
    <w:name w:val="List Paragraph"/>
    <w:basedOn w:val="Normalny"/>
    <w:link w:val="AkapitzlistZnak"/>
    <w:uiPriority w:val="34"/>
    <w:qFormat/>
    <w:rsid w:val="000C05AB"/>
    <w:pPr>
      <w:ind w:left="720"/>
      <w:contextualSpacing/>
    </w:pPr>
  </w:style>
  <w:style w:type="paragraph" w:customStyle="1" w:styleId="Default">
    <w:name w:val="Default"/>
    <w:rsid w:val="00F820A0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3B4BE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4BEB"/>
    <w:rPr>
      <w:rFonts w:ascii="Times New Roman" w:eastAsiaTheme="minorEastAsia" w:hAnsi="Times New Roman" w:cs="Arial"/>
      <w:szCs w:val="20"/>
    </w:rPr>
  </w:style>
  <w:style w:type="paragraph" w:styleId="Stopka">
    <w:name w:val="footer"/>
    <w:basedOn w:val="Normalny"/>
    <w:link w:val="StopkaZnak"/>
    <w:uiPriority w:val="99"/>
    <w:unhideWhenUsed/>
    <w:rsid w:val="003B4BE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4BEB"/>
    <w:rPr>
      <w:rFonts w:ascii="Times New Roman" w:eastAsiaTheme="minorEastAsia" w:hAnsi="Times New Roman" w:cs="Arial"/>
      <w:szCs w:val="20"/>
    </w:rPr>
  </w:style>
  <w:style w:type="character" w:styleId="Odwoaniedokomentarza">
    <w:name w:val="annotation reference"/>
    <w:basedOn w:val="Domylnaczcionkaakapitu"/>
    <w:uiPriority w:val="99"/>
    <w:unhideWhenUsed/>
    <w:rsid w:val="006313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1360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1360"/>
    <w:rPr>
      <w:rFonts w:ascii="Times New Roman" w:eastAsiaTheme="minorEastAsia" w:hAnsi="Times New Roman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13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1360"/>
    <w:rPr>
      <w:rFonts w:ascii="Times New Roman" w:eastAsiaTheme="minorEastAsia" w:hAnsi="Times New Roman" w:cs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13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1360"/>
    <w:rPr>
      <w:rFonts w:ascii="Tahoma" w:eastAsiaTheme="minorEastAsi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9561D"/>
    <w:pPr>
      <w:spacing w:line="240" w:lineRule="auto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9561D"/>
    <w:rPr>
      <w:rFonts w:ascii="Times New Roman" w:eastAsiaTheme="minorEastAsia" w:hAnsi="Times New Roman" w:cs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9561D"/>
    <w:rPr>
      <w:vertAlign w:val="superscript"/>
    </w:rPr>
  </w:style>
  <w:style w:type="character" w:customStyle="1" w:styleId="AkapitzlistZnak">
    <w:name w:val="Akapit z listą Znak"/>
    <w:link w:val="Akapitzlist"/>
    <w:uiPriority w:val="34"/>
    <w:rsid w:val="007A534C"/>
    <w:rPr>
      <w:rFonts w:ascii="Times New Roman" w:eastAsiaTheme="minorEastAsia" w:hAnsi="Times New Roman" w:cs="Arial"/>
      <w:szCs w:val="20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, Znak"/>
    <w:basedOn w:val="Normalny"/>
    <w:link w:val="TekstprzypisudolnegoZnak"/>
    <w:unhideWhenUsed/>
    <w:qFormat/>
    <w:rsid w:val="0066337D"/>
    <w:pPr>
      <w:widowControl/>
      <w:autoSpaceDE/>
      <w:autoSpaceDN/>
      <w:adjustRightInd/>
      <w:spacing w:line="240" w:lineRule="auto"/>
    </w:pPr>
    <w:rPr>
      <w:rFonts w:asciiTheme="minorHAnsi" w:eastAsiaTheme="minorHAnsi" w:hAnsiTheme="minorHAnsi" w:cstheme="minorBidi"/>
      <w:sz w:val="20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basedOn w:val="Domylnaczcionkaakapitu"/>
    <w:link w:val="Tekstprzypisudolnego"/>
    <w:rsid w:val="0066337D"/>
    <w:rPr>
      <w:rFonts w:asciiTheme="minorHAnsi" w:hAnsiTheme="minorHAnsi" w:cstheme="minorBidi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nhideWhenUsed/>
    <w:rsid w:val="0066337D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DF48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927346"/>
    <w:rPr>
      <w:rFonts w:asciiTheme="majorHAnsi" w:eastAsiaTheme="majorEastAsia" w:hAnsiTheme="majorHAnsi" w:cstheme="majorBidi"/>
      <w:b/>
      <w:bCs/>
      <w:color w:val="4F81BD" w:themeColor="accent1"/>
      <w:lang w:eastAsia="pl-PL"/>
    </w:rPr>
  </w:style>
  <w:style w:type="paragraph" w:styleId="Poprawka">
    <w:name w:val="Revision"/>
    <w:hidden/>
    <w:uiPriority w:val="99"/>
    <w:semiHidden/>
    <w:rsid w:val="00773E36"/>
    <w:pPr>
      <w:spacing w:line="240" w:lineRule="auto"/>
    </w:pPr>
    <w:rPr>
      <w:rFonts w:ascii="Times New Roman" w:eastAsiaTheme="minorEastAsia" w:hAnsi="Times New Roman" w:cs="Arial"/>
      <w:szCs w:val="20"/>
    </w:rPr>
  </w:style>
  <w:style w:type="character" w:customStyle="1" w:styleId="Nagwek2Znak">
    <w:name w:val="Nagłówek 2 Znak"/>
    <w:basedOn w:val="Domylnaczcionkaakapitu"/>
    <w:link w:val="Nagwek2"/>
    <w:uiPriority w:val="99"/>
    <w:rsid w:val="0094265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rsid w:val="003E7B35"/>
    <w:pPr>
      <w:widowControl/>
      <w:autoSpaceDE/>
      <w:autoSpaceDN/>
      <w:adjustRightInd/>
      <w:spacing w:line="240" w:lineRule="auto"/>
    </w:pPr>
    <w:rPr>
      <w:rFonts w:eastAsiaTheme="minorHAnsi" w:cs="Times New Roman"/>
      <w:szCs w:val="24"/>
      <w:lang w:eastAsia="pl-PL"/>
    </w:rPr>
  </w:style>
  <w:style w:type="table" w:styleId="Tabela-Siatka">
    <w:name w:val="Table Grid"/>
    <w:basedOn w:val="Standardowy"/>
    <w:uiPriority w:val="59"/>
    <w:rsid w:val="00650ADE"/>
    <w:pPr>
      <w:spacing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50ADE"/>
    <w:rPr>
      <w:color w:val="0000FF" w:themeColor="hyperlink"/>
      <w:u w:val="single"/>
    </w:rPr>
  </w:style>
  <w:style w:type="paragraph" w:styleId="Spistreci1">
    <w:name w:val="toc 1"/>
    <w:basedOn w:val="Normalny"/>
    <w:next w:val="Normalny"/>
    <w:autoRedefine/>
    <w:uiPriority w:val="39"/>
    <w:unhideWhenUsed/>
    <w:rsid w:val="00650ADE"/>
    <w:pPr>
      <w:tabs>
        <w:tab w:val="right" w:leader="dot" w:pos="14559"/>
      </w:tabs>
    </w:pPr>
    <w:rPr>
      <w:rFonts w:ascii="Calibri" w:hAnsi="Calibri"/>
      <w:noProof/>
      <w:sz w:val="22"/>
      <w:szCs w:val="22"/>
    </w:rPr>
  </w:style>
  <w:style w:type="paragraph" w:styleId="Spistreci2">
    <w:name w:val="toc 2"/>
    <w:basedOn w:val="Normalny"/>
    <w:next w:val="Normalny"/>
    <w:autoRedefine/>
    <w:uiPriority w:val="39"/>
    <w:unhideWhenUsed/>
    <w:rsid w:val="00650ADE"/>
    <w:pPr>
      <w:tabs>
        <w:tab w:val="left" w:pos="426"/>
        <w:tab w:val="right" w:leader="dot" w:pos="14559"/>
      </w:tabs>
    </w:pPr>
    <w:rPr>
      <w:rFonts w:ascii="Calibri" w:hAnsi="Calibri"/>
      <w:noProof/>
      <w:sz w:val="22"/>
      <w:szCs w:val="22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C503A6"/>
    <w:pPr>
      <w:widowControl/>
      <w:autoSpaceDE/>
      <w:autoSpaceDN/>
      <w:adjustRightInd/>
      <w:spacing w:line="240" w:lineRule="auto"/>
    </w:pPr>
    <w:rPr>
      <w:rFonts w:ascii="Calibri" w:eastAsiaTheme="minorHAnsi" w:hAnsi="Calibri" w:cstheme="minorBidi"/>
      <w:sz w:val="22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503A6"/>
    <w:rPr>
      <w:rFonts w:ascii="Calibri" w:hAnsi="Calibri" w:cstheme="minorBidi"/>
      <w:sz w:val="22"/>
      <w:szCs w:val="21"/>
    </w:rPr>
  </w:style>
  <w:style w:type="paragraph" w:customStyle="1" w:styleId="Tytuowa1">
    <w:name w:val="Tytułowa 1"/>
    <w:basedOn w:val="Tytu"/>
    <w:rsid w:val="007A27D2"/>
    <w:pPr>
      <w:widowControl/>
      <w:pBdr>
        <w:bottom w:val="none" w:sz="0" w:space="0" w:color="auto"/>
      </w:pBdr>
      <w:autoSpaceDE/>
      <w:autoSpaceDN/>
      <w:adjustRightInd/>
      <w:spacing w:before="240" w:after="60" w:line="360" w:lineRule="auto"/>
      <w:contextualSpacing w:val="0"/>
      <w:jc w:val="center"/>
      <w:outlineLvl w:val="0"/>
    </w:pPr>
    <w:rPr>
      <w:rFonts w:ascii="Arial" w:eastAsia="Times New Roman" w:hAnsi="Arial" w:cs="Arial"/>
      <w:b/>
      <w:bCs/>
      <w:color w:val="auto"/>
      <w:spacing w:val="0"/>
      <w:sz w:val="32"/>
      <w:szCs w:val="32"/>
      <w:lang w:eastAsia="pl-PL"/>
    </w:rPr>
  </w:style>
  <w:style w:type="paragraph" w:styleId="Tytu">
    <w:name w:val="Title"/>
    <w:basedOn w:val="Normalny"/>
    <w:next w:val="Normalny"/>
    <w:link w:val="TytuZnak"/>
    <w:uiPriority w:val="10"/>
    <w:rsid w:val="007A27D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7A27D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104B36"/>
    <w:pPr>
      <w:spacing w:after="100"/>
      <w:ind w:left="480"/>
    </w:pPr>
  </w:style>
  <w:style w:type="paragraph" w:customStyle="1" w:styleId="default0">
    <w:name w:val="default"/>
    <w:basedOn w:val="Normalny"/>
    <w:rsid w:val="00D91CBC"/>
    <w:pPr>
      <w:widowControl/>
      <w:adjustRightInd/>
      <w:spacing w:line="240" w:lineRule="auto"/>
    </w:pPr>
    <w:rPr>
      <w:rFonts w:ascii="Calibri" w:eastAsiaTheme="minorHAnsi" w:hAnsi="Calibri" w:cs="Times New Roman"/>
      <w:color w:val="00000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4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1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1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0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4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1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6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7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9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F41745-A985-44CF-ADA5-EDA8CB8CE14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DC5A251-8824-4D48-8241-02AF77FA5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3971</Words>
  <Characters>23830</Characters>
  <Application>Microsoft Office Word</Application>
  <DocSecurity>4</DocSecurity>
  <Lines>198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27746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Hanna Gaczyńska-Piwowarska</dc:creator>
  <cp:lastModifiedBy>Katarzyna Lisiecka-Mika</cp:lastModifiedBy>
  <cp:revision>2</cp:revision>
  <cp:lastPrinted>2019-11-26T09:16:00Z</cp:lastPrinted>
  <dcterms:created xsi:type="dcterms:W3CDTF">2019-11-27T07:37:00Z</dcterms:created>
  <dcterms:modified xsi:type="dcterms:W3CDTF">2019-11-27T07:37:00Z</dcterms:modified>
</cp:coreProperties>
</file>